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94" w:rsidRDefault="001D33A3" w:rsidP="00F03A94">
      <w:pPr>
        <w:pStyle w:val="Title"/>
      </w:pPr>
      <w:bookmarkStart w:id="0" w:name="_Toc441695138"/>
      <w:bookmarkStart w:id="1" w:name="_Toc435777747"/>
      <w:bookmarkStart w:id="2" w:name="_GoBack"/>
      <w:bookmarkEnd w:id="2"/>
      <w:r>
        <w:rPr>
          <w:noProof/>
          <w:lang w:val="en-GB" w:eastAsia="en-GB"/>
        </w:rPr>
        <w:drawing>
          <wp:inline distT="0" distB="0" distL="0" distR="0">
            <wp:extent cx="2279078" cy="1800000"/>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8">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inline>
        </w:drawing>
      </w:r>
    </w:p>
    <w:p w:rsidR="00F03A94" w:rsidRDefault="00F03A94" w:rsidP="00F03A94">
      <w:pPr>
        <w:pStyle w:val="Title"/>
      </w:pPr>
    </w:p>
    <w:p w:rsidR="00F03A94" w:rsidRDefault="00F03A94" w:rsidP="00F03A94">
      <w:pPr>
        <w:pStyle w:val="Title"/>
      </w:pPr>
    </w:p>
    <w:p w:rsidR="001D33A3" w:rsidRDefault="001D33A3" w:rsidP="00F03A94">
      <w:pPr>
        <w:pStyle w:val="Title"/>
      </w:pPr>
    </w:p>
    <w:p w:rsidR="00F03A94" w:rsidRDefault="00F03A94" w:rsidP="00F03A94">
      <w:pPr>
        <w:pStyle w:val="Title"/>
      </w:pPr>
      <w:r>
        <w:t>GCE Design and Technology (Product Design)</w:t>
      </w:r>
    </w:p>
    <w:p w:rsidR="00F03A94" w:rsidRDefault="00F03A94" w:rsidP="00F03A94">
      <w:pPr>
        <w:pStyle w:val="Title"/>
      </w:pPr>
      <w:r>
        <w:tab/>
        <w:t xml:space="preserve">    </w:t>
      </w:r>
    </w:p>
    <w:p w:rsidR="00F03A94" w:rsidRDefault="00F03A94" w:rsidP="00F03A94">
      <w:pPr>
        <w:pStyle w:val="Title"/>
      </w:pPr>
      <w:r>
        <w:t>Course Planner</w:t>
      </w: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Default="00CE10CB" w:rsidP="00CE10CB">
      <w:pPr>
        <w:rPr>
          <w:lang w:val="en-US" w:eastAsia="en-US"/>
        </w:rPr>
      </w:pPr>
    </w:p>
    <w:p w:rsidR="00CE10CB" w:rsidRPr="00CE10CB" w:rsidRDefault="00CE10CB" w:rsidP="00CE10CB">
      <w:pPr>
        <w:rPr>
          <w:lang w:val="en-US" w:eastAsia="en-US"/>
        </w:rPr>
      </w:pPr>
    </w:p>
    <w:p w:rsidR="00F03A94" w:rsidRPr="00CE10CB" w:rsidRDefault="0012098C" w:rsidP="001D33A3">
      <w:pPr>
        <w:pStyle w:val="Subtitle"/>
        <w:rPr>
          <w:sz w:val="22"/>
        </w:rPr>
      </w:pPr>
      <w:r>
        <w:rPr>
          <w:sz w:val="22"/>
        </w:rPr>
        <w:t xml:space="preserve">Accredited </w:t>
      </w:r>
      <w:r w:rsidR="009B2D16">
        <w:rPr>
          <w:sz w:val="22"/>
        </w:rPr>
        <w:t>Version 1</w:t>
      </w:r>
    </w:p>
    <w:p w:rsidR="009779F6" w:rsidRDefault="009779F6" w:rsidP="008D33DC">
      <w:pPr>
        <w:pStyle w:val="Heading1"/>
        <w:sectPr w:rsidR="009779F6" w:rsidSect="001C645B">
          <w:headerReference w:type="even" r:id="rId9"/>
          <w:headerReference w:type="default" r:id="rId10"/>
          <w:footerReference w:type="even" r:id="rId11"/>
          <w:footerReference w:type="default" r:id="rId12"/>
          <w:pgSz w:w="11900" w:h="16840" w:code="9"/>
          <w:pgMar w:top="771" w:right="794" w:bottom="567" w:left="794" w:header="1020" w:footer="567" w:gutter="0"/>
          <w:pgNumType w:start="0"/>
          <w:cols w:space="708"/>
          <w:titlePg/>
          <w:docGrid w:linePitch="326"/>
        </w:sectPr>
      </w:pPr>
      <w:bookmarkStart w:id="3" w:name="_Toc442967755"/>
    </w:p>
    <w:p w:rsidR="00F03A94" w:rsidRPr="009419F0" w:rsidRDefault="00F03A94" w:rsidP="008D33DC">
      <w:pPr>
        <w:pStyle w:val="Heading1"/>
      </w:pPr>
      <w:r w:rsidRPr="009419F0">
        <w:lastRenderedPageBreak/>
        <w:t>Introduction</w:t>
      </w:r>
      <w:bookmarkEnd w:id="3"/>
    </w:p>
    <w:p w:rsidR="00F03A94" w:rsidRDefault="00F03A94" w:rsidP="00F03A94">
      <w:pPr>
        <w:pStyle w:val="BodyText"/>
      </w:pPr>
      <w:r w:rsidRPr="00183BEB">
        <w:t>From 201</w:t>
      </w:r>
      <w:r>
        <w:t>7</w:t>
      </w:r>
      <w:r w:rsidRPr="00183BEB">
        <w:t xml:space="preserve">, AS </w:t>
      </w:r>
      <w:r>
        <w:t>Design Technology</w:t>
      </w:r>
      <w:r w:rsidRPr="00183BEB">
        <w:t xml:space="preserve"> will be a standalone qualification; it cannot contribute towards an A level. It equates to half the content of an A level, but the assessment will be at a similar standard to the current AS (and therefore a different standard from A level).</w:t>
      </w:r>
      <w:r>
        <w:t xml:space="preserve"> It should also be noted that the subject content at AS level</w:t>
      </w:r>
      <w:r w:rsidRPr="00183BEB">
        <w:t xml:space="preserve"> </w:t>
      </w:r>
      <w:r>
        <w:t xml:space="preserve">is identical to work that has to be covered at A level. Only the AS coursework element would be omitted if taking A level. </w:t>
      </w:r>
    </w:p>
    <w:p w:rsidR="009419F0" w:rsidRDefault="00F03A94" w:rsidP="009419F0">
      <w:pPr>
        <w:pStyle w:val="BodyText"/>
      </w:pPr>
      <w:r w:rsidRPr="00183BEB">
        <w:t>Both qualifications will have linear assessment; with all examinations at the end of the course. This de-coupling of AS from A level and the move from modular to linear assessment have implications for planning and delivery which are considered in this course guide, but it will be for centres to decide which approach is the most suitable for their staff and students.</w:t>
      </w:r>
    </w:p>
    <w:p w:rsidR="00F03A94" w:rsidRPr="008D33DC" w:rsidRDefault="00F03A94" w:rsidP="008D33DC">
      <w:pPr>
        <w:pStyle w:val="Heading1"/>
      </w:pPr>
      <w:r w:rsidRPr="008D33DC">
        <w:lastRenderedPageBreak/>
        <w:t xml:space="preserve">Which delivery model? </w:t>
      </w:r>
    </w:p>
    <w:p w:rsidR="00F03A94" w:rsidRPr="00183BEB" w:rsidRDefault="00F03A94" w:rsidP="00F03A94">
      <w:pPr>
        <w:pStyle w:val="BodyText"/>
      </w:pPr>
      <w:r w:rsidRPr="00183BEB">
        <w:t xml:space="preserve">The flowchart below outlines some of the key questions </w:t>
      </w:r>
      <w:r>
        <w:t>Design and Technology</w:t>
      </w:r>
      <w:r w:rsidRPr="00183BEB">
        <w:t xml:space="preserve"> departments will need to consider when planning for the new course. Each level links th</w:t>
      </w:r>
      <w:r>
        <w:t>rough to a delivery option on the next few pages</w:t>
      </w:r>
      <w:r w:rsidRPr="00183BEB">
        <w:t xml:space="preserve"> where more detail on the advantages and disadvantages is given, and to the relevant course planner models below.</w:t>
      </w:r>
    </w:p>
    <w:p w:rsidR="00F03A94" w:rsidRPr="00183BEB" w:rsidRDefault="00F03A94" w:rsidP="00F03A94">
      <w:pPr>
        <w:pStyle w:val="text"/>
      </w:pPr>
    </w:p>
    <w:p w:rsidR="00F03A94" w:rsidRPr="00183BEB" w:rsidRDefault="00F03A94" w:rsidP="00F03A94">
      <w:pPr>
        <w:pStyle w:val="text"/>
      </w:pPr>
    </w:p>
    <w:p w:rsidR="00F03A94" w:rsidRPr="00183BEB" w:rsidRDefault="00F60D72" w:rsidP="00F03A94">
      <w:pPr>
        <w:kinsoku w:val="0"/>
        <w:overflowPunct w:val="0"/>
        <w:autoSpaceDE w:val="0"/>
        <w:autoSpaceDN w:val="0"/>
        <w:adjustRightInd w:val="0"/>
        <w:spacing w:line="269" w:lineRule="exact"/>
        <w:ind w:left="121"/>
        <w:rPr>
          <w:rFonts w:ascii="Verdana" w:hAnsi="Verdana" w:cs="Verdana"/>
          <w:b/>
          <w:bCs/>
          <w:color w:val="A32E18"/>
          <w:sz w:val="26"/>
          <w:szCs w:val="26"/>
        </w:rPr>
        <w:sectPr w:rsidR="00F03A94" w:rsidRPr="00183BEB" w:rsidSect="00437762">
          <w:footerReference w:type="default" r:id="rId13"/>
          <w:headerReference w:type="first" r:id="rId14"/>
          <w:footerReference w:type="first" r:id="rId15"/>
          <w:type w:val="continuous"/>
          <w:pgSz w:w="11900" w:h="16840" w:code="9"/>
          <w:pgMar w:top="771" w:right="794" w:bottom="567" w:left="794" w:header="1020" w:footer="567" w:gutter="0"/>
          <w:pgNumType w:start="1"/>
          <w:cols w:space="708"/>
          <w:docGrid w:linePitch="326"/>
        </w:sectPr>
      </w:pPr>
      <w:r>
        <w:rPr>
          <w:noProof/>
        </w:rPr>
        <mc:AlternateContent>
          <mc:Choice Requires="wps">
            <w:drawing>
              <wp:anchor distT="0" distB="0" distL="114300" distR="114300" simplePos="0" relativeHeight="251668480" behindDoc="0" locked="0" layoutInCell="1" allowOverlap="1" wp14:anchorId="4B9AAB67" wp14:editId="07AE79A5">
                <wp:simplePos x="0" y="0"/>
                <wp:positionH relativeFrom="column">
                  <wp:posOffset>2724150</wp:posOffset>
                </wp:positionH>
                <wp:positionV relativeFrom="paragraph">
                  <wp:posOffset>2809875</wp:posOffset>
                </wp:positionV>
                <wp:extent cx="491490" cy="360045"/>
                <wp:effectExtent l="0" t="0" r="22860" b="2095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60045"/>
                        </a:xfrm>
                        <a:prstGeom prst="flowChartTerminator">
                          <a:avLst/>
                        </a:prstGeom>
                        <a:solidFill>
                          <a:srgbClr val="FFFFFF"/>
                        </a:solidFill>
                        <a:ln w="9525">
                          <a:solidFill>
                            <a:schemeClr val="accent6">
                              <a:lumMod val="75000"/>
                            </a:schemeClr>
                          </a:solidFill>
                          <a:miter lim="800000"/>
                          <a:headEnd/>
                          <a:tailEnd/>
                        </a:ln>
                      </wps:spPr>
                      <wps:txbx>
                        <w:txbxContent>
                          <w:p w:rsidR="009B2D16" w:rsidRPr="001A105C" w:rsidRDefault="009B2D16" w:rsidP="00F60D72">
                            <w:pPr>
                              <w:jc w:val="center"/>
                              <w:rPr>
                                <w:rFonts w:ascii="Open Sans" w:hAnsi="Open Sans" w:cs="Open Sans"/>
                              </w:rPr>
                            </w:pPr>
                            <w:r w:rsidRPr="001A105C">
                              <w:rPr>
                                <w:rFonts w:ascii="Open Sans" w:hAnsi="Open Sans" w:cs="Open Sans"/>
                                <w:sz w:val="18"/>
                                <w:szCs w:val="18"/>
                              </w:rPr>
                              <w:t>No</w:t>
                            </w:r>
                          </w:p>
                        </w:txbxContent>
                      </wps:txbx>
                      <wps:bodyPr rot="0" vert="horz" wrap="square" lIns="91440" tIns="45720" rIns="91440" bIns="45720" anchor="t" anchorCtr="0" upright="1">
                        <a:noAutofit/>
                      </wps:bodyPr>
                    </wps:wsp>
                  </a:graphicData>
                </a:graphic>
              </wp:anchor>
            </w:drawing>
          </mc:Choice>
          <mc:Fallback>
            <w:pict>
              <v:shapetype w14:anchorId="4B9AAB67" id="_x0000_t116" coordsize="21600,21600" o:spt="116" path="m3475,qx,10800,3475,21600l18125,21600qx21600,10800,18125,xe">
                <v:stroke joinstyle="miter"/>
                <v:path gradientshapeok="t" o:connecttype="rect" textboxrect="1018,3163,20582,18437"/>
              </v:shapetype>
              <v:shape id="AutoShape 16" o:spid="_x0000_s1026" type="#_x0000_t116" style="position:absolute;left:0;text-align:left;margin-left:214.5pt;margin-top:221.25pt;width:38.7pt;height:28.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" strokecolor="#871a86 [2409]">
                <v:textbox>
                  <w:txbxContent>
                    <w:p w:rsidR="009B2D16" w:rsidRPr="001A105C" w:rsidRDefault="009B2D16" w:rsidP="00F60D72">
                      <w:pPr>
                        <w:jc w:val="center"/>
                        <w:rPr>
                          <w:rFonts w:ascii="Open Sans" w:hAnsi="Open Sans" w:cs="Open Sans"/>
                        </w:rPr>
                      </w:pPr>
                      <w:r w:rsidRPr="001A105C">
                        <w:rPr>
                          <w:rFonts w:ascii="Open Sans" w:hAnsi="Open Sans" w:cs="Open Sans"/>
                          <w:sz w:val="18"/>
                          <w:szCs w:val="18"/>
                        </w:rPr>
                        <w:t>No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5B6F11" wp14:editId="32C0C1B5">
                <wp:simplePos x="0" y="0"/>
                <wp:positionH relativeFrom="column">
                  <wp:posOffset>1356360</wp:posOffset>
                </wp:positionH>
                <wp:positionV relativeFrom="paragraph">
                  <wp:posOffset>2762250</wp:posOffset>
                </wp:positionV>
                <wp:extent cx="491490" cy="369570"/>
                <wp:effectExtent l="0" t="0" r="22860" b="1143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69570"/>
                        </a:xfrm>
                        <a:prstGeom prst="flowChartTerminator">
                          <a:avLst/>
                        </a:prstGeom>
                        <a:solidFill>
                          <a:srgbClr val="FFFFFF"/>
                        </a:solidFill>
                        <a:ln w="9525">
                          <a:solidFill>
                            <a:schemeClr val="accent6">
                              <a:lumMod val="75000"/>
                            </a:schemeClr>
                          </a:solidFill>
                          <a:miter lim="800000"/>
                          <a:headEnd/>
                          <a:tailEnd/>
                        </a:ln>
                      </wps:spPr>
                      <wps:txbx>
                        <w:txbxContent>
                          <w:p w:rsidR="009B2D16" w:rsidRPr="001A105C" w:rsidRDefault="009B2D16" w:rsidP="00F60D72">
                            <w:pPr>
                              <w:jc w:val="center"/>
                              <w:rPr>
                                <w:rFonts w:ascii="Open Sans" w:hAnsi="Open Sans" w:cs="Open Sans"/>
                                <w:sz w:val="18"/>
                                <w:szCs w:val="18"/>
                              </w:rPr>
                            </w:pPr>
                            <w:r w:rsidRPr="001A105C">
                              <w:rPr>
                                <w:rFonts w:ascii="Open Sans" w:hAnsi="Open Sans" w:cs="Open Sans"/>
                                <w:sz w:val="18"/>
                                <w:szCs w:val="18"/>
                              </w:rPr>
                              <w:t>Yes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45B6F11" id="AutoShape 15" o:spid="_x0000_s1027" type="#_x0000_t116" style="position:absolute;left:0;text-align:left;margin-left:106.8pt;margin-top:217.5pt;width:38.7pt;height:29.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" strokecolor="#871a86 [2409]">
                <v:textbox>
                  <w:txbxContent>
                    <w:p w:rsidR="009B2D16" w:rsidRPr="001A105C" w:rsidRDefault="009B2D16" w:rsidP="00F60D72">
                      <w:pPr>
                        <w:jc w:val="center"/>
                        <w:rPr>
                          <w:rFonts w:ascii="Open Sans" w:hAnsi="Open Sans" w:cs="Open Sans"/>
                          <w:sz w:val="18"/>
                          <w:szCs w:val="18"/>
                        </w:rPr>
                      </w:pPr>
                      <w:r w:rsidRPr="001A105C">
                        <w:rPr>
                          <w:rFonts w:ascii="Open Sans" w:hAnsi="Open Sans" w:cs="Open Sans"/>
                          <w:sz w:val="18"/>
                          <w:szCs w:val="18"/>
                        </w:rPr>
                        <w:t>Yes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9491DE" wp14:editId="44ACBB14">
                <wp:simplePos x="0" y="0"/>
                <wp:positionH relativeFrom="margin">
                  <wp:posOffset>1848485</wp:posOffset>
                </wp:positionH>
                <wp:positionV relativeFrom="paragraph">
                  <wp:posOffset>2369185</wp:posOffset>
                </wp:positionV>
                <wp:extent cx="2085975" cy="1133475"/>
                <wp:effectExtent l="0" t="0" r="66675" b="476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1133475"/>
                        </a:xfrm>
                        <a:prstGeom prst="straightConnector1">
                          <a:avLst/>
                        </a:prstGeom>
                        <a:noFill/>
                        <a:ln w="9525">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AA9A00C" id="_x0000_t32" coordsize="21600,21600" o:spt="32" o:oned="t" path="m,l21600,21600e" filled="f">
                <v:path arrowok="t" fillok="f" o:connecttype="none"/>
                <o:lock v:ext="edit" shapetype="t"/>
              </v:shapetype>
              <v:shape id="AutoShape 14" o:spid="_x0000_s1026" type="#_x0000_t32" style="position:absolute;margin-left:145.55pt;margin-top:186.55pt;width:164.25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" strokecolor="#871a86 [2409]">
                <v:stroke endarrow="block"/>
                <w10:wrap anchorx="margin"/>
              </v:shape>
            </w:pict>
          </mc:Fallback>
        </mc:AlternateContent>
      </w:r>
      <w:r w:rsidR="001D33A3">
        <w:rPr>
          <w:noProof/>
        </w:rPr>
        <mc:AlternateContent>
          <mc:Choice Requires="wps">
            <w:drawing>
              <wp:anchor distT="0" distB="0" distL="114300" distR="114300" simplePos="0" relativeHeight="251662336" behindDoc="0" locked="0" layoutInCell="1" allowOverlap="1" wp14:anchorId="729CC378" wp14:editId="0303BDD2">
                <wp:simplePos x="0" y="0"/>
                <wp:positionH relativeFrom="column">
                  <wp:posOffset>1381760</wp:posOffset>
                </wp:positionH>
                <wp:positionV relativeFrom="paragraph">
                  <wp:posOffset>2378710</wp:posOffset>
                </wp:positionV>
                <wp:extent cx="457200" cy="1098550"/>
                <wp:effectExtent l="38100" t="0" r="19050"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098550"/>
                        </a:xfrm>
                        <a:prstGeom prst="straightConnector1">
                          <a:avLst/>
                        </a:prstGeom>
                        <a:noFill/>
                        <a:ln w="9525">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F15A1F" id="AutoShape 13" o:spid="_x0000_s1026" type="#_x0000_t32" style="position:absolute;margin-left:108.8pt;margin-top:187.3pt;width:36pt;height:8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" strokecolor="#871a86 [2409]">
                <v:stroke endarrow="block"/>
              </v:shape>
            </w:pict>
          </mc:Fallback>
        </mc:AlternateContent>
      </w:r>
      <w:r w:rsidR="001D33A3">
        <w:rPr>
          <w:noProof/>
        </w:rPr>
        <mc:AlternateContent>
          <mc:Choice Requires="wps">
            <w:drawing>
              <wp:anchor distT="0" distB="0" distL="114300" distR="114300" simplePos="0" relativeHeight="251652096" behindDoc="0" locked="0" layoutInCell="1" allowOverlap="1" wp14:anchorId="72EC6F21" wp14:editId="73702FFC">
                <wp:simplePos x="0" y="0"/>
                <wp:positionH relativeFrom="column">
                  <wp:posOffset>3105785</wp:posOffset>
                </wp:positionH>
                <wp:positionV relativeFrom="paragraph">
                  <wp:posOffset>3512185</wp:posOffset>
                </wp:positionV>
                <wp:extent cx="1657350" cy="5810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81025"/>
                        </a:xfrm>
                        <a:prstGeom prst="flowChartProcess">
                          <a:avLst/>
                        </a:prstGeom>
                        <a:solidFill>
                          <a:srgbClr val="CCFF99"/>
                        </a:solidFill>
                        <a:ln w="9525">
                          <a:solidFill>
                            <a:schemeClr val="accent6">
                              <a:lumMod val="75000"/>
                            </a:schemeClr>
                          </a:solidFill>
                          <a:miter lim="800000"/>
                          <a:headEnd/>
                          <a:tailEnd/>
                        </a:ln>
                      </wps:spPr>
                      <wps:txb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1</w:t>
                            </w:r>
                          </w:p>
                        </w:txbxContent>
                      </wps:txbx>
                      <wps:bodyPr rot="0" vert="horz" wrap="square" lIns="91440" tIns="45720" rIns="91440" bIns="45720" anchor="t" anchorCtr="0" upright="1">
                        <a:noAutofit/>
                      </wps:bodyPr>
                    </wps:wsp>
                  </a:graphicData>
                </a:graphic>
              </wp:anchor>
            </w:drawing>
          </mc:Choice>
          <mc:Fallback>
            <w:pict>
              <v:shapetype w14:anchorId="72EC6F21" id="_x0000_t109" coordsize="21600,21600" o:spt="109" path="m,l,21600r21600,l21600,xe">
                <v:stroke joinstyle="miter"/>
                <v:path gradientshapeok="t" o:connecttype="rect"/>
              </v:shapetype>
              <v:shape id="AutoShape 6" o:spid="_x0000_s1028" type="#_x0000_t109" style="position:absolute;left:0;text-align:left;margin-left:244.55pt;margin-top:276.55pt;width:130.5pt;height:45.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" fillcolor="#cf9" strokecolor="#871a86 [2409]">
                <v:textbo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1</w:t>
                      </w:r>
                    </w:p>
                  </w:txbxContent>
                </v:textbox>
              </v:shape>
            </w:pict>
          </mc:Fallback>
        </mc:AlternateContent>
      </w:r>
      <w:r w:rsidR="001D33A3">
        <w:rPr>
          <w:noProof/>
        </w:rPr>
        <mc:AlternateContent>
          <mc:Choice Requires="wps">
            <w:drawing>
              <wp:anchor distT="0" distB="0" distL="114300" distR="114300" simplePos="0" relativeHeight="251653120" behindDoc="0" locked="0" layoutInCell="1" allowOverlap="1" wp14:anchorId="31EDBF13" wp14:editId="08C7FE5E">
                <wp:simplePos x="0" y="0"/>
                <wp:positionH relativeFrom="column">
                  <wp:posOffset>591185</wp:posOffset>
                </wp:positionH>
                <wp:positionV relativeFrom="paragraph">
                  <wp:posOffset>3473450</wp:posOffset>
                </wp:positionV>
                <wp:extent cx="1571625" cy="619125"/>
                <wp:effectExtent l="0" t="0" r="28575"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19125"/>
                        </a:xfrm>
                        <a:prstGeom prst="flowChartProcess">
                          <a:avLst/>
                        </a:prstGeom>
                        <a:solidFill>
                          <a:srgbClr val="CCFF99"/>
                        </a:solidFill>
                        <a:ln w="9525">
                          <a:solidFill>
                            <a:schemeClr val="accent6">
                              <a:lumMod val="75000"/>
                            </a:schemeClr>
                          </a:solidFill>
                          <a:miter lim="800000"/>
                          <a:headEnd/>
                          <a:tailEnd/>
                        </a:ln>
                      </wps:spPr>
                      <wps:txb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2</w:t>
                            </w:r>
                          </w:p>
                        </w:txbxContent>
                      </wps:txbx>
                      <wps:bodyPr rot="0" vert="horz" wrap="square" lIns="91440" tIns="45720" rIns="91440" bIns="45720" anchor="t" anchorCtr="0" upright="1">
                        <a:noAutofit/>
                      </wps:bodyPr>
                    </wps:wsp>
                  </a:graphicData>
                </a:graphic>
              </wp:anchor>
            </w:drawing>
          </mc:Choice>
          <mc:Fallback>
            <w:pict>
              <v:shape w14:anchorId="31EDBF13" id="AutoShape 8" o:spid="_x0000_s1029" type="#_x0000_t109" style="position:absolute;left:0;text-align:left;margin-left:46.55pt;margin-top:273.5pt;width:123.75pt;height:48.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" fillcolor="#cf9" strokecolor="#871a86 [2409]">
                <v:textbo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2</w:t>
                      </w:r>
                    </w:p>
                  </w:txbxContent>
                </v:textbox>
              </v:shape>
            </w:pict>
          </mc:Fallback>
        </mc:AlternateContent>
      </w:r>
      <w:r w:rsidR="001D33A3">
        <w:rPr>
          <w:noProof/>
        </w:rPr>
        <mc:AlternateContent>
          <mc:Choice Requires="wps">
            <w:drawing>
              <wp:anchor distT="0" distB="0" distL="114300" distR="114300" simplePos="0" relativeHeight="251656192" behindDoc="0" locked="0" layoutInCell="1" allowOverlap="1" wp14:anchorId="7B76140B" wp14:editId="7BEBD72A">
                <wp:simplePos x="0" y="0"/>
                <wp:positionH relativeFrom="column">
                  <wp:posOffset>3496310</wp:posOffset>
                </wp:positionH>
                <wp:positionV relativeFrom="paragraph">
                  <wp:posOffset>788035</wp:posOffset>
                </wp:positionV>
                <wp:extent cx="1323975" cy="981075"/>
                <wp:effectExtent l="0" t="0" r="47625" b="476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981075"/>
                        </a:xfrm>
                        <a:prstGeom prst="straightConnector1">
                          <a:avLst/>
                        </a:prstGeom>
                        <a:noFill/>
                        <a:ln w="9525">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275D3" id="AutoShape 14" o:spid="_x0000_s1026" type="#_x0000_t32" style="position:absolute;margin-left:275.3pt;margin-top:62.05pt;width:104.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" strokecolor="#871a86 [2409]">
                <v:stroke endarrow="block"/>
              </v:shape>
            </w:pict>
          </mc:Fallback>
        </mc:AlternateContent>
      </w:r>
      <w:r w:rsidR="001D33A3">
        <w:rPr>
          <w:noProof/>
        </w:rPr>
        <mc:AlternateContent>
          <mc:Choice Requires="wps">
            <w:drawing>
              <wp:anchor distT="0" distB="0" distL="114300" distR="114300" simplePos="0" relativeHeight="251655168" behindDoc="0" locked="0" layoutInCell="1" allowOverlap="1" wp14:anchorId="2CE1FF8F" wp14:editId="7515CA44">
                <wp:simplePos x="0" y="0"/>
                <wp:positionH relativeFrom="column">
                  <wp:posOffset>1800860</wp:posOffset>
                </wp:positionH>
                <wp:positionV relativeFrom="paragraph">
                  <wp:posOffset>788035</wp:posOffset>
                </wp:positionV>
                <wp:extent cx="1685925" cy="946150"/>
                <wp:effectExtent l="38100" t="0" r="28575" b="635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946150"/>
                        </a:xfrm>
                        <a:prstGeom prst="straightConnector1">
                          <a:avLst/>
                        </a:prstGeom>
                        <a:noFill/>
                        <a:ln w="9525">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8C7C22" id="AutoShape 13" o:spid="_x0000_s1026" type="#_x0000_t32" style="position:absolute;margin-left:141.8pt;margin-top:62.05pt;width:132.75pt;height:74.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" strokecolor="#871a86 [2409]">
                <v:stroke endarrow="block"/>
              </v:shape>
            </w:pict>
          </mc:Fallback>
        </mc:AlternateContent>
      </w:r>
      <w:r w:rsidR="001D33A3">
        <w:rPr>
          <w:noProof/>
        </w:rPr>
        <mc:AlternateContent>
          <mc:Choice Requires="wps">
            <w:drawing>
              <wp:anchor distT="0" distB="0" distL="114300" distR="114300" simplePos="0" relativeHeight="251658240" behindDoc="0" locked="0" layoutInCell="1" allowOverlap="1" wp14:anchorId="64B6616A" wp14:editId="43C3FDB1">
                <wp:simplePos x="0" y="0"/>
                <wp:positionH relativeFrom="column">
                  <wp:posOffset>3924935</wp:posOffset>
                </wp:positionH>
                <wp:positionV relativeFrom="paragraph">
                  <wp:posOffset>1122045</wp:posOffset>
                </wp:positionV>
                <wp:extent cx="491490" cy="360045"/>
                <wp:effectExtent l="0" t="0" r="22860" b="2095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60045"/>
                        </a:xfrm>
                        <a:prstGeom prst="flowChartTerminator">
                          <a:avLst/>
                        </a:prstGeom>
                        <a:solidFill>
                          <a:srgbClr val="FFFFFF"/>
                        </a:solidFill>
                        <a:ln w="9525">
                          <a:solidFill>
                            <a:schemeClr val="accent6">
                              <a:lumMod val="75000"/>
                            </a:schemeClr>
                          </a:solidFill>
                          <a:miter lim="800000"/>
                          <a:headEnd/>
                          <a:tailEnd/>
                        </a:ln>
                      </wps:spPr>
                      <wps:txbx>
                        <w:txbxContent>
                          <w:p w:rsidR="009B2D16" w:rsidRPr="001A105C" w:rsidRDefault="009B2D16" w:rsidP="001D33A3">
                            <w:pPr>
                              <w:jc w:val="center"/>
                              <w:rPr>
                                <w:rFonts w:ascii="Open Sans" w:hAnsi="Open Sans" w:cs="Open Sans"/>
                              </w:rPr>
                            </w:pPr>
                            <w:r w:rsidRPr="001A105C">
                              <w:rPr>
                                <w:rFonts w:ascii="Open Sans" w:hAnsi="Open Sans" w:cs="Open Sans"/>
                                <w:sz w:val="18"/>
                                <w:szCs w:val="18"/>
                              </w:rPr>
                              <w:t>No</w:t>
                            </w:r>
                          </w:p>
                        </w:txbxContent>
                      </wps:txbx>
                      <wps:bodyPr rot="0" vert="horz" wrap="square" lIns="91440" tIns="45720" rIns="91440" bIns="45720" anchor="t" anchorCtr="0" upright="1">
                        <a:noAutofit/>
                      </wps:bodyPr>
                    </wps:wsp>
                  </a:graphicData>
                </a:graphic>
              </wp:anchor>
            </w:drawing>
          </mc:Choice>
          <mc:Fallback>
            <w:pict>
              <v:shape w14:anchorId="64B6616A" id="_x0000_s1030" type="#_x0000_t116" style="position:absolute;left:0;text-align:left;margin-left:309.05pt;margin-top:88.35pt;width:38.7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" strokecolor="#871a86 [2409]">
                <v:textbox>
                  <w:txbxContent>
                    <w:p w:rsidR="009B2D16" w:rsidRPr="001A105C" w:rsidRDefault="009B2D16" w:rsidP="001D33A3">
                      <w:pPr>
                        <w:jc w:val="center"/>
                        <w:rPr>
                          <w:rFonts w:ascii="Open Sans" w:hAnsi="Open Sans" w:cs="Open Sans"/>
                        </w:rPr>
                      </w:pPr>
                      <w:r w:rsidRPr="001A105C">
                        <w:rPr>
                          <w:rFonts w:ascii="Open Sans" w:hAnsi="Open Sans" w:cs="Open Sans"/>
                          <w:sz w:val="18"/>
                          <w:szCs w:val="18"/>
                        </w:rPr>
                        <w:t>No</w:t>
                      </w:r>
                    </w:p>
                  </w:txbxContent>
                </v:textbox>
              </v:shape>
            </w:pict>
          </mc:Fallback>
        </mc:AlternateContent>
      </w:r>
      <w:r w:rsidR="001D33A3">
        <w:rPr>
          <w:noProof/>
        </w:rPr>
        <mc:AlternateContent>
          <mc:Choice Requires="wps">
            <w:drawing>
              <wp:anchor distT="0" distB="0" distL="114300" distR="114300" simplePos="0" relativeHeight="251657216" behindDoc="0" locked="0" layoutInCell="1" allowOverlap="1" wp14:anchorId="50E85581" wp14:editId="7C250668">
                <wp:simplePos x="0" y="0"/>
                <wp:positionH relativeFrom="column">
                  <wp:posOffset>2543810</wp:posOffset>
                </wp:positionH>
                <wp:positionV relativeFrom="paragraph">
                  <wp:posOffset>1055370</wp:posOffset>
                </wp:positionV>
                <wp:extent cx="491490" cy="369570"/>
                <wp:effectExtent l="0" t="0" r="22860" b="1143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369570"/>
                        </a:xfrm>
                        <a:prstGeom prst="flowChartTerminator">
                          <a:avLst/>
                        </a:prstGeom>
                        <a:solidFill>
                          <a:srgbClr val="FFFFFF"/>
                        </a:solidFill>
                        <a:ln w="9525">
                          <a:solidFill>
                            <a:schemeClr val="accent6">
                              <a:lumMod val="75000"/>
                            </a:schemeClr>
                          </a:solidFill>
                          <a:miter lim="800000"/>
                          <a:headEnd/>
                          <a:tailEnd/>
                        </a:ln>
                      </wps:spPr>
                      <wps:txbx>
                        <w:txbxContent>
                          <w:p w:rsidR="009B2D16" w:rsidRPr="001A105C" w:rsidRDefault="009B2D16" w:rsidP="001D33A3">
                            <w:pPr>
                              <w:jc w:val="center"/>
                              <w:rPr>
                                <w:rFonts w:ascii="Open Sans" w:hAnsi="Open Sans" w:cs="Open Sans"/>
                                <w:sz w:val="18"/>
                                <w:szCs w:val="18"/>
                              </w:rPr>
                            </w:pPr>
                            <w:r w:rsidRPr="001A105C">
                              <w:rPr>
                                <w:rFonts w:ascii="Open Sans" w:hAnsi="Open Sans" w:cs="Open Sans"/>
                                <w:sz w:val="18"/>
                                <w:szCs w:val="18"/>
                              </w:rPr>
                              <w:t>Yes</w:t>
                            </w:r>
                          </w:p>
                        </w:txbxContent>
                      </wps:txbx>
                      <wps:bodyPr rot="0" vert="horz" wrap="square" lIns="91440" tIns="45720" rIns="91440" bIns="45720" anchor="t" anchorCtr="0" upright="1">
                        <a:noAutofit/>
                      </wps:bodyPr>
                    </wps:wsp>
                  </a:graphicData>
                </a:graphic>
              </wp:anchor>
            </w:drawing>
          </mc:Choice>
          <mc:Fallback>
            <w:pict>
              <v:shape w14:anchorId="50E85581" id="_x0000_s1031" type="#_x0000_t116" style="position:absolute;left:0;text-align:left;margin-left:200.3pt;margin-top:83.1pt;width:38.7pt;height:29.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" strokecolor="#871a86 [2409]">
                <v:textbox>
                  <w:txbxContent>
                    <w:p w:rsidR="009B2D16" w:rsidRPr="001A105C" w:rsidRDefault="009B2D16" w:rsidP="001D33A3">
                      <w:pPr>
                        <w:jc w:val="center"/>
                        <w:rPr>
                          <w:rFonts w:ascii="Open Sans" w:hAnsi="Open Sans" w:cs="Open Sans"/>
                          <w:sz w:val="18"/>
                          <w:szCs w:val="18"/>
                        </w:rPr>
                      </w:pPr>
                      <w:r w:rsidRPr="001A105C">
                        <w:rPr>
                          <w:rFonts w:ascii="Open Sans" w:hAnsi="Open Sans" w:cs="Open Sans"/>
                          <w:sz w:val="18"/>
                          <w:szCs w:val="18"/>
                        </w:rPr>
                        <w:t>Yes</w:t>
                      </w:r>
                    </w:p>
                  </w:txbxContent>
                </v:textbox>
              </v:shape>
            </w:pict>
          </mc:Fallback>
        </mc:AlternateContent>
      </w:r>
      <w:r w:rsidR="001D33A3">
        <w:rPr>
          <w:noProof/>
        </w:rPr>
        <mc:AlternateContent>
          <mc:Choice Requires="wps">
            <w:drawing>
              <wp:anchor distT="0" distB="0" distL="114300" distR="114300" simplePos="0" relativeHeight="251660288" behindDoc="0" locked="0" layoutInCell="1" allowOverlap="1" wp14:anchorId="3373CE1A" wp14:editId="7CB67AE8">
                <wp:simplePos x="0" y="0"/>
                <wp:positionH relativeFrom="column">
                  <wp:posOffset>3956685</wp:posOffset>
                </wp:positionH>
                <wp:positionV relativeFrom="paragraph">
                  <wp:posOffset>1773555</wp:posOffset>
                </wp:positionV>
                <wp:extent cx="1657350" cy="581025"/>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81025"/>
                        </a:xfrm>
                        <a:prstGeom prst="flowChartProcess">
                          <a:avLst/>
                        </a:prstGeom>
                        <a:solidFill>
                          <a:srgbClr val="CCFF99"/>
                        </a:solidFill>
                        <a:ln w="9525">
                          <a:solidFill>
                            <a:schemeClr val="accent6">
                              <a:lumMod val="75000"/>
                            </a:schemeClr>
                          </a:solidFill>
                          <a:miter lim="800000"/>
                          <a:headEnd/>
                          <a:tailEnd/>
                        </a:ln>
                      </wps:spPr>
                      <wps:txb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3</w:t>
                            </w:r>
                          </w:p>
                        </w:txbxContent>
                      </wps:txbx>
                      <wps:bodyPr rot="0" vert="horz" wrap="square" lIns="91440" tIns="45720" rIns="91440" bIns="45720" anchor="t" anchorCtr="0" upright="1">
                        <a:noAutofit/>
                      </wps:bodyPr>
                    </wps:wsp>
                  </a:graphicData>
                </a:graphic>
              </wp:anchor>
            </w:drawing>
          </mc:Choice>
          <mc:Fallback>
            <w:pict>
              <v:shape w14:anchorId="3373CE1A" id="_x0000_s1032" type="#_x0000_t109" style="position:absolute;left:0;text-align:left;margin-left:311.55pt;margin-top:139.65pt;width:130.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" fillcolor="#cf9" strokecolor="#871a86 [2409]">
                <v:textbox>
                  <w:txbxContent>
                    <w:p w:rsidR="009B2D16" w:rsidRPr="001A105C" w:rsidRDefault="009B2D16" w:rsidP="00F60D72">
                      <w:pPr>
                        <w:jc w:val="center"/>
                        <w:rPr>
                          <w:rFonts w:ascii="Open Sans" w:hAnsi="Open Sans" w:cs="Open Sans"/>
                          <w:sz w:val="20"/>
                          <w:szCs w:val="20"/>
                        </w:rPr>
                      </w:pPr>
                      <w:r>
                        <w:rPr>
                          <w:rFonts w:ascii="Open Sans" w:hAnsi="Open Sans" w:cs="Open Sans"/>
                          <w:sz w:val="20"/>
                          <w:szCs w:val="20"/>
                        </w:rPr>
                        <w:t>Delivery option 3</w:t>
                      </w:r>
                    </w:p>
                  </w:txbxContent>
                </v:textbox>
              </v:shape>
            </w:pict>
          </mc:Fallback>
        </mc:AlternateContent>
      </w:r>
      <w:r w:rsidR="001D33A3">
        <w:rPr>
          <w:noProof/>
        </w:rPr>
        <mc:AlternateContent>
          <mc:Choice Requires="wps">
            <w:drawing>
              <wp:anchor distT="0" distB="0" distL="114300" distR="114300" simplePos="0" relativeHeight="251651072" behindDoc="0" locked="0" layoutInCell="1" allowOverlap="1" wp14:anchorId="7F9610B6" wp14:editId="3B0C0ED4">
                <wp:simplePos x="0" y="0"/>
                <wp:positionH relativeFrom="column">
                  <wp:posOffset>886460</wp:posOffset>
                </wp:positionH>
                <wp:positionV relativeFrom="paragraph">
                  <wp:posOffset>1731010</wp:posOffset>
                </wp:positionV>
                <wp:extent cx="1924050" cy="62865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28650"/>
                        </a:xfrm>
                        <a:prstGeom prst="flowChartProcess">
                          <a:avLst/>
                        </a:prstGeom>
                        <a:solidFill>
                          <a:srgbClr val="FFFFFF"/>
                        </a:solidFill>
                        <a:ln w="9525">
                          <a:solidFill>
                            <a:schemeClr val="accent6">
                              <a:lumMod val="75000"/>
                            </a:schemeClr>
                          </a:solidFill>
                          <a:miter lim="800000"/>
                          <a:headEnd/>
                          <a:tailEnd/>
                        </a:ln>
                      </wps:spPr>
                      <wps:txbx>
                        <w:txbxContent>
                          <w:p w:rsidR="009B2D16" w:rsidRPr="001A105C" w:rsidRDefault="009B2D16" w:rsidP="00F03A94">
                            <w:pPr>
                              <w:rPr>
                                <w:rFonts w:ascii="Open Sans" w:hAnsi="Open Sans" w:cs="Open Sans"/>
                                <w:sz w:val="20"/>
                                <w:szCs w:val="20"/>
                              </w:rPr>
                            </w:pPr>
                            <w:r w:rsidRPr="001A105C">
                              <w:rPr>
                                <w:rFonts w:ascii="Open Sans" w:hAnsi="Open Sans" w:cs="Open Sans"/>
                                <w:sz w:val="20"/>
                                <w:szCs w:val="20"/>
                              </w:rPr>
                              <w:t>Do you want to co-teach AS and A l</w:t>
                            </w:r>
                            <w:r>
                              <w:rPr>
                                <w:rFonts w:ascii="Open Sans" w:hAnsi="Open Sans" w:cs="Open Sans"/>
                                <w:sz w:val="20"/>
                                <w:szCs w:val="20"/>
                              </w:rPr>
                              <w:t>evel students in the same class</w:t>
                            </w:r>
                            <w:r w:rsidRPr="001A105C">
                              <w:rPr>
                                <w:rFonts w:ascii="Open Sans" w:hAnsi="Open Sans" w:cs="Open Sans"/>
                                <w:sz w:val="20"/>
                                <w:szCs w:val="20"/>
                              </w:rPr>
                              <w:t>(es)?</w:t>
                            </w:r>
                          </w:p>
                        </w:txbxContent>
                      </wps:txbx>
                      <wps:bodyPr rot="0" vert="horz" wrap="square" lIns="91440" tIns="45720" rIns="91440" bIns="45720" anchor="t" anchorCtr="0" upright="1">
                        <a:noAutofit/>
                      </wps:bodyPr>
                    </wps:wsp>
                  </a:graphicData>
                </a:graphic>
              </wp:anchor>
            </w:drawing>
          </mc:Choice>
          <mc:Fallback>
            <w:pict>
              <v:shape w14:anchorId="7F9610B6" id="AutoShape 5" o:spid="_x0000_s1033" type="#_x0000_t109" style="position:absolute;left:0;text-align:left;margin-left:69.8pt;margin-top:136.3pt;width:151.5pt;height:4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" strokecolor="#871a86 [2409]">
                <v:textbox>
                  <w:txbxContent>
                    <w:p w:rsidR="009B2D16" w:rsidRPr="001A105C" w:rsidRDefault="009B2D16" w:rsidP="00F03A94">
                      <w:pPr>
                        <w:rPr>
                          <w:rFonts w:ascii="Open Sans" w:hAnsi="Open Sans" w:cs="Open Sans"/>
                          <w:sz w:val="20"/>
                          <w:szCs w:val="20"/>
                        </w:rPr>
                      </w:pPr>
                      <w:r w:rsidRPr="001A105C">
                        <w:rPr>
                          <w:rFonts w:ascii="Open Sans" w:hAnsi="Open Sans" w:cs="Open Sans"/>
                          <w:sz w:val="20"/>
                          <w:szCs w:val="20"/>
                        </w:rPr>
                        <w:t>Do you want to co-teach AS and A l</w:t>
                      </w:r>
                      <w:r>
                        <w:rPr>
                          <w:rFonts w:ascii="Open Sans" w:hAnsi="Open Sans" w:cs="Open Sans"/>
                          <w:sz w:val="20"/>
                          <w:szCs w:val="20"/>
                        </w:rPr>
                        <w:t>evel students in the same class</w:t>
                      </w:r>
                      <w:r w:rsidRPr="001A105C">
                        <w:rPr>
                          <w:rFonts w:ascii="Open Sans" w:hAnsi="Open Sans" w:cs="Open Sans"/>
                          <w:sz w:val="20"/>
                          <w:szCs w:val="20"/>
                        </w:rPr>
                        <w:t>(es)?</w:t>
                      </w:r>
                    </w:p>
                  </w:txbxContent>
                </v:textbox>
              </v:shape>
            </w:pict>
          </mc:Fallback>
        </mc:AlternateContent>
      </w:r>
      <w:r w:rsidR="001D33A3">
        <w:rPr>
          <w:noProof/>
        </w:rPr>
        <mc:AlternateContent>
          <mc:Choice Requires="wps">
            <w:drawing>
              <wp:anchor distT="0" distB="0" distL="114300" distR="114300" simplePos="0" relativeHeight="251650048" behindDoc="0" locked="0" layoutInCell="1" allowOverlap="1" wp14:anchorId="3D74D306" wp14:editId="45D06FA3">
                <wp:simplePos x="0" y="0"/>
                <wp:positionH relativeFrom="column">
                  <wp:posOffset>2595245</wp:posOffset>
                </wp:positionH>
                <wp:positionV relativeFrom="paragraph">
                  <wp:posOffset>169545</wp:posOffset>
                </wp:positionV>
                <wp:extent cx="1847850" cy="617855"/>
                <wp:effectExtent l="0" t="0" r="1905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7855"/>
                        </a:xfrm>
                        <a:prstGeom prst="flowChartProcess">
                          <a:avLst/>
                        </a:prstGeom>
                        <a:solidFill>
                          <a:srgbClr val="FFFFFF"/>
                        </a:solidFill>
                        <a:ln w="9525">
                          <a:solidFill>
                            <a:schemeClr val="accent6">
                              <a:lumMod val="75000"/>
                            </a:schemeClr>
                          </a:solidFill>
                          <a:miter lim="800000"/>
                          <a:headEnd/>
                          <a:tailEnd/>
                        </a:ln>
                      </wps:spPr>
                      <wps:txbx>
                        <w:txbxContent>
                          <w:p w:rsidR="009B2D16" w:rsidRPr="001A105C" w:rsidRDefault="009B2D16" w:rsidP="00F03A94">
                            <w:pPr>
                              <w:rPr>
                                <w:rFonts w:ascii="Open Sans" w:hAnsi="Open Sans" w:cs="Open Sans"/>
                                <w:sz w:val="20"/>
                                <w:szCs w:val="20"/>
                              </w:rPr>
                            </w:pPr>
                            <w:r w:rsidRPr="001A105C">
                              <w:rPr>
                                <w:rFonts w:ascii="Open Sans" w:hAnsi="Open Sans" w:cs="Open Sans"/>
                                <w:sz w:val="20"/>
                                <w:szCs w:val="20"/>
                              </w:rPr>
                              <w:t>Do you want to offer an AS course as well as an A level course to students?</w:t>
                            </w:r>
                          </w:p>
                          <w:p w:rsidR="009B2D16" w:rsidRDefault="009B2D16" w:rsidP="00F03A94"/>
                        </w:txbxContent>
                      </wps:txbx>
                      <wps:bodyPr rot="0" vert="horz" wrap="square" lIns="91440" tIns="45720" rIns="91440" bIns="45720" anchor="t" anchorCtr="0" upright="1">
                        <a:noAutofit/>
                      </wps:bodyPr>
                    </wps:wsp>
                  </a:graphicData>
                </a:graphic>
              </wp:anchor>
            </w:drawing>
          </mc:Choice>
          <mc:Fallback>
            <w:pict>
              <v:shape w14:anchorId="3D74D306" id="AutoShape 3" o:spid="_x0000_s1034" type="#_x0000_t109" style="position:absolute;left:0;text-align:left;margin-left:204.35pt;margin-top:13.35pt;width:145.5pt;height:48.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" strokecolor="#871a86 [2409]">
                <v:textbox>
                  <w:txbxContent>
                    <w:p w:rsidR="009B2D16" w:rsidRPr="001A105C" w:rsidRDefault="009B2D16" w:rsidP="00F03A94">
                      <w:pPr>
                        <w:rPr>
                          <w:rFonts w:ascii="Open Sans" w:hAnsi="Open Sans" w:cs="Open Sans"/>
                          <w:sz w:val="20"/>
                          <w:szCs w:val="20"/>
                        </w:rPr>
                      </w:pPr>
                      <w:r w:rsidRPr="001A105C">
                        <w:rPr>
                          <w:rFonts w:ascii="Open Sans" w:hAnsi="Open Sans" w:cs="Open Sans"/>
                          <w:sz w:val="20"/>
                          <w:szCs w:val="20"/>
                        </w:rPr>
                        <w:t>Do you want to offer an AS course as well as an A level course to students?</w:t>
                      </w:r>
                    </w:p>
                    <w:p w:rsidR="009B2D16" w:rsidRDefault="009B2D16" w:rsidP="00F03A94"/>
                  </w:txbxContent>
                </v:textbox>
              </v:shape>
            </w:pict>
          </mc:Fallback>
        </mc:AlternateContent>
      </w:r>
    </w:p>
    <w:p w:rsidR="00444E7A" w:rsidRPr="002E23AB" w:rsidRDefault="00444E7A" w:rsidP="00F60D72">
      <w:pPr>
        <w:pStyle w:val="Heading2"/>
        <w:spacing w:before="120" w:after="240"/>
      </w:pPr>
      <w:r w:rsidRPr="002E23AB">
        <w:lastRenderedPageBreak/>
        <w:t>Delivery Options</w:t>
      </w:r>
    </w:p>
    <w:tbl>
      <w:tblPr>
        <w:tblW w:w="14211" w:type="dxa"/>
        <w:tblInd w:w="111" w:type="dxa"/>
        <w:tblLayout w:type="fixed"/>
        <w:tblCellMar>
          <w:left w:w="0" w:type="dxa"/>
          <w:right w:w="0" w:type="dxa"/>
        </w:tblCellMar>
        <w:tblLook w:val="0000" w:firstRow="0" w:lastRow="0" w:firstColumn="0" w:lastColumn="0" w:noHBand="0" w:noVBand="0"/>
      </w:tblPr>
      <w:tblGrid>
        <w:gridCol w:w="1595"/>
        <w:gridCol w:w="1560"/>
        <w:gridCol w:w="1701"/>
        <w:gridCol w:w="2976"/>
        <w:gridCol w:w="3119"/>
        <w:gridCol w:w="3260"/>
      </w:tblGrid>
      <w:tr w:rsidR="00444E7A" w:rsidRPr="00D72403" w:rsidTr="00DA4FAB">
        <w:trPr>
          <w:trHeight w:hRule="exact" w:val="228"/>
        </w:trPr>
        <w:tc>
          <w:tcPr>
            <w:tcW w:w="1595"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autoSpaceDE w:val="0"/>
              <w:autoSpaceDN w:val="0"/>
              <w:adjustRightInd w:val="0"/>
              <w:rPr>
                <w:rFonts w:ascii="Open Sans" w:hAnsi="Open Sans" w:cs="Open Sans"/>
                <w:szCs w:val="20"/>
              </w:rPr>
            </w:pPr>
          </w:p>
        </w:tc>
        <w:tc>
          <w:tcPr>
            <w:tcW w:w="15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line="216" w:lineRule="exact"/>
              <w:ind w:left="102"/>
              <w:rPr>
                <w:rFonts w:ascii="Open Sans" w:hAnsi="Open Sans" w:cs="Open Sans"/>
                <w:szCs w:val="20"/>
              </w:rPr>
            </w:pPr>
            <w:r w:rsidRPr="00D72403">
              <w:rPr>
                <w:rFonts w:ascii="Open Sans" w:hAnsi="Open Sans" w:cs="Open Sans"/>
                <w:b/>
                <w:bCs/>
                <w:szCs w:val="20"/>
              </w:rPr>
              <w:t>O</w:t>
            </w:r>
            <w:r w:rsidRPr="00D72403">
              <w:rPr>
                <w:rFonts w:ascii="Open Sans" w:hAnsi="Open Sans" w:cs="Open Sans"/>
                <w:b/>
                <w:bCs/>
                <w:spacing w:val="-2"/>
                <w:szCs w:val="20"/>
              </w:rPr>
              <w:t>p</w:t>
            </w:r>
            <w:r w:rsidRPr="00D72403">
              <w:rPr>
                <w:rFonts w:ascii="Open Sans" w:hAnsi="Open Sans" w:cs="Open Sans"/>
                <w:b/>
                <w:bCs/>
                <w:spacing w:val="-1"/>
                <w:szCs w:val="20"/>
              </w:rPr>
              <w:t>t</w:t>
            </w:r>
            <w:r w:rsidRPr="00D72403">
              <w:rPr>
                <w:rFonts w:ascii="Open Sans" w:hAnsi="Open Sans" w:cs="Open Sans"/>
                <w:b/>
                <w:bCs/>
                <w:szCs w:val="20"/>
              </w:rPr>
              <w:t>i</w:t>
            </w:r>
            <w:r w:rsidRPr="00D72403">
              <w:rPr>
                <w:rFonts w:ascii="Open Sans" w:hAnsi="Open Sans" w:cs="Open Sans"/>
                <w:b/>
                <w:bCs/>
                <w:spacing w:val="-2"/>
                <w:szCs w:val="20"/>
              </w:rPr>
              <w:t>o</w:t>
            </w:r>
            <w:r w:rsidRPr="00D72403">
              <w:rPr>
                <w:rFonts w:ascii="Open Sans" w:hAnsi="Open Sans" w:cs="Open Sans"/>
                <w:b/>
                <w:bCs/>
                <w:szCs w:val="20"/>
              </w:rPr>
              <w:t>n</w:t>
            </w:r>
            <w:r w:rsidRPr="00D72403">
              <w:rPr>
                <w:rFonts w:ascii="Open Sans" w:hAnsi="Open Sans" w:cs="Open Sans"/>
                <w:b/>
                <w:bCs/>
                <w:spacing w:val="-1"/>
                <w:szCs w:val="20"/>
              </w:rPr>
              <w:t xml:space="preserve"> </w:t>
            </w:r>
            <w:r w:rsidRPr="00D72403">
              <w:rPr>
                <w:rFonts w:ascii="Open Sans" w:hAnsi="Open Sans" w:cs="Open Sans"/>
                <w:b/>
                <w:bCs/>
                <w:szCs w:val="20"/>
              </w:rPr>
              <w:t>1</w:t>
            </w:r>
          </w:p>
        </w:tc>
        <w:tc>
          <w:tcPr>
            <w:tcW w:w="1701"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line="216" w:lineRule="exact"/>
              <w:ind w:left="102"/>
              <w:rPr>
                <w:rFonts w:ascii="Open Sans" w:hAnsi="Open Sans" w:cs="Open Sans"/>
                <w:szCs w:val="20"/>
              </w:rPr>
            </w:pPr>
            <w:r w:rsidRPr="00D72403">
              <w:rPr>
                <w:rFonts w:ascii="Open Sans" w:hAnsi="Open Sans" w:cs="Open Sans"/>
                <w:b/>
                <w:bCs/>
                <w:szCs w:val="20"/>
              </w:rPr>
              <w:t>O</w:t>
            </w:r>
            <w:r w:rsidRPr="00D72403">
              <w:rPr>
                <w:rFonts w:ascii="Open Sans" w:hAnsi="Open Sans" w:cs="Open Sans"/>
                <w:b/>
                <w:bCs/>
                <w:spacing w:val="-2"/>
                <w:szCs w:val="20"/>
              </w:rPr>
              <w:t>p</w:t>
            </w:r>
            <w:r w:rsidRPr="00D72403">
              <w:rPr>
                <w:rFonts w:ascii="Open Sans" w:hAnsi="Open Sans" w:cs="Open Sans"/>
                <w:b/>
                <w:bCs/>
                <w:spacing w:val="-1"/>
                <w:szCs w:val="20"/>
              </w:rPr>
              <w:t>t</w:t>
            </w:r>
            <w:r w:rsidRPr="00D72403">
              <w:rPr>
                <w:rFonts w:ascii="Open Sans" w:hAnsi="Open Sans" w:cs="Open Sans"/>
                <w:b/>
                <w:bCs/>
                <w:szCs w:val="20"/>
              </w:rPr>
              <w:t>i</w:t>
            </w:r>
            <w:r w:rsidRPr="00D72403">
              <w:rPr>
                <w:rFonts w:ascii="Open Sans" w:hAnsi="Open Sans" w:cs="Open Sans"/>
                <w:b/>
                <w:bCs/>
                <w:spacing w:val="-2"/>
                <w:szCs w:val="20"/>
              </w:rPr>
              <w:t>o</w:t>
            </w:r>
            <w:r w:rsidRPr="00D72403">
              <w:rPr>
                <w:rFonts w:ascii="Open Sans" w:hAnsi="Open Sans" w:cs="Open Sans"/>
                <w:b/>
                <w:bCs/>
                <w:szCs w:val="20"/>
              </w:rPr>
              <w:t>n</w:t>
            </w:r>
            <w:r w:rsidRPr="00D72403">
              <w:rPr>
                <w:rFonts w:ascii="Open Sans" w:hAnsi="Open Sans" w:cs="Open Sans"/>
                <w:b/>
                <w:bCs/>
                <w:spacing w:val="-1"/>
                <w:szCs w:val="20"/>
              </w:rPr>
              <w:t xml:space="preserve"> </w:t>
            </w:r>
            <w:r w:rsidRPr="00D72403">
              <w:rPr>
                <w:rFonts w:ascii="Open Sans" w:hAnsi="Open Sans" w:cs="Open Sans"/>
                <w:b/>
                <w:bCs/>
                <w:szCs w:val="20"/>
              </w:rPr>
              <w:t>2</w:t>
            </w:r>
          </w:p>
        </w:tc>
        <w:tc>
          <w:tcPr>
            <w:tcW w:w="2976"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line="216" w:lineRule="exact"/>
              <w:ind w:left="102"/>
              <w:rPr>
                <w:rFonts w:ascii="Open Sans" w:hAnsi="Open Sans" w:cs="Open Sans"/>
                <w:b/>
                <w:bCs/>
                <w:szCs w:val="20"/>
              </w:rPr>
            </w:pPr>
            <w:r w:rsidRPr="00D72403">
              <w:rPr>
                <w:rFonts w:ascii="Open Sans" w:hAnsi="Open Sans" w:cs="Open Sans"/>
                <w:b/>
                <w:bCs/>
                <w:szCs w:val="20"/>
              </w:rPr>
              <w:t>O</w:t>
            </w:r>
            <w:r w:rsidRPr="00D72403">
              <w:rPr>
                <w:rFonts w:ascii="Open Sans" w:hAnsi="Open Sans" w:cs="Open Sans"/>
                <w:b/>
                <w:bCs/>
                <w:spacing w:val="-2"/>
                <w:szCs w:val="20"/>
              </w:rPr>
              <w:t>p</w:t>
            </w:r>
            <w:r w:rsidRPr="00D72403">
              <w:rPr>
                <w:rFonts w:ascii="Open Sans" w:hAnsi="Open Sans" w:cs="Open Sans"/>
                <w:b/>
                <w:bCs/>
                <w:spacing w:val="-1"/>
                <w:szCs w:val="20"/>
              </w:rPr>
              <w:t>t</w:t>
            </w:r>
            <w:r w:rsidRPr="00D72403">
              <w:rPr>
                <w:rFonts w:ascii="Open Sans" w:hAnsi="Open Sans" w:cs="Open Sans"/>
                <w:b/>
                <w:bCs/>
                <w:szCs w:val="20"/>
              </w:rPr>
              <w:t>i</w:t>
            </w:r>
            <w:r w:rsidRPr="00D72403">
              <w:rPr>
                <w:rFonts w:ascii="Open Sans" w:hAnsi="Open Sans" w:cs="Open Sans"/>
                <w:b/>
                <w:bCs/>
                <w:spacing w:val="-2"/>
                <w:szCs w:val="20"/>
              </w:rPr>
              <w:t>o</w:t>
            </w:r>
            <w:r w:rsidRPr="00D72403">
              <w:rPr>
                <w:rFonts w:ascii="Open Sans" w:hAnsi="Open Sans" w:cs="Open Sans"/>
                <w:b/>
                <w:bCs/>
                <w:szCs w:val="20"/>
              </w:rPr>
              <w:t>n</w:t>
            </w:r>
            <w:r w:rsidRPr="00D72403">
              <w:rPr>
                <w:rFonts w:ascii="Open Sans" w:hAnsi="Open Sans" w:cs="Open Sans"/>
                <w:b/>
                <w:bCs/>
                <w:spacing w:val="-1"/>
                <w:szCs w:val="20"/>
              </w:rPr>
              <w:t xml:space="preserve"> </w:t>
            </w:r>
            <w:r w:rsidRPr="00D72403">
              <w:rPr>
                <w:rFonts w:ascii="Open Sans" w:hAnsi="Open Sans" w:cs="Open Sans"/>
                <w:b/>
                <w:bCs/>
                <w:szCs w:val="20"/>
              </w:rPr>
              <w:t>3</w:t>
            </w:r>
          </w:p>
          <w:p w:rsidR="00444E7A" w:rsidRPr="00D72403" w:rsidRDefault="00444E7A" w:rsidP="00DA4FAB">
            <w:pPr>
              <w:kinsoku w:val="0"/>
              <w:overflowPunct w:val="0"/>
              <w:autoSpaceDE w:val="0"/>
              <w:autoSpaceDN w:val="0"/>
              <w:adjustRightInd w:val="0"/>
              <w:spacing w:line="216" w:lineRule="exact"/>
              <w:ind w:left="102"/>
              <w:rPr>
                <w:rFonts w:ascii="Open Sans" w:hAnsi="Open Sans" w:cs="Open Sans"/>
                <w:szCs w:val="20"/>
              </w:rPr>
            </w:pPr>
          </w:p>
        </w:tc>
        <w:tc>
          <w:tcPr>
            <w:tcW w:w="3119"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line="216" w:lineRule="exact"/>
              <w:ind w:left="102" w:right="98"/>
              <w:rPr>
                <w:rFonts w:ascii="Open Sans" w:hAnsi="Open Sans" w:cs="Open Sans"/>
                <w:szCs w:val="20"/>
              </w:rPr>
            </w:pPr>
            <w:r w:rsidRPr="00D72403">
              <w:rPr>
                <w:rFonts w:ascii="Open Sans" w:hAnsi="Open Sans" w:cs="Open Sans"/>
                <w:b/>
                <w:bCs/>
                <w:szCs w:val="20"/>
              </w:rPr>
              <w:t>O</w:t>
            </w:r>
            <w:r w:rsidRPr="00D72403">
              <w:rPr>
                <w:rFonts w:ascii="Open Sans" w:hAnsi="Open Sans" w:cs="Open Sans"/>
                <w:b/>
                <w:bCs/>
                <w:spacing w:val="-2"/>
                <w:szCs w:val="20"/>
              </w:rPr>
              <w:t>p</w:t>
            </w:r>
            <w:r w:rsidRPr="00D72403">
              <w:rPr>
                <w:rFonts w:ascii="Open Sans" w:hAnsi="Open Sans" w:cs="Open Sans"/>
                <w:b/>
                <w:bCs/>
                <w:spacing w:val="-1"/>
                <w:szCs w:val="20"/>
              </w:rPr>
              <w:t>t</w:t>
            </w:r>
            <w:r w:rsidRPr="00D72403">
              <w:rPr>
                <w:rFonts w:ascii="Open Sans" w:hAnsi="Open Sans" w:cs="Open Sans"/>
                <w:b/>
                <w:bCs/>
                <w:szCs w:val="20"/>
              </w:rPr>
              <w:t>i</w:t>
            </w:r>
            <w:r w:rsidRPr="00D72403">
              <w:rPr>
                <w:rFonts w:ascii="Open Sans" w:hAnsi="Open Sans" w:cs="Open Sans"/>
                <w:b/>
                <w:bCs/>
                <w:spacing w:val="-2"/>
                <w:szCs w:val="20"/>
              </w:rPr>
              <w:t>o</w:t>
            </w:r>
            <w:r w:rsidRPr="00D72403">
              <w:rPr>
                <w:rFonts w:ascii="Open Sans" w:hAnsi="Open Sans" w:cs="Open Sans"/>
                <w:b/>
                <w:bCs/>
                <w:szCs w:val="20"/>
              </w:rPr>
              <w:t>n</w:t>
            </w:r>
            <w:r w:rsidRPr="00D72403">
              <w:rPr>
                <w:rFonts w:ascii="Open Sans" w:hAnsi="Open Sans" w:cs="Open Sans"/>
                <w:b/>
                <w:bCs/>
                <w:spacing w:val="-1"/>
                <w:szCs w:val="20"/>
              </w:rPr>
              <w:t xml:space="preserve"> </w:t>
            </w:r>
            <w:r w:rsidRPr="00D72403">
              <w:rPr>
                <w:rFonts w:ascii="Open Sans" w:hAnsi="Open Sans" w:cs="Open Sans"/>
                <w:b/>
                <w:bCs/>
                <w:szCs w:val="20"/>
              </w:rPr>
              <w:t>4</w:t>
            </w:r>
          </w:p>
        </w:tc>
        <w:tc>
          <w:tcPr>
            <w:tcW w:w="32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line="216" w:lineRule="exact"/>
              <w:ind w:left="102"/>
              <w:rPr>
                <w:rFonts w:ascii="Open Sans" w:hAnsi="Open Sans" w:cs="Open Sans"/>
                <w:szCs w:val="20"/>
              </w:rPr>
            </w:pPr>
            <w:r w:rsidRPr="00D72403">
              <w:rPr>
                <w:rFonts w:ascii="Open Sans" w:hAnsi="Open Sans" w:cs="Open Sans"/>
                <w:b/>
                <w:bCs/>
                <w:szCs w:val="20"/>
              </w:rPr>
              <w:t>O</w:t>
            </w:r>
            <w:r w:rsidRPr="00D72403">
              <w:rPr>
                <w:rFonts w:ascii="Open Sans" w:hAnsi="Open Sans" w:cs="Open Sans"/>
                <w:b/>
                <w:bCs/>
                <w:spacing w:val="-2"/>
                <w:szCs w:val="20"/>
              </w:rPr>
              <w:t>p</w:t>
            </w:r>
            <w:r w:rsidRPr="00D72403">
              <w:rPr>
                <w:rFonts w:ascii="Open Sans" w:hAnsi="Open Sans" w:cs="Open Sans"/>
                <w:b/>
                <w:bCs/>
                <w:spacing w:val="-1"/>
                <w:szCs w:val="20"/>
              </w:rPr>
              <w:t>t</w:t>
            </w:r>
            <w:r w:rsidRPr="00D72403">
              <w:rPr>
                <w:rFonts w:ascii="Open Sans" w:hAnsi="Open Sans" w:cs="Open Sans"/>
                <w:b/>
                <w:bCs/>
                <w:szCs w:val="20"/>
              </w:rPr>
              <w:t>i</w:t>
            </w:r>
            <w:r w:rsidRPr="00D72403">
              <w:rPr>
                <w:rFonts w:ascii="Open Sans" w:hAnsi="Open Sans" w:cs="Open Sans"/>
                <w:b/>
                <w:bCs/>
                <w:spacing w:val="-2"/>
                <w:szCs w:val="20"/>
              </w:rPr>
              <w:t>o</w:t>
            </w:r>
            <w:r w:rsidRPr="00D72403">
              <w:rPr>
                <w:rFonts w:ascii="Open Sans" w:hAnsi="Open Sans" w:cs="Open Sans"/>
                <w:b/>
                <w:bCs/>
                <w:szCs w:val="20"/>
              </w:rPr>
              <w:t>n</w:t>
            </w:r>
            <w:r w:rsidRPr="00D72403">
              <w:rPr>
                <w:rFonts w:ascii="Open Sans" w:hAnsi="Open Sans" w:cs="Open Sans"/>
                <w:b/>
                <w:bCs/>
                <w:spacing w:val="-1"/>
                <w:szCs w:val="20"/>
              </w:rPr>
              <w:t xml:space="preserve"> </w:t>
            </w:r>
            <w:r w:rsidRPr="00D72403">
              <w:rPr>
                <w:rFonts w:ascii="Open Sans" w:hAnsi="Open Sans" w:cs="Open Sans"/>
                <w:b/>
                <w:bCs/>
                <w:szCs w:val="20"/>
              </w:rPr>
              <w:t>5</w:t>
            </w:r>
          </w:p>
        </w:tc>
      </w:tr>
      <w:tr w:rsidR="00444E7A" w:rsidRPr="00A66197" w:rsidTr="00DA4FAB">
        <w:trPr>
          <w:trHeight w:hRule="exact" w:val="949"/>
        </w:trPr>
        <w:tc>
          <w:tcPr>
            <w:tcW w:w="1595"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ind w:left="102"/>
              <w:rPr>
                <w:rFonts w:ascii="Open Sans" w:hAnsi="Open Sans" w:cs="Open Sans"/>
                <w:sz w:val="22"/>
                <w:szCs w:val="20"/>
              </w:rPr>
            </w:pPr>
            <w:r w:rsidRPr="00D72403">
              <w:rPr>
                <w:rFonts w:ascii="Open Sans" w:hAnsi="Open Sans" w:cs="Open Sans"/>
                <w:i/>
                <w:iCs/>
                <w:spacing w:val="-1"/>
                <w:sz w:val="22"/>
                <w:szCs w:val="20"/>
              </w:rPr>
              <w:t>E</w:t>
            </w:r>
            <w:r w:rsidRPr="00D72403">
              <w:rPr>
                <w:rFonts w:ascii="Open Sans" w:hAnsi="Open Sans" w:cs="Open Sans"/>
                <w:i/>
                <w:iCs/>
                <w:spacing w:val="-2"/>
                <w:sz w:val="22"/>
                <w:szCs w:val="20"/>
              </w:rPr>
              <w:t>n</w:t>
            </w:r>
            <w:r w:rsidRPr="00D72403">
              <w:rPr>
                <w:rFonts w:ascii="Open Sans" w:hAnsi="Open Sans" w:cs="Open Sans"/>
                <w:i/>
                <w:iCs/>
                <w:spacing w:val="-1"/>
                <w:sz w:val="22"/>
                <w:szCs w:val="20"/>
              </w:rPr>
              <w:t>r</w:t>
            </w:r>
            <w:r w:rsidRPr="00D72403">
              <w:rPr>
                <w:rFonts w:ascii="Open Sans" w:hAnsi="Open Sans" w:cs="Open Sans"/>
                <w:i/>
                <w:iCs/>
                <w:spacing w:val="1"/>
                <w:sz w:val="22"/>
                <w:szCs w:val="20"/>
              </w:rPr>
              <w:t>ol</w:t>
            </w:r>
            <w:r w:rsidRPr="00D72403">
              <w:rPr>
                <w:rFonts w:ascii="Open Sans" w:hAnsi="Open Sans" w:cs="Open Sans"/>
                <w:i/>
                <w:iCs/>
                <w:sz w:val="22"/>
                <w:szCs w:val="20"/>
              </w:rPr>
              <w:t>me</w:t>
            </w:r>
            <w:r w:rsidRPr="00D72403">
              <w:rPr>
                <w:rFonts w:ascii="Open Sans" w:hAnsi="Open Sans" w:cs="Open Sans"/>
                <w:i/>
                <w:iCs/>
                <w:spacing w:val="-2"/>
                <w:sz w:val="22"/>
                <w:szCs w:val="20"/>
              </w:rPr>
              <w:t>nt</w:t>
            </w:r>
          </w:p>
        </w:tc>
        <w:tc>
          <w:tcPr>
            <w:tcW w:w="3261" w:type="dxa"/>
            <w:gridSpan w:val="2"/>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7" w:line="218" w:lineRule="exact"/>
              <w:ind w:left="102" w:right="416"/>
              <w:rPr>
                <w:rFonts w:ascii="Open Sans" w:hAnsi="Open Sans" w:cs="Open Sans"/>
                <w:sz w:val="20"/>
                <w:szCs w:val="20"/>
              </w:rPr>
            </w:pPr>
            <w:r w:rsidRPr="00A66197">
              <w:rPr>
                <w:rFonts w:ascii="Open Sans" w:hAnsi="Open Sans" w:cs="Open Sans"/>
                <w:spacing w:val="1"/>
                <w:sz w:val="20"/>
                <w:szCs w:val="20"/>
              </w:rPr>
              <w:t>Student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op</w:t>
            </w:r>
            <w:r w:rsidRPr="00A66197">
              <w:rPr>
                <w:rFonts w:ascii="Open Sans" w:hAnsi="Open Sans" w:cs="Open Sans"/>
                <w:sz w:val="20"/>
                <w:szCs w:val="20"/>
              </w:rPr>
              <w:t xml:space="preserve">t </w:t>
            </w:r>
            <w:r w:rsidRPr="00A66197">
              <w:rPr>
                <w:rFonts w:ascii="Open Sans" w:hAnsi="Open Sans" w:cs="Open Sans"/>
                <w:spacing w:val="1"/>
                <w:sz w:val="20"/>
                <w:szCs w:val="20"/>
              </w:rPr>
              <w:t>fo</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pacing w:val="1"/>
                <w:sz w:val="20"/>
                <w:szCs w:val="20"/>
              </w:rPr>
              <w:t>eithe</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 xml:space="preserve">S </w:t>
            </w:r>
            <w:r w:rsidRPr="00A66197">
              <w:rPr>
                <w:rFonts w:ascii="Open Sans" w:hAnsi="Open Sans" w:cs="Open Sans"/>
                <w:spacing w:val="1"/>
                <w:sz w:val="20"/>
                <w:szCs w:val="20"/>
              </w:rPr>
              <w:t>cour</w:t>
            </w:r>
            <w:r w:rsidRPr="00A66197">
              <w:rPr>
                <w:rFonts w:ascii="Open Sans" w:hAnsi="Open Sans" w:cs="Open Sans"/>
                <w:sz w:val="20"/>
                <w:szCs w:val="20"/>
              </w:rPr>
              <w:t>se</w:t>
            </w:r>
            <w:r w:rsidRPr="00A66197">
              <w:rPr>
                <w:rFonts w:ascii="Open Sans" w:hAnsi="Open Sans" w:cs="Open Sans"/>
                <w:spacing w:val="-1"/>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z w:val="20"/>
                <w:szCs w:val="20"/>
              </w:rPr>
              <w:t xml:space="preserve">A </w:t>
            </w:r>
            <w:r w:rsidRPr="00A66197">
              <w:rPr>
                <w:rFonts w:ascii="Open Sans" w:hAnsi="Open Sans" w:cs="Open Sans"/>
                <w:spacing w:val="1"/>
                <w:sz w:val="20"/>
                <w:szCs w:val="20"/>
              </w:rPr>
              <w:t>leve</w:t>
            </w:r>
            <w:r w:rsidRPr="00A66197">
              <w:rPr>
                <w:rFonts w:ascii="Open Sans" w:hAnsi="Open Sans" w:cs="Open Sans"/>
                <w:sz w:val="20"/>
                <w:szCs w:val="20"/>
              </w:rPr>
              <w:t xml:space="preserve">l </w:t>
            </w:r>
            <w:r w:rsidRPr="00A66197">
              <w:rPr>
                <w:rFonts w:ascii="Open Sans" w:hAnsi="Open Sans" w:cs="Open Sans"/>
                <w:spacing w:val="1"/>
                <w:sz w:val="20"/>
                <w:szCs w:val="20"/>
              </w:rPr>
              <w:t>course, wit</w:t>
            </w:r>
            <w:r w:rsidRPr="00A66197">
              <w:rPr>
                <w:rFonts w:ascii="Open Sans" w:hAnsi="Open Sans" w:cs="Open Sans"/>
                <w:sz w:val="20"/>
                <w:szCs w:val="20"/>
              </w:rPr>
              <w:t>h</w:t>
            </w:r>
            <w:r w:rsidRPr="00A66197">
              <w:rPr>
                <w:rFonts w:ascii="Open Sans" w:hAnsi="Open Sans" w:cs="Open Sans"/>
                <w:spacing w:val="-3"/>
                <w:sz w:val="20"/>
                <w:szCs w:val="20"/>
              </w:rPr>
              <w:t xml:space="preserve"> </w:t>
            </w:r>
            <w:r w:rsidRPr="00A66197">
              <w:rPr>
                <w:rFonts w:ascii="Open Sans" w:hAnsi="Open Sans" w:cs="Open Sans"/>
                <w:spacing w:val="1"/>
                <w:sz w:val="20"/>
                <w:szCs w:val="20"/>
              </w:rPr>
              <w:t>n</w:t>
            </w:r>
            <w:r w:rsidRPr="00A66197">
              <w:rPr>
                <w:rFonts w:ascii="Open Sans" w:hAnsi="Open Sans" w:cs="Open Sans"/>
                <w:sz w:val="20"/>
                <w:szCs w:val="20"/>
              </w:rPr>
              <w:t xml:space="preserve">o </w:t>
            </w:r>
            <w:r w:rsidRPr="00A66197">
              <w:rPr>
                <w:rFonts w:ascii="Open Sans" w:hAnsi="Open Sans" w:cs="Open Sans"/>
                <w:spacing w:val="1"/>
                <w:sz w:val="20"/>
                <w:szCs w:val="20"/>
              </w:rPr>
              <w:t>opti</w:t>
            </w:r>
            <w:r w:rsidRPr="00A66197">
              <w:rPr>
                <w:rFonts w:ascii="Open Sans" w:hAnsi="Open Sans" w:cs="Open Sans"/>
                <w:sz w:val="20"/>
                <w:szCs w:val="20"/>
              </w:rPr>
              <w:t>on</w:t>
            </w:r>
            <w:r w:rsidRPr="00A66197">
              <w:rPr>
                <w:rFonts w:ascii="Open Sans" w:hAnsi="Open Sans" w:cs="Open Sans"/>
                <w:spacing w:val="-3"/>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switc</w:t>
            </w:r>
            <w:r w:rsidRPr="00A66197">
              <w:rPr>
                <w:rFonts w:ascii="Open Sans" w:hAnsi="Open Sans" w:cs="Open Sans"/>
                <w:sz w:val="20"/>
                <w:szCs w:val="20"/>
              </w:rPr>
              <w:t>h</w:t>
            </w:r>
            <w:r w:rsidRPr="00A66197">
              <w:rPr>
                <w:rFonts w:ascii="Open Sans" w:hAnsi="Open Sans" w:cs="Open Sans"/>
                <w:spacing w:val="-3"/>
                <w:sz w:val="20"/>
                <w:szCs w:val="20"/>
              </w:rPr>
              <w:t xml:space="preserve"> </w:t>
            </w:r>
            <w:r w:rsidRPr="00A66197">
              <w:rPr>
                <w:rFonts w:ascii="Open Sans" w:hAnsi="Open Sans" w:cs="Open Sans"/>
                <w:spacing w:val="1"/>
                <w:sz w:val="20"/>
                <w:szCs w:val="20"/>
              </w:rPr>
              <w:t>later</w:t>
            </w:r>
          </w:p>
        </w:tc>
        <w:tc>
          <w:tcPr>
            <w:tcW w:w="2976"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7" w:line="218" w:lineRule="exact"/>
              <w:ind w:left="102" w:right="257"/>
              <w:rPr>
                <w:rFonts w:ascii="Open Sans" w:hAnsi="Open Sans" w:cs="Open Sans"/>
                <w:sz w:val="20"/>
                <w:szCs w:val="20"/>
              </w:rPr>
            </w:pP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n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i</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pacing w:val="-1"/>
                <w:sz w:val="20"/>
                <w:szCs w:val="20"/>
              </w:rPr>
              <w:t>ff</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z w:val="20"/>
                <w:szCs w:val="20"/>
              </w:rPr>
              <w:t>ed:</w:t>
            </w:r>
            <w:r w:rsidRPr="00A66197">
              <w:rPr>
                <w:rFonts w:ascii="Open Sans" w:hAnsi="Open Sans" w:cs="Open Sans"/>
                <w:spacing w:val="-1"/>
                <w:sz w:val="20"/>
                <w:szCs w:val="20"/>
              </w:rPr>
              <w:t xml:space="preserve"> a</w:t>
            </w:r>
            <w:r w:rsidRPr="00A66197">
              <w:rPr>
                <w:rFonts w:ascii="Open Sans" w:hAnsi="Open Sans" w:cs="Open Sans"/>
                <w:spacing w:val="1"/>
                <w:sz w:val="20"/>
                <w:szCs w:val="20"/>
              </w:rPr>
              <w:t xml:space="preserve">ll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m</w:t>
            </w:r>
            <w:r w:rsidRPr="00A66197">
              <w:rPr>
                <w:rFonts w:ascii="Open Sans" w:hAnsi="Open Sans" w:cs="Open Sans"/>
                <w:spacing w:val="-2"/>
                <w:sz w:val="20"/>
                <w:szCs w:val="20"/>
              </w:rPr>
              <w:t>u</w:t>
            </w:r>
            <w:r w:rsidRPr="00A66197">
              <w:rPr>
                <w:rFonts w:ascii="Open Sans" w:hAnsi="Open Sans" w:cs="Open Sans"/>
                <w:spacing w:val="-1"/>
                <w:sz w:val="20"/>
                <w:szCs w:val="20"/>
              </w:rPr>
              <w:t>s</w:t>
            </w:r>
            <w:r w:rsidRPr="00A66197">
              <w:rPr>
                <w:rFonts w:ascii="Open Sans" w:hAnsi="Open Sans" w:cs="Open Sans"/>
                <w:sz w:val="20"/>
                <w:szCs w:val="20"/>
              </w:rPr>
              <w:t xml:space="preserve">t undertake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 xml:space="preserve"> f</w:t>
            </w:r>
            <w:r w:rsidRPr="00A66197">
              <w:rPr>
                <w:rFonts w:ascii="Open Sans" w:hAnsi="Open Sans" w:cs="Open Sans"/>
                <w:spacing w:val="-2"/>
                <w:sz w:val="20"/>
                <w:szCs w:val="20"/>
              </w:rPr>
              <w:t>u</w:t>
            </w:r>
            <w:r w:rsidRPr="00A66197">
              <w:rPr>
                <w:rFonts w:ascii="Open Sans" w:hAnsi="Open Sans" w:cs="Open Sans"/>
                <w:spacing w:val="1"/>
                <w:sz w:val="20"/>
                <w:szCs w:val="20"/>
              </w:rPr>
              <w:t>l</w:t>
            </w:r>
            <w:r w:rsidRPr="00A66197">
              <w:rPr>
                <w:rFonts w:ascii="Open Sans" w:hAnsi="Open Sans" w:cs="Open Sans"/>
                <w:sz w:val="20"/>
                <w:szCs w:val="20"/>
              </w:rPr>
              <w:t xml:space="preserve">l </w:t>
            </w:r>
            <w:r w:rsidRPr="00A66197">
              <w:rPr>
                <w:rFonts w:ascii="Open Sans" w:hAnsi="Open Sans" w:cs="Open Sans"/>
                <w:spacing w:val="1"/>
                <w:sz w:val="20"/>
                <w:szCs w:val="20"/>
              </w:rPr>
              <w:t>t</w:t>
            </w:r>
            <w:r w:rsidRPr="00A66197">
              <w:rPr>
                <w:rFonts w:ascii="Open Sans" w:hAnsi="Open Sans" w:cs="Open Sans"/>
                <w:spacing w:val="-1"/>
                <w:sz w:val="20"/>
                <w:szCs w:val="20"/>
              </w:rPr>
              <w:t>w</w:t>
            </w:r>
            <w:r w:rsidRPr="00A66197">
              <w:rPr>
                <w:rFonts w:ascii="Open Sans" w:hAnsi="Open Sans" w:cs="Open Sans"/>
                <w:spacing w:val="1"/>
                <w:sz w:val="20"/>
                <w:szCs w:val="20"/>
              </w:rPr>
              <w:t>o</w:t>
            </w:r>
            <w:r w:rsidRPr="00A66197">
              <w:rPr>
                <w:rFonts w:ascii="Open Sans" w:hAnsi="Open Sans" w:cs="Open Sans"/>
                <w:sz w:val="20"/>
                <w:szCs w:val="20"/>
              </w:rPr>
              <w:t xml:space="preserve">- </w:t>
            </w:r>
            <w:r w:rsidRPr="00A66197">
              <w:rPr>
                <w:rFonts w:ascii="Open Sans" w:hAnsi="Open Sans" w:cs="Open Sans"/>
                <w:spacing w:val="-1"/>
                <w:sz w:val="20"/>
                <w:szCs w:val="20"/>
              </w:rPr>
              <w:t>y</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z w:val="20"/>
                <w:szCs w:val="20"/>
              </w:rPr>
              <w:t>r</w:t>
            </w:r>
            <w:r w:rsidRPr="00A66197">
              <w:rPr>
                <w:rFonts w:ascii="Open Sans" w:hAnsi="Open Sans" w:cs="Open Sans"/>
                <w:spacing w:val="-1"/>
                <w:sz w:val="20"/>
                <w:szCs w:val="20"/>
              </w:rPr>
              <w:t xml:space="preserve"> c</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rs</w:t>
            </w:r>
            <w:r w:rsidRPr="00A66197">
              <w:rPr>
                <w:rFonts w:ascii="Open Sans" w:hAnsi="Open Sans" w:cs="Open Sans"/>
                <w:sz w:val="20"/>
                <w:szCs w:val="20"/>
              </w:rPr>
              <w:t>e.</w:t>
            </w:r>
          </w:p>
        </w:tc>
        <w:tc>
          <w:tcPr>
            <w:tcW w:w="6379" w:type="dxa"/>
            <w:gridSpan w:val="2"/>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7" w:line="218" w:lineRule="exact"/>
              <w:ind w:left="102" w:right="429"/>
              <w:rPr>
                <w:rFonts w:ascii="Open Sans" w:hAnsi="Open Sans" w:cs="Open Sans"/>
                <w:sz w:val="20"/>
                <w:szCs w:val="20"/>
              </w:rPr>
            </w:pPr>
            <w:r w:rsidRPr="00A66197">
              <w:rPr>
                <w:rFonts w:ascii="Open Sans" w:hAnsi="Open Sans" w:cs="Open Sans"/>
                <w:spacing w:val="1"/>
                <w:sz w:val="20"/>
                <w:szCs w:val="20"/>
              </w:rPr>
              <w:t>Student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op</w:t>
            </w:r>
            <w:r w:rsidRPr="00A66197">
              <w:rPr>
                <w:rFonts w:ascii="Open Sans" w:hAnsi="Open Sans" w:cs="Open Sans"/>
                <w:sz w:val="20"/>
                <w:szCs w:val="20"/>
              </w:rPr>
              <w:t>t</w:t>
            </w:r>
            <w:r w:rsidRPr="00A66197">
              <w:rPr>
                <w:rFonts w:ascii="Open Sans" w:hAnsi="Open Sans" w:cs="Open Sans"/>
                <w:spacing w:val="-2"/>
                <w:sz w:val="20"/>
                <w:szCs w:val="20"/>
              </w:rPr>
              <w:t xml:space="preserve"> </w:t>
            </w:r>
            <w:r w:rsidRPr="00A66197">
              <w:rPr>
                <w:rFonts w:ascii="Open Sans" w:hAnsi="Open Sans" w:cs="Open Sans"/>
                <w:spacing w:val="1"/>
                <w:sz w:val="20"/>
                <w:szCs w:val="20"/>
              </w:rPr>
              <w:t>fo</w:t>
            </w:r>
            <w:r w:rsidRPr="00A66197">
              <w:rPr>
                <w:rFonts w:ascii="Open Sans" w:hAnsi="Open Sans" w:cs="Open Sans"/>
                <w:sz w:val="20"/>
                <w:szCs w:val="20"/>
              </w:rPr>
              <w:t>r</w:t>
            </w:r>
            <w:r w:rsidRPr="00A66197">
              <w:rPr>
                <w:rFonts w:ascii="Open Sans" w:hAnsi="Open Sans" w:cs="Open Sans"/>
                <w:spacing w:val="-3"/>
                <w:sz w:val="20"/>
                <w:szCs w:val="20"/>
              </w:rPr>
              <w:t xml:space="preserve"> </w:t>
            </w:r>
            <w:r w:rsidRPr="00A66197">
              <w:rPr>
                <w:rFonts w:ascii="Open Sans" w:hAnsi="Open Sans" w:cs="Open Sans"/>
                <w:spacing w:val="1"/>
                <w:sz w:val="20"/>
                <w:szCs w:val="20"/>
              </w:rPr>
              <w:t>eithe</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 xml:space="preserve">S </w:t>
            </w:r>
            <w:r w:rsidRPr="00A66197">
              <w:rPr>
                <w:rFonts w:ascii="Open Sans" w:hAnsi="Open Sans" w:cs="Open Sans"/>
                <w:spacing w:val="1"/>
                <w:sz w:val="20"/>
                <w:szCs w:val="20"/>
              </w:rPr>
              <w:t>cours</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z w:val="20"/>
                <w:szCs w:val="20"/>
              </w:rPr>
              <w:t>or</w:t>
            </w:r>
            <w:r w:rsidRPr="00A66197">
              <w:rPr>
                <w:rFonts w:ascii="Open Sans" w:hAnsi="Open Sans" w:cs="Open Sans"/>
                <w:spacing w:val="-1"/>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n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leve</w:t>
            </w:r>
            <w:r w:rsidRPr="00A66197">
              <w:rPr>
                <w:rFonts w:ascii="Open Sans" w:hAnsi="Open Sans" w:cs="Open Sans"/>
                <w:sz w:val="20"/>
                <w:szCs w:val="20"/>
              </w:rPr>
              <w:t>l c</w:t>
            </w:r>
            <w:r w:rsidRPr="00A66197">
              <w:rPr>
                <w:rFonts w:ascii="Open Sans" w:hAnsi="Open Sans" w:cs="Open Sans"/>
                <w:spacing w:val="1"/>
                <w:sz w:val="20"/>
                <w:szCs w:val="20"/>
              </w:rPr>
              <w:t>ourse</w:t>
            </w:r>
            <w:r w:rsidRPr="00A66197">
              <w:rPr>
                <w:rFonts w:ascii="Open Sans" w:hAnsi="Open Sans" w:cs="Open Sans"/>
                <w:sz w:val="20"/>
                <w:szCs w:val="20"/>
              </w:rPr>
              <w:t>,</w:t>
            </w:r>
            <w:r w:rsidRPr="00A66197">
              <w:rPr>
                <w:rFonts w:ascii="Open Sans" w:hAnsi="Open Sans" w:cs="Open Sans"/>
                <w:spacing w:val="-2"/>
                <w:sz w:val="20"/>
                <w:szCs w:val="20"/>
              </w:rPr>
              <w:t xml:space="preserve"> </w:t>
            </w:r>
            <w:r w:rsidRPr="00A66197">
              <w:rPr>
                <w:rFonts w:ascii="Open Sans" w:hAnsi="Open Sans" w:cs="Open Sans"/>
                <w:spacing w:val="1"/>
                <w:sz w:val="20"/>
                <w:szCs w:val="20"/>
              </w:rPr>
              <w:t>bu</w:t>
            </w:r>
            <w:r w:rsidRPr="00A66197">
              <w:rPr>
                <w:rFonts w:ascii="Open Sans" w:hAnsi="Open Sans" w:cs="Open Sans"/>
                <w:sz w:val="20"/>
                <w:szCs w:val="20"/>
              </w:rPr>
              <w:t xml:space="preserve">t </w:t>
            </w:r>
            <w:r w:rsidRPr="00A66197">
              <w:rPr>
                <w:rFonts w:ascii="Open Sans" w:hAnsi="Open Sans" w:cs="Open Sans"/>
                <w:spacing w:val="1"/>
                <w:sz w:val="20"/>
                <w:szCs w:val="20"/>
              </w:rPr>
              <w:t>can switc</w:t>
            </w:r>
            <w:r w:rsidRPr="00A66197">
              <w:rPr>
                <w:rFonts w:ascii="Open Sans" w:hAnsi="Open Sans" w:cs="Open Sans"/>
                <w:sz w:val="20"/>
                <w:szCs w:val="20"/>
              </w:rPr>
              <w:t>h</w:t>
            </w:r>
            <w:r w:rsidRPr="00A66197">
              <w:rPr>
                <w:rFonts w:ascii="Open Sans" w:hAnsi="Open Sans" w:cs="Open Sans"/>
                <w:spacing w:val="-3"/>
                <w:sz w:val="20"/>
                <w:szCs w:val="20"/>
              </w:rPr>
              <w:t xml:space="preserve"> </w:t>
            </w:r>
            <w:r w:rsidRPr="00A66197">
              <w:rPr>
                <w:rFonts w:ascii="Open Sans" w:hAnsi="Open Sans" w:cs="Open Sans"/>
                <w:spacing w:val="1"/>
                <w:sz w:val="20"/>
                <w:szCs w:val="20"/>
              </w:rPr>
              <w:t>late</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o</w:t>
            </w:r>
            <w:r w:rsidRPr="00A66197">
              <w:rPr>
                <w:rFonts w:ascii="Open Sans" w:hAnsi="Open Sans" w:cs="Open Sans"/>
                <w:spacing w:val="1"/>
                <w:sz w:val="20"/>
                <w:szCs w:val="20"/>
              </w:rPr>
              <w:t>n</w:t>
            </w:r>
            <w:r w:rsidRPr="00A66197">
              <w:rPr>
                <w:rFonts w:ascii="Open Sans" w:hAnsi="Open Sans" w:cs="Open Sans"/>
                <w:sz w:val="20"/>
                <w:szCs w:val="20"/>
              </w:rPr>
              <w:t>.</w:t>
            </w:r>
          </w:p>
        </w:tc>
      </w:tr>
      <w:tr w:rsidR="00444E7A" w:rsidRPr="00A66197" w:rsidTr="00DA4FAB">
        <w:trPr>
          <w:trHeight w:hRule="exact" w:val="1132"/>
        </w:trPr>
        <w:tc>
          <w:tcPr>
            <w:tcW w:w="1595"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ind w:left="102"/>
              <w:rPr>
                <w:rFonts w:ascii="Open Sans" w:hAnsi="Open Sans" w:cs="Open Sans"/>
                <w:sz w:val="22"/>
                <w:szCs w:val="20"/>
              </w:rPr>
            </w:pPr>
            <w:r w:rsidRPr="00D72403">
              <w:rPr>
                <w:rFonts w:ascii="Open Sans" w:hAnsi="Open Sans" w:cs="Open Sans"/>
                <w:i/>
                <w:iCs/>
                <w:spacing w:val="-1"/>
                <w:sz w:val="22"/>
                <w:szCs w:val="20"/>
              </w:rPr>
              <w:t>T</w:t>
            </w:r>
            <w:r w:rsidRPr="00D72403">
              <w:rPr>
                <w:rFonts w:ascii="Open Sans" w:hAnsi="Open Sans" w:cs="Open Sans"/>
                <w:i/>
                <w:iCs/>
                <w:sz w:val="22"/>
                <w:szCs w:val="20"/>
              </w:rPr>
              <w:t>e</w:t>
            </w:r>
            <w:r w:rsidRPr="00D72403">
              <w:rPr>
                <w:rFonts w:ascii="Open Sans" w:hAnsi="Open Sans" w:cs="Open Sans"/>
                <w:i/>
                <w:iCs/>
                <w:spacing w:val="-1"/>
                <w:sz w:val="22"/>
                <w:szCs w:val="20"/>
              </w:rPr>
              <w:t>ac</w:t>
            </w:r>
            <w:r w:rsidRPr="00D72403">
              <w:rPr>
                <w:rFonts w:ascii="Open Sans" w:hAnsi="Open Sans" w:cs="Open Sans"/>
                <w:i/>
                <w:iCs/>
                <w:spacing w:val="-2"/>
                <w:sz w:val="22"/>
                <w:szCs w:val="20"/>
              </w:rPr>
              <w:t>h</w:t>
            </w:r>
            <w:r w:rsidRPr="00D72403">
              <w:rPr>
                <w:rFonts w:ascii="Open Sans" w:hAnsi="Open Sans" w:cs="Open Sans"/>
                <w:i/>
                <w:iCs/>
                <w:spacing w:val="1"/>
                <w:sz w:val="22"/>
                <w:szCs w:val="20"/>
              </w:rPr>
              <w:t>i</w:t>
            </w:r>
            <w:r w:rsidRPr="00D72403">
              <w:rPr>
                <w:rFonts w:ascii="Open Sans" w:hAnsi="Open Sans" w:cs="Open Sans"/>
                <w:i/>
                <w:iCs/>
                <w:spacing w:val="-2"/>
                <w:sz w:val="22"/>
                <w:szCs w:val="20"/>
              </w:rPr>
              <w:t>ng</w:t>
            </w:r>
          </w:p>
        </w:tc>
        <w:tc>
          <w:tcPr>
            <w:tcW w:w="15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7" w:line="218" w:lineRule="exact"/>
              <w:ind w:left="102" w:right="125"/>
              <w:rPr>
                <w:rFonts w:ascii="Open Sans" w:hAnsi="Open Sans" w:cs="Open Sans"/>
                <w:sz w:val="20"/>
                <w:szCs w:val="20"/>
              </w:rPr>
            </w:pPr>
            <w:r w:rsidRPr="00A66197">
              <w:rPr>
                <w:rFonts w:ascii="Open Sans" w:hAnsi="Open Sans" w:cs="Open Sans"/>
                <w:spacing w:val="-1"/>
                <w:sz w:val="20"/>
                <w:szCs w:val="20"/>
              </w:rPr>
              <w:t>AS a</w:t>
            </w:r>
            <w:r w:rsidRPr="00A66197">
              <w:rPr>
                <w:rFonts w:ascii="Open Sans" w:hAnsi="Open Sans" w:cs="Open Sans"/>
                <w:spacing w:val="-2"/>
                <w:sz w:val="20"/>
                <w:szCs w:val="20"/>
              </w:rPr>
              <w:t>n</w:t>
            </w:r>
            <w:r w:rsidRPr="00A66197">
              <w:rPr>
                <w:rFonts w:ascii="Open Sans" w:hAnsi="Open Sans" w:cs="Open Sans"/>
                <w:sz w:val="20"/>
                <w:szCs w:val="20"/>
              </w:rPr>
              <w:t>d</w:t>
            </w:r>
            <w:r w:rsidRPr="00A66197">
              <w:rPr>
                <w:rFonts w:ascii="Open Sans" w:hAnsi="Open Sans" w:cs="Open Sans"/>
                <w:spacing w:val="2"/>
                <w:sz w:val="20"/>
                <w:szCs w:val="20"/>
              </w:rPr>
              <w:t xml:space="preserve"> </w:t>
            </w:r>
            <w:r w:rsidRPr="00A66197">
              <w:rPr>
                <w:rFonts w:ascii="Open Sans" w:hAnsi="Open Sans" w:cs="Open Sans"/>
                <w:sz w:val="20"/>
                <w:szCs w:val="20"/>
              </w:rPr>
              <w:t xml:space="preserve">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 xml:space="preserve">s </w:t>
            </w:r>
            <w:r w:rsidRPr="00A66197">
              <w:rPr>
                <w:rFonts w:ascii="Open Sans" w:hAnsi="Open Sans" w:cs="Open Sans"/>
                <w:spacing w:val="-1"/>
                <w:sz w:val="20"/>
                <w:szCs w:val="20"/>
              </w:rPr>
              <w:t>ar</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1"/>
                <w:sz w:val="20"/>
                <w:szCs w:val="20"/>
              </w:rPr>
              <w:t>a</w:t>
            </w:r>
            <w:r w:rsidRPr="00A66197">
              <w:rPr>
                <w:rFonts w:ascii="Open Sans" w:hAnsi="Open Sans" w:cs="Open Sans"/>
                <w:spacing w:val="-2"/>
                <w:sz w:val="20"/>
                <w:szCs w:val="20"/>
              </w:rPr>
              <w:t>u</w:t>
            </w:r>
            <w:r w:rsidRPr="00A66197">
              <w:rPr>
                <w:rFonts w:ascii="Open Sans" w:hAnsi="Open Sans" w:cs="Open Sans"/>
                <w:sz w:val="20"/>
                <w:szCs w:val="20"/>
              </w:rPr>
              <w:t>g</w:t>
            </w:r>
            <w:r w:rsidRPr="00A66197">
              <w:rPr>
                <w:rFonts w:ascii="Open Sans" w:hAnsi="Open Sans" w:cs="Open Sans"/>
                <w:spacing w:val="-2"/>
                <w:sz w:val="20"/>
                <w:szCs w:val="20"/>
              </w:rPr>
              <w:t xml:space="preserve">ht </w:t>
            </w:r>
            <w:r w:rsidRPr="00A66197">
              <w:rPr>
                <w:rFonts w:ascii="Open Sans" w:hAnsi="Open Sans" w:cs="Open Sans"/>
                <w:spacing w:val="-1"/>
                <w:sz w:val="20"/>
                <w:szCs w:val="20"/>
              </w:rPr>
              <w:t>s</w:t>
            </w:r>
            <w:r w:rsidRPr="00A66197">
              <w:rPr>
                <w:rFonts w:ascii="Open Sans" w:hAnsi="Open Sans" w:cs="Open Sans"/>
                <w:sz w:val="20"/>
                <w:szCs w:val="20"/>
              </w:rPr>
              <w:t>ep</w:t>
            </w:r>
            <w:r w:rsidRPr="00A66197">
              <w:rPr>
                <w:rFonts w:ascii="Open Sans" w:hAnsi="Open Sans" w:cs="Open Sans"/>
                <w:spacing w:val="-1"/>
                <w:sz w:val="20"/>
                <w:szCs w:val="20"/>
              </w:rPr>
              <w:t>ara</w:t>
            </w:r>
            <w:r w:rsidRPr="00A66197">
              <w:rPr>
                <w:rFonts w:ascii="Open Sans" w:hAnsi="Open Sans" w:cs="Open Sans"/>
                <w:spacing w:val="1"/>
                <w:sz w:val="20"/>
                <w:szCs w:val="20"/>
              </w:rPr>
              <w:t>t</w:t>
            </w:r>
            <w:r w:rsidRPr="00A66197">
              <w:rPr>
                <w:rFonts w:ascii="Open Sans" w:hAnsi="Open Sans" w:cs="Open Sans"/>
                <w:spacing w:val="-2"/>
                <w:sz w:val="20"/>
                <w:szCs w:val="20"/>
              </w:rPr>
              <w:t>e</w:t>
            </w:r>
            <w:r w:rsidRPr="00A66197">
              <w:rPr>
                <w:rFonts w:ascii="Open Sans" w:hAnsi="Open Sans" w:cs="Open Sans"/>
                <w:spacing w:val="1"/>
                <w:sz w:val="20"/>
                <w:szCs w:val="20"/>
              </w:rPr>
              <w:t>l</w:t>
            </w:r>
            <w:r w:rsidRPr="00A66197">
              <w:rPr>
                <w:rFonts w:ascii="Open Sans" w:hAnsi="Open Sans" w:cs="Open Sans"/>
                <w:spacing w:val="-1"/>
                <w:sz w:val="20"/>
                <w:szCs w:val="20"/>
              </w:rPr>
              <w:t>y</w:t>
            </w:r>
            <w:r w:rsidRPr="00A66197">
              <w:rPr>
                <w:rFonts w:ascii="Open Sans" w:hAnsi="Open Sans" w:cs="Open Sans"/>
                <w:sz w:val="20"/>
                <w:szCs w:val="20"/>
              </w:rPr>
              <w:t>.</w:t>
            </w:r>
          </w:p>
        </w:tc>
        <w:tc>
          <w:tcPr>
            <w:tcW w:w="1701"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7" w:line="218" w:lineRule="exact"/>
              <w:ind w:left="102" w:right="275"/>
              <w:rPr>
                <w:rFonts w:ascii="Open Sans" w:hAnsi="Open Sans" w:cs="Open Sans"/>
                <w:sz w:val="20"/>
                <w:szCs w:val="20"/>
              </w:rPr>
            </w:pP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a</w:t>
            </w:r>
            <w:r w:rsidRPr="00A66197">
              <w:rPr>
                <w:rFonts w:ascii="Open Sans" w:hAnsi="Open Sans" w:cs="Open Sans"/>
                <w:spacing w:val="-2"/>
                <w:sz w:val="20"/>
                <w:szCs w:val="20"/>
              </w:rPr>
              <w:t>n</w:t>
            </w:r>
            <w:r w:rsidRPr="00A66197">
              <w:rPr>
                <w:rFonts w:ascii="Open Sans" w:hAnsi="Open Sans" w:cs="Open Sans"/>
                <w:sz w:val="20"/>
                <w:szCs w:val="20"/>
              </w:rPr>
              <w:t>d</w:t>
            </w:r>
            <w:r w:rsidRPr="00A66197">
              <w:rPr>
                <w:rFonts w:ascii="Open Sans" w:hAnsi="Open Sans" w:cs="Open Sans"/>
                <w:spacing w:val="2"/>
                <w:sz w:val="20"/>
                <w:szCs w:val="20"/>
              </w:rPr>
              <w:t xml:space="preserve"> </w:t>
            </w: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ar</w:t>
            </w:r>
            <w:r w:rsidRPr="00A66197">
              <w:rPr>
                <w:rFonts w:ascii="Open Sans" w:hAnsi="Open Sans" w:cs="Open Sans"/>
                <w:sz w:val="20"/>
                <w:szCs w:val="20"/>
              </w:rPr>
              <w:t xml:space="preserve">e </w:t>
            </w:r>
            <w:r w:rsidRPr="00A66197">
              <w:rPr>
                <w:rFonts w:ascii="Open Sans" w:hAnsi="Open Sans" w:cs="Open Sans"/>
                <w:spacing w:val="1"/>
                <w:sz w:val="20"/>
                <w:szCs w:val="20"/>
              </w:rPr>
              <w:t>t</w:t>
            </w:r>
            <w:r w:rsidRPr="00A66197">
              <w:rPr>
                <w:rFonts w:ascii="Open Sans" w:hAnsi="Open Sans" w:cs="Open Sans"/>
                <w:spacing w:val="-1"/>
                <w:sz w:val="20"/>
                <w:szCs w:val="20"/>
              </w:rPr>
              <w:t>a</w:t>
            </w:r>
            <w:r w:rsidRPr="00A66197">
              <w:rPr>
                <w:rFonts w:ascii="Open Sans" w:hAnsi="Open Sans" w:cs="Open Sans"/>
                <w:spacing w:val="-2"/>
                <w:sz w:val="20"/>
                <w:szCs w:val="20"/>
              </w:rPr>
              <w:t>u</w:t>
            </w:r>
            <w:r w:rsidRPr="00A66197">
              <w:rPr>
                <w:rFonts w:ascii="Open Sans" w:hAnsi="Open Sans" w:cs="Open Sans"/>
                <w:sz w:val="20"/>
                <w:szCs w:val="20"/>
              </w:rPr>
              <w:t>g</w:t>
            </w:r>
            <w:r w:rsidRPr="00A66197">
              <w:rPr>
                <w:rFonts w:ascii="Open Sans" w:hAnsi="Open Sans" w:cs="Open Sans"/>
                <w:spacing w:val="-2"/>
                <w:sz w:val="20"/>
                <w:szCs w:val="20"/>
              </w:rPr>
              <w:t>h</w:t>
            </w:r>
            <w:r w:rsidRPr="00A66197">
              <w:rPr>
                <w:rFonts w:ascii="Open Sans" w:hAnsi="Open Sans" w:cs="Open Sans"/>
                <w:sz w:val="20"/>
                <w:szCs w:val="20"/>
              </w:rPr>
              <w:t xml:space="preserve">t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 xml:space="preserve">he </w:t>
            </w:r>
            <w:r w:rsidRPr="00A66197">
              <w:rPr>
                <w:rFonts w:ascii="Open Sans" w:hAnsi="Open Sans" w:cs="Open Sans"/>
                <w:spacing w:val="-1"/>
                <w:sz w:val="20"/>
                <w:szCs w:val="20"/>
              </w:rPr>
              <w:t>sa</w:t>
            </w:r>
            <w:r w:rsidRPr="00A66197">
              <w:rPr>
                <w:rFonts w:ascii="Open Sans" w:hAnsi="Open Sans" w:cs="Open Sans"/>
                <w:sz w:val="20"/>
                <w:szCs w:val="20"/>
              </w:rPr>
              <w:t>me</w:t>
            </w:r>
            <w:r w:rsidRPr="00A66197">
              <w:rPr>
                <w:rFonts w:ascii="Open Sans" w:hAnsi="Open Sans" w:cs="Open Sans"/>
                <w:spacing w:val="-1"/>
                <w:sz w:val="20"/>
                <w:szCs w:val="20"/>
              </w:rPr>
              <w:t xml:space="preserve"> c</w:t>
            </w:r>
            <w:r w:rsidRPr="00A66197">
              <w:rPr>
                <w:rFonts w:ascii="Open Sans" w:hAnsi="Open Sans" w:cs="Open Sans"/>
                <w:spacing w:val="1"/>
                <w:sz w:val="20"/>
                <w:szCs w:val="20"/>
              </w:rPr>
              <w:t>l</w:t>
            </w:r>
            <w:r w:rsidRPr="00A66197">
              <w:rPr>
                <w:rFonts w:ascii="Open Sans" w:hAnsi="Open Sans" w:cs="Open Sans"/>
                <w:spacing w:val="-1"/>
                <w:sz w:val="20"/>
                <w:szCs w:val="20"/>
              </w:rPr>
              <w:t>ass.</w:t>
            </w:r>
          </w:p>
        </w:tc>
        <w:tc>
          <w:tcPr>
            <w:tcW w:w="2976"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Pr>
                <w:rFonts w:ascii="Open Sans" w:hAnsi="Open Sans" w:cs="Open Sans"/>
                <w:sz w:val="20"/>
                <w:szCs w:val="20"/>
              </w:rPr>
            </w:pP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el</w:t>
            </w:r>
            <w:r w:rsidRPr="00A66197">
              <w:rPr>
                <w:rFonts w:ascii="Open Sans" w:hAnsi="Open Sans" w:cs="Open Sans"/>
                <w:spacing w:val="-1"/>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pacing w:val="-1"/>
                <w:sz w:val="20"/>
                <w:szCs w:val="20"/>
              </w:rPr>
              <w:t>a</w:t>
            </w:r>
            <w:r w:rsidRPr="00A66197">
              <w:rPr>
                <w:rFonts w:ascii="Open Sans" w:hAnsi="Open Sans" w:cs="Open Sans"/>
                <w:spacing w:val="-2"/>
                <w:sz w:val="20"/>
                <w:szCs w:val="20"/>
              </w:rPr>
              <w:t>u</w:t>
            </w:r>
            <w:r w:rsidRPr="00A66197">
              <w:rPr>
                <w:rFonts w:ascii="Open Sans" w:hAnsi="Open Sans" w:cs="Open Sans"/>
                <w:sz w:val="20"/>
                <w:szCs w:val="20"/>
              </w:rPr>
              <w:t>g</w:t>
            </w:r>
            <w:r w:rsidRPr="00A66197">
              <w:rPr>
                <w:rFonts w:ascii="Open Sans" w:hAnsi="Open Sans" w:cs="Open Sans"/>
                <w:spacing w:val="-2"/>
                <w:sz w:val="20"/>
                <w:szCs w:val="20"/>
              </w:rPr>
              <w:t>h</w:t>
            </w:r>
            <w:r w:rsidRPr="00A66197">
              <w:rPr>
                <w:rFonts w:ascii="Open Sans" w:hAnsi="Open Sans" w:cs="Open Sans"/>
                <w:spacing w:val="1"/>
                <w:sz w:val="20"/>
                <w:szCs w:val="20"/>
              </w:rPr>
              <w:t>t.</w:t>
            </w:r>
          </w:p>
        </w:tc>
        <w:tc>
          <w:tcPr>
            <w:tcW w:w="6379" w:type="dxa"/>
            <w:gridSpan w:val="2"/>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Pr>
                <w:rFonts w:ascii="Open Sans" w:hAnsi="Open Sans" w:cs="Open Sans"/>
                <w:sz w:val="20"/>
                <w:szCs w:val="20"/>
              </w:rPr>
            </w:pP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a</w:t>
            </w:r>
            <w:r w:rsidRPr="00A66197">
              <w:rPr>
                <w:rFonts w:ascii="Open Sans" w:hAnsi="Open Sans" w:cs="Open Sans"/>
                <w:spacing w:val="-2"/>
                <w:sz w:val="20"/>
                <w:szCs w:val="20"/>
              </w:rPr>
              <w:t>n</w:t>
            </w:r>
            <w:r w:rsidRPr="00A66197">
              <w:rPr>
                <w:rFonts w:ascii="Open Sans" w:hAnsi="Open Sans" w:cs="Open Sans"/>
                <w:sz w:val="20"/>
                <w:szCs w:val="20"/>
              </w:rPr>
              <w:t>d</w:t>
            </w:r>
            <w:r w:rsidRPr="00A66197">
              <w:rPr>
                <w:rFonts w:ascii="Open Sans" w:hAnsi="Open Sans" w:cs="Open Sans"/>
                <w:spacing w:val="2"/>
                <w:sz w:val="20"/>
                <w:szCs w:val="20"/>
              </w:rPr>
              <w:t xml:space="preserve"> </w:t>
            </w: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ar</w:t>
            </w:r>
            <w:r w:rsidRPr="00A66197">
              <w:rPr>
                <w:rFonts w:ascii="Open Sans" w:hAnsi="Open Sans" w:cs="Open Sans"/>
                <w:sz w:val="20"/>
                <w:szCs w:val="20"/>
              </w:rPr>
              <w:t>e</w:t>
            </w:r>
            <w:r w:rsidRPr="00A66197">
              <w:rPr>
                <w:rFonts w:ascii="Open Sans" w:hAnsi="Open Sans" w:cs="Open Sans"/>
                <w:spacing w:val="-1"/>
                <w:sz w:val="20"/>
                <w:szCs w:val="20"/>
              </w:rPr>
              <w:t xml:space="preserve"> c</w:t>
            </w:r>
            <w:r w:rsidRPr="00A66197">
              <w:rPr>
                <w:rFonts w:ascii="Open Sans" w:hAnsi="Open Sans" w:cs="Open Sans"/>
                <w:spacing w:val="1"/>
                <w:sz w:val="20"/>
                <w:szCs w:val="20"/>
              </w:rPr>
              <w:t>o</w:t>
            </w:r>
            <w:r w:rsidRPr="00A66197">
              <w:rPr>
                <w:rFonts w:ascii="Open Sans" w:hAnsi="Open Sans" w:cs="Open Sans"/>
                <w:spacing w:val="-1"/>
                <w:sz w:val="20"/>
                <w:szCs w:val="20"/>
              </w:rPr>
              <w:t>-</w:t>
            </w:r>
            <w:r w:rsidRPr="00A66197">
              <w:rPr>
                <w:rFonts w:ascii="Open Sans" w:hAnsi="Open Sans" w:cs="Open Sans"/>
                <w:spacing w:val="1"/>
                <w:sz w:val="20"/>
                <w:szCs w:val="20"/>
              </w:rPr>
              <w:t>t</w:t>
            </w:r>
            <w:r w:rsidRPr="00A66197">
              <w:rPr>
                <w:rFonts w:ascii="Open Sans" w:hAnsi="Open Sans" w:cs="Open Sans"/>
                <w:spacing w:val="-1"/>
                <w:sz w:val="20"/>
                <w:szCs w:val="20"/>
              </w:rPr>
              <w:t>a</w:t>
            </w:r>
            <w:r w:rsidRPr="00A66197">
              <w:rPr>
                <w:rFonts w:ascii="Open Sans" w:hAnsi="Open Sans" w:cs="Open Sans"/>
                <w:spacing w:val="-2"/>
                <w:sz w:val="20"/>
                <w:szCs w:val="20"/>
              </w:rPr>
              <w:t>u</w:t>
            </w:r>
            <w:r w:rsidRPr="00A66197">
              <w:rPr>
                <w:rFonts w:ascii="Open Sans" w:hAnsi="Open Sans" w:cs="Open Sans"/>
                <w:sz w:val="20"/>
                <w:szCs w:val="20"/>
              </w:rPr>
              <w:t>g</w:t>
            </w:r>
            <w:r w:rsidRPr="00A66197">
              <w:rPr>
                <w:rFonts w:ascii="Open Sans" w:hAnsi="Open Sans" w:cs="Open Sans"/>
                <w:spacing w:val="-2"/>
                <w:sz w:val="20"/>
                <w:szCs w:val="20"/>
              </w:rPr>
              <w:t>h</w:t>
            </w:r>
            <w:r w:rsidRPr="00A66197">
              <w:rPr>
                <w:rFonts w:ascii="Open Sans" w:hAnsi="Open Sans" w:cs="Open Sans"/>
                <w:sz w:val="20"/>
                <w:szCs w:val="20"/>
              </w:rPr>
              <w:t xml:space="preserve">t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sa</w:t>
            </w:r>
            <w:r w:rsidRPr="00A66197">
              <w:rPr>
                <w:rFonts w:ascii="Open Sans" w:hAnsi="Open Sans" w:cs="Open Sans"/>
                <w:sz w:val="20"/>
                <w:szCs w:val="20"/>
              </w:rPr>
              <w:t>me</w:t>
            </w:r>
            <w:r w:rsidRPr="00A66197">
              <w:rPr>
                <w:rFonts w:ascii="Open Sans" w:hAnsi="Open Sans" w:cs="Open Sans"/>
                <w:spacing w:val="-1"/>
                <w:sz w:val="20"/>
                <w:szCs w:val="20"/>
              </w:rPr>
              <w:t xml:space="preserve"> c</w:t>
            </w:r>
            <w:r w:rsidRPr="00A66197">
              <w:rPr>
                <w:rFonts w:ascii="Open Sans" w:hAnsi="Open Sans" w:cs="Open Sans"/>
                <w:spacing w:val="1"/>
                <w:sz w:val="20"/>
                <w:szCs w:val="20"/>
              </w:rPr>
              <w:t>l</w:t>
            </w:r>
            <w:r w:rsidRPr="00A66197">
              <w:rPr>
                <w:rFonts w:ascii="Open Sans" w:hAnsi="Open Sans" w:cs="Open Sans"/>
                <w:spacing w:val="-1"/>
                <w:sz w:val="20"/>
                <w:szCs w:val="20"/>
              </w:rPr>
              <w:t>ass</w:t>
            </w:r>
            <w:r w:rsidRPr="00A66197">
              <w:rPr>
                <w:rFonts w:ascii="Open Sans" w:hAnsi="Open Sans" w:cs="Open Sans"/>
                <w:sz w:val="20"/>
                <w:szCs w:val="20"/>
              </w:rPr>
              <w:t>e</w:t>
            </w:r>
            <w:r w:rsidRPr="00A66197">
              <w:rPr>
                <w:rFonts w:ascii="Open Sans" w:hAnsi="Open Sans" w:cs="Open Sans"/>
                <w:spacing w:val="-1"/>
                <w:sz w:val="20"/>
                <w:szCs w:val="20"/>
              </w:rPr>
              <w:t>s.</w:t>
            </w:r>
          </w:p>
        </w:tc>
      </w:tr>
      <w:tr w:rsidR="00444E7A" w:rsidRPr="00A66197" w:rsidTr="00DA4FAB">
        <w:trPr>
          <w:trHeight w:hRule="exact" w:val="2255"/>
        </w:trPr>
        <w:tc>
          <w:tcPr>
            <w:tcW w:w="1595"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spacing w:before="9" w:line="218" w:lineRule="exact"/>
              <w:ind w:left="102" w:right="467"/>
              <w:rPr>
                <w:rFonts w:ascii="Open Sans" w:hAnsi="Open Sans" w:cs="Open Sans"/>
                <w:sz w:val="22"/>
                <w:szCs w:val="20"/>
              </w:rPr>
            </w:pPr>
            <w:r w:rsidRPr="00D72403">
              <w:rPr>
                <w:rFonts w:ascii="Open Sans" w:hAnsi="Open Sans" w:cs="Open Sans"/>
                <w:i/>
                <w:iCs/>
                <w:spacing w:val="-1"/>
                <w:sz w:val="22"/>
                <w:szCs w:val="20"/>
              </w:rPr>
              <w:t>E</w:t>
            </w:r>
            <w:r w:rsidRPr="00D72403">
              <w:rPr>
                <w:rFonts w:ascii="Open Sans" w:hAnsi="Open Sans" w:cs="Open Sans"/>
                <w:i/>
                <w:iCs/>
                <w:spacing w:val="-2"/>
                <w:sz w:val="22"/>
                <w:szCs w:val="20"/>
              </w:rPr>
              <w:t>n</w:t>
            </w:r>
            <w:r w:rsidRPr="00D72403">
              <w:rPr>
                <w:rFonts w:ascii="Open Sans" w:hAnsi="Open Sans" w:cs="Open Sans"/>
                <w:i/>
                <w:iCs/>
                <w:sz w:val="22"/>
                <w:szCs w:val="20"/>
              </w:rPr>
              <w:t>d</w:t>
            </w:r>
            <w:r w:rsidRPr="00D72403">
              <w:rPr>
                <w:rFonts w:ascii="Open Sans" w:hAnsi="Open Sans" w:cs="Open Sans"/>
                <w:i/>
                <w:iCs/>
                <w:spacing w:val="-1"/>
                <w:sz w:val="22"/>
                <w:szCs w:val="20"/>
              </w:rPr>
              <w:t xml:space="preserve"> </w:t>
            </w:r>
            <w:r w:rsidRPr="00D72403">
              <w:rPr>
                <w:rFonts w:ascii="Open Sans" w:hAnsi="Open Sans" w:cs="Open Sans"/>
                <w:i/>
                <w:iCs/>
                <w:spacing w:val="1"/>
                <w:sz w:val="22"/>
                <w:szCs w:val="20"/>
              </w:rPr>
              <w:t>o</w:t>
            </w:r>
            <w:r w:rsidRPr="00D72403">
              <w:rPr>
                <w:rFonts w:ascii="Open Sans" w:hAnsi="Open Sans" w:cs="Open Sans"/>
                <w:i/>
                <w:iCs/>
                <w:sz w:val="22"/>
                <w:szCs w:val="20"/>
              </w:rPr>
              <w:t xml:space="preserve">f </w:t>
            </w:r>
            <w:r w:rsidRPr="00D72403">
              <w:rPr>
                <w:rFonts w:ascii="Open Sans" w:hAnsi="Open Sans" w:cs="Open Sans"/>
                <w:i/>
                <w:iCs/>
                <w:spacing w:val="-1"/>
                <w:sz w:val="22"/>
                <w:szCs w:val="20"/>
              </w:rPr>
              <w:t>y</w:t>
            </w:r>
            <w:r w:rsidRPr="00D72403">
              <w:rPr>
                <w:rFonts w:ascii="Open Sans" w:hAnsi="Open Sans" w:cs="Open Sans"/>
                <w:i/>
                <w:iCs/>
                <w:sz w:val="22"/>
                <w:szCs w:val="20"/>
              </w:rPr>
              <w:t>e</w:t>
            </w:r>
            <w:r w:rsidRPr="00D72403">
              <w:rPr>
                <w:rFonts w:ascii="Open Sans" w:hAnsi="Open Sans" w:cs="Open Sans"/>
                <w:i/>
                <w:iCs/>
                <w:spacing w:val="-1"/>
                <w:sz w:val="22"/>
                <w:szCs w:val="20"/>
              </w:rPr>
              <w:t>a</w:t>
            </w:r>
            <w:r w:rsidRPr="00D72403">
              <w:rPr>
                <w:rFonts w:ascii="Open Sans" w:hAnsi="Open Sans" w:cs="Open Sans"/>
                <w:i/>
                <w:iCs/>
                <w:sz w:val="22"/>
                <w:szCs w:val="20"/>
              </w:rPr>
              <w:t>r</w:t>
            </w:r>
            <w:r w:rsidRPr="00D72403">
              <w:rPr>
                <w:rFonts w:ascii="Open Sans" w:hAnsi="Open Sans" w:cs="Open Sans"/>
                <w:i/>
                <w:iCs/>
                <w:spacing w:val="-1"/>
                <w:sz w:val="22"/>
                <w:szCs w:val="20"/>
              </w:rPr>
              <w:t xml:space="preserve"> </w:t>
            </w:r>
            <w:r w:rsidRPr="00D72403">
              <w:rPr>
                <w:rFonts w:ascii="Open Sans" w:hAnsi="Open Sans" w:cs="Open Sans"/>
                <w:i/>
                <w:iCs/>
                <w:sz w:val="22"/>
                <w:szCs w:val="20"/>
              </w:rPr>
              <w:t>1</w:t>
            </w:r>
          </w:p>
        </w:tc>
        <w:tc>
          <w:tcPr>
            <w:tcW w:w="3261" w:type="dxa"/>
            <w:gridSpan w:val="2"/>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3"/>
              <w:ind w:left="102" w:right="699"/>
              <w:rPr>
                <w:rFonts w:ascii="Open Sans" w:hAnsi="Open Sans" w:cs="Open Sans"/>
                <w:sz w:val="20"/>
                <w:szCs w:val="20"/>
              </w:rPr>
            </w:pP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i</w:t>
            </w:r>
            <w:r w:rsidRPr="00A66197">
              <w:rPr>
                <w:rFonts w:ascii="Open Sans" w:hAnsi="Open Sans" w:cs="Open Sans"/>
                <w:sz w:val="20"/>
                <w:szCs w:val="20"/>
              </w:rPr>
              <w:t xml:space="preserve">t the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a</w:t>
            </w:r>
            <w:r w:rsidRPr="00A66197">
              <w:rPr>
                <w:rFonts w:ascii="Open Sans" w:hAnsi="Open Sans" w:cs="Open Sans"/>
                <w:sz w:val="20"/>
                <w:szCs w:val="20"/>
              </w:rPr>
              <w:t>m.</w:t>
            </w:r>
          </w:p>
          <w:p w:rsidR="00444E7A" w:rsidRPr="00A66197" w:rsidRDefault="00444E7A" w:rsidP="00DA4FAB">
            <w:pPr>
              <w:kinsoku w:val="0"/>
              <w:overflowPunct w:val="0"/>
              <w:autoSpaceDE w:val="0"/>
              <w:autoSpaceDN w:val="0"/>
              <w:adjustRightInd w:val="0"/>
              <w:spacing w:before="3"/>
              <w:ind w:left="102" w:right="699"/>
              <w:rPr>
                <w:rFonts w:ascii="Open Sans" w:hAnsi="Open Sans" w:cs="Open Sans"/>
                <w:sz w:val="20"/>
                <w:szCs w:val="20"/>
              </w:rPr>
            </w:pPr>
          </w:p>
          <w:p w:rsidR="00444E7A" w:rsidRPr="00A66197" w:rsidRDefault="00444E7A" w:rsidP="00DA4FAB">
            <w:pPr>
              <w:kinsoku w:val="0"/>
              <w:overflowPunct w:val="0"/>
              <w:autoSpaceDE w:val="0"/>
              <w:autoSpaceDN w:val="0"/>
              <w:adjustRightInd w:val="0"/>
              <w:spacing w:before="6" w:line="218" w:lineRule="exact"/>
              <w:ind w:left="102" w:right="277"/>
              <w:rPr>
                <w:rFonts w:ascii="Open Sans" w:hAnsi="Open Sans" w:cs="Open Sans"/>
                <w:sz w:val="20"/>
                <w:szCs w:val="20"/>
              </w:rPr>
            </w:pP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i</w:t>
            </w:r>
            <w:r w:rsidRPr="00A66197">
              <w:rPr>
                <w:rFonts w:ascii="Open Sans" w:hAnsi="Open Sans" w:cs="Open Sans"/>
                <w:sz w:val="20"/>
                <w:szCs w:val="20"/>
              </w:rPr>
              <w:t>t</w:t>
            </w:r>
            <w:r w:rsidRPr="00A66197">
              <w:rPr>
                <w:rFonts w:ascii="Open Sans" w:hAnsi="Open Sans" w:cs="Open Sans"/>
                <w:spacing w:val="-1"/>
                <w:sz w:val="20"/>
                <w:szCs w:val="20"/>
              </w:rPr>
              <w:t xml:space="preserve"> a</w:t>
            </w:r>
            <w:r w:rsidRPr="00A66197">
              <w:rPr>
                <w:rFonts w:ascii="Open Sans" w:hAnsi="Open Sans" w:cs="Open Sans"/>
                <w:sz w:val="20"/>
                <w:szCs w:val="20"/>
              </w:rPr>
              <w:t>n</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pacing w:val="-2"/>
                <w:sz w:val="20"/>
                <w:szCs w:val="20"/>
              </w:rPr>
              <w:t>n</w:t>
            </w:r>
            <w:r w:rsidRPr="00A66197">
              <w:rPr>
                <w:rFonts w:ascii="Open Sans" w:hAnsi="Open Sans" w:cs="Open Sans"/>
                <w:spacing w:val="-1"/>
                <w:sz w:val="20"/>
                <w:szCs w:val="20"/>
              </w:rPr>
              <w:t>a</w:t>
            </w:r>
            <w:r w:rsidRPr="00A66197">
              <w:rPr>
                <w:rFonts w:ascii="Open Sans" w:hAnsi="Open Sans" w:cs="Open Sans"/>
                <w:sz w:val="20"/>
                <w:szCs w:val="20"/>
              </w:rPr>
              <w:t>l exam</w:t>
            </w:r>
            <w:r w:rsidRPr="00A66197">
              <w:rPr>
                <w:rFonts w:ascii="Open Sans" w:hAnsi="Open Sans" w:cs="Open Sans"/>
                <w:spacing w:val="-1"/>
                <w:sz w:val="20"/>
                <w:szCs w:val="20"/>
              </w:rPr>
              <w:t xml:space="preserve"> </w:t>
            </w:r>
            <w:r w:rsidRPr="00A66197">
              <w:rPr>
                <w:rFonts w:ascii="Open Sans" w:hAnsi="Open Sans" w:cs="Open Sans"/>
                <w:sz w:val="20"/>
                <w:szCs w:val="20"/>
              </w:rPr>
              <w:t>on</w:t>
            </w:r>
            <w:r w:rsidRPr="00A66197">
              <w:rPr>
                <w:rFonts w:ascii="Open Sans" w:hAnsi="Open Sans" w:cs="Open Sans"/>
                <w:spacing w:val="-3"/>
                <w:sz w:val="20"/>
                <w:szCs w:val="20"/>
              </w:rPr>
              <w:t xml:space="preserve"> </w:t>
            </w:r>
            <w:r w:rsidRPr="00A66197">
              <w:rPr>
                <w:rFonts w:ascii="Open Sans" w:hAnsi="Open Sans" w:cs="Open Sans"/>
                <w:sz w:val="20"/>
                <w:szCs w:val="20"/>
              </w:rPr>
              <w:t>year</w:t>
            </w:r>
            <w:r w:rsidRPr="00A66197">
              <w:rPr>
                <w:rFonts w:ascii="Open Sans" w:hAnsi="Open Sans" w:cs="Open Sans"/>
                <w:spacing w:val="-1"/>
                <w:sz w:val="20"/>
                <w:szCs w:val="20"/>
              </w:rPr>
              <w:t xml:space="preserve"> </w:t>
            </w:r>
            <w:r w:rsidRPr="00A66197">
              <w:rPr>
                <w:rFonts w:ascii="Open Sans" w:hAnsi="Open Sans" w:cs="Open Sans"/>
                <w:sz w:val="20"/>
                <w:szCs w:val="20"/>
              </w:rPr>
              <w:t>1</w:t>
            </w:r>
            <w:r w:rsidRPr="00A66197">
              <w:rPr>
                <w:rFonts w:ascii="Open Sans" w:hAnsi="Open Sans" w:cs="Open Sans"/>
                <w:spacing w:val="-1"/>
                <w:sz w:val="20"/>
                <w:szCs w:val="20"/>
              </w:rPr>
              <w:t xml:space="preserve"> </w:t>
            </w:r>
            <w:r w:rsidRPr="00A66197">
              <w:rPr>
                <w:rFonts w:ascii="Open Sans" w:hAnsi="Open Sans" w:cs="Open Sans"/>
                <w:sz w:val="20"/>
                <w:szCs w:val="20"/>
              </w:rPr>
              <w:t>topics,</w:t>
            </w:r>
            <w:r w:rsidRPr="00A66197">
              <w:rPr>
                <w:rFonts w:ascii="Open Sans" w:hAnsi="Open Sans" w:cs="Open Sans"/>
                <w:spacing w:val="-2"/>
                <w:sz w:val="20"/>
                <w:szCs w:val="20"/>
              </w:rPr>
              <w:t xml:space="preserve"> usin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z w:val="20"/>
                <w:szCs w:val="20"/>
              </w:rPr>
              <w:t>A level-style</w:t>
            </w:r>
            <w:r w:rsidRPr="00A66197">
              <w:rPr>
                <w:rFonts w:ascii="Open Sans" w:hAnsi="Open Sans" w:cs="Open Sans"/>
                <w:spacing w:val="-1"/>
                <w:sz w:val="20"/>
                <w:szCs w:val="20"/>
              </w:rPr>
              <w:t xml:space="preserve"> </w:t>
            </w:r>
            <w:r w:rsidRPr="00A66197">
              <w:rPr>
                <w:rFonts w:ascii="Open Sans" w:hAnsi="Open Sans" w:cs="Open Sans"/>
                <w:sz w:val="20"/>
                <w:szCs w:val="20"/>
              </w:rPr>
              <w:t>questions.</w:t>
            </w:r>
          </w:p>
        </w:tc>
        <w:tc>
          <w:tcPr>
            <w:tcW w:w="2976"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9" w:line="218" w:lineRule="exact"/>
              <w:ind w:left="102" w:right="156"/>
              <w:rPr>
                <w:rFonts w:ascii="Open Sans" w:hAnsi="Open Sans" w:cs="Open Sans"/>
                <w:sz w:val="20"/>
                <w:szCs w:val="20"/>
              </w:rPr>
            </w:pPr>
            <w:r w:rsidRPr="00A66197">
              <w:rPr>
                <w:rFonts w:ascii="Open Sans" w:hAnsi="Open Sans" w:cs="Open Sans"/>
                <w:spacing w:val="-2"/>
                <w:sz w:val="20"/>
                <w:szCs w:val="20"/>
              </w:rPr>
              <w:t>Interna</w:t>
            </w:r>
            <w:r w:rsidRPr="00A66197">
              <w:rPr>
                <w:rFonts w:ascii="Open Sans" w:hAnsi="Open Sans" w:cs="Open Sans"/>
                <w:sz w:val="20"/>
                <w:szCs w:val="20"/>
              </w:rPr>
              <w:t xml:space="preserve">l </w:t>
            </w:r>
            <w:r w:rsidRPr="00A66197">
              <w:rPr>
                <w:rFonts w:ascii="Open Sans" w:hAnsi="Open Sans" w:cs="Open Sans"/>
                <w:spacing w:val="-2"/>
                <w:sz w:val="20"/>
                <w:szCs w:val="20"/>
              </w:rPr>
              <w:t>exa</w:t>
            </w:r>
            <w:r w:rsidRPr="00A66197">
              <w:rPr>
                <w:rFonts w:ascii="Open Sans" w:hAnsi="Open Sans" w:cs="Open Sans"/>
                <w:sz w:val="20"/>
                <w:szCs w:val="20"/>
              </w:rPr>
              <w:t>m</w:t>
            </w:r>
            <w:r w:rsidRPr="00A66197">
              <w:rPr>
                <w:rFonts w:ascii="Open Sans" w:hAnsi="Open Sans" w:cs="Open Sans"/>
                <w:spacing w:val="-2"/>
                <w:sz w:val="20"/>
                <w:szCs w:val="20"/>
              </w:rPr>
              <w:t xml:space="preserve"> </w:t>
            </w:r>
            <w:r w:rsidRPr="00A66197">
              <w:rPr>
                <w:rFonts w:ascii="Open Sans" w:hAnsi="Open Sans" w:cs="Open Sans"/>
                <w:sz w:val="20"/>
                <w:szCs w:val="20"/>
              </w:rPr>
              <w:t xml:space="preserve">on </w:t>
            </w:r>
            <w:r w:rsidRPr="00A66197">
              <w:rPr>
                <w:rFonts w:ascii="Open Sans" w:hAnsi="Open Sans" w:cs="Open Sans"/>
                <w:spacing w:val="-1"/>
                <w:sz w:val="20"/>
                <w:szCs w:val="20"/>
              </w:rPr>
              <w:t>yea</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1</w:t>
            </w:r>
            <w:r w:rsidRPr="00A66197">
              <w:rPr>
                <w:rFonts w:ascii="Open Sans" w:hAnsi="Open Sans" w:cs="Open Sans"/>
                <w:spacing w:val="-1"/>
                <w:sz w:val="20"/>
                <w:szCs w:val="20"/>
              </w:rPr>
              <w:t xml:space="preserve"> topics, </w:t>
            </w:r>
            <w:r w:rsidRPr="00A66197">
              <w:rPr>
                <w:rFonts w:ascii="Open Sans" w:hAnsi="Open Sans" w:cs="Open Sans"/>
                <w:sz w:val="20"/>
                <w:szCs w:val="20"/>
              </w:rPr>
              <w:t>using</w:t>
            </w:r>
            <w:r w:rsidRPr="00A66197">
              <w:rPr>
                <w:rFonts w:ascii="Open Sans" w:hAnsi="Open Sans" w:cs="Open Sans"/>
                <w:spacing w:val="-1"/>
                <w:sz w:val="20"/>
                <w:szCs w:val="20"/>
              </w:rPr>
              <w:t xml:space="preserve"> </w:t>
            </w: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z w:val="20"/>
                <w:szCs w:val="20"/>
              </w:rPr>
              <w:t>level-s</w:t>
            </w:r>
            <w:r w:rsidRPr="00A66197">
              <w:rPr>
                <w:rFonts w:ascii="Open Sans" w:hAnsi="Open Sans" w:cs="Open Sans"/>
                <w:spacing w:val="1"/>
                <w:sz w:val="20"/>
                <w:szCs w:val="20"/>
              </w:rPr>
              <w:t>tyl</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question</w:t>
            </w:r>
            <w:r w:rsidRPr="00A66197">
              <w:rPr>
                <w:rFonts w:ascii="Open Sans" w:hAnsi="Open Sans" w:cs="Open Sans"/>
                <w:sz w:val="20"/>
                <w:szCs w:val="20"/>
              </w:rPr>
              <w:t>s</w:t>
            </w:r>
          </w:p>
        </w:tc>
        <w:tc>
          <w:tcPr>
            <w:tcW w:w="3119"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9" w:line="218" w:lineRule="exact"/>
              <w:ind w:left="102" w:right="511"/>
              <w:rPr>
                <w:rFonts w:ascii="Open Sans" w:hAnsi="Open Sans" w:cs="Open Sans"/>
                <w:sz w:val="20"/>
                <w:szCs w:val="20"/>
              </w:rPr>
            </w:pPr>
            <w:r w:rsidRPr="00A66197">
              <w:rPr>
                <w:rFonts w:ascii="Open Sans" w:hAnsi="Open Sans" w:cs="Open Sans"/>
                <w:spacing w:val="-1"/>
                <w:sz w:val="20"/>
                <w:szCs w:val="20"/>
              </w:rPr>
              <w:t>A</w:t>
            </w:r>
            <w:r w:rsidRPr="00A66197">
              <w:rPr>
                <w:rFonts w:ascii="Open Sans" w:hAnsi="Open Sans" w:cs="Open Sans"/>
                <w:spacing w:val="1"/>
                <w:sz w:val="20"/>
                <w:szCs w:val="20"/>
              </w:rPr>
              <w:t>l</w:t>
            </w:r>
            <w:r w:rsidRPr="00A66197">
              <w:rPr>
                <w:rFonts w:ascii="Open Sans" w:hAnsi="Open Sans" w:cs="Open Sans"/>
                <w:sz w:val="20"/>
                <w:szCs w:val="20"/>
              </w:rPr>
              <w:t xml:space="preserve">l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i</w:t>
            </w:r>
            <w:r w:rsidRPr="00A66197">
              <w:rPr>
                <w:rFonts w:ascii="Open Sans" w:hAnsi="Open Sans" w:cs="Open Sans"/>
                <w:sz w:val="20"/>
                <w:szCs w:val="20"/>
              </w:rPr>
              <w:t xml:space="preserve">t </w:t>
            </w:r>
            <w:r w:rsidRPr="00A66197">
              <w:rPr>
                <w:rFonts w:ascii="Open Sans" w:hAnsi="Open Sans" w:cs="Open Sans"/>
                <w:spacing w:val="-1"/>
                <w:sz w:val="20"/>
                <w:szCs w:val="20"/>
              </w:rPr>
              <w:t>the</w:t>
            </w:r>
            <w:r w:rsidRPr="00A66197">
              <w:rPr>
                <w:rFonts w:ascii="Open Sans" w:hAnsi="Open Sans" w:cs="Open Sans"/>
                <w:spacing w:val="-3"/>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2"/>
                <w:sz w:val="20"/>
                <w:szCs w:val="20"/>
              </w:rPr>
              <w:t>a</w:t>
            </w:r>
            <w:r w:rsidRPr="00A66197">
              <w:rPr>
                <w:rFonts w:ascii="Open Sans" w:hAnsi="Open Sans" w:cs="Open Sans"/>
                <w:sz w:val="20"/>
                <w:szCs w:val="20"/>
              </w:rPr>
              <w:t xml:space="preserve">m. </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ac</w:t>
            </w:r>
            <w:r w:rsidRPr="00A66197">
              <w:rPr>
                <w:rFonts w:ascii="Open Sans" w:hAnsi="Open Sans" w:cs="Open Sans"/>
                <w:spacing w:val="-2"/>
                <w:sz w:val="20"/>
                <w:szCs w:val="20"/>
              </w:rPr>
              <w:t>h</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f</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pacing w:val="1"/>
                <w:sz w:val="20"/>
                <w:szCs w:val="20"/>
              </w:rPr>
              <w:t>i</w:t>
            </w:r>
            <w:r w:rsidRPr="00A66197">
              <w:rPr>
                <w:rFonts w:ascii="Open Sans" w:hAnsi="Open Sans" w:cs="Open Sans"/>
                <w:spacing w:val="-1"/>
                <w:sz w:val="20"/>
                <w:szCs w:val="20"/>
              </w:rPr>
              <w:t>s</w:t>
            </w:r>
            <w:r w:rsidRPr="00A66197">
              <w:rPr>
                <w:rFonts w:ascii="Open Sans" w:hAnsi="Open Sans" w:cs="Open Sans"/>
                <w:spacing w:val="-2"/>
                <w:sz w:val="20"/>
                <w:szCs w:val="20"/>
              </w:rPr>
              <w:t>h</w:t>
            </w:r>
            <w:r w:rsidRPr="00A66197">
              <w:rPr>
                <w:rFonts w:ascii="Open Sans" w:hAnsi="Open Sans" w:cs="Open Sans"/>
                <w:sz w:val="20"/>
                <w:szCs w:val="20"/>
              </w:rPr>
              <w:t>es</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 xml:space="preserve">n </w:t>
            </w:r>
            <w:r w:rsidRPr="00A66197">
              <w:rPr>
                <w:rFonts w:ascii="Open Sans" w:hAnsi="Open Sans" w:cs="Open Sans"/>
                <w:spacing w:val="1"/>
                <w:sz w:val="20"/>
                <w:szCs w:val="20"/>
              </w:rPr>
              <w:t>ti</w:t>
            </w:r>
            <w:r w:rsidRPr="00A66197">
              <w:rPr>
                <w:rFonts w:ascii="Open Sans" w:hAnsi="Open Sans" w:cs="Open Sans"/>
                <w:sz w:val="20"/>
                <w:szCs w:val="20"/>
              </w:rPr>
              <w:t>me</w:t>
            </w:r>
            <w:r w:rsidRPr="00A66197">
              <w:rPr>
                <w:rFonts w:ascii="Open Sans" w:hAnsi="Open Sans" w:cs="Open Sans"/>
                <w:spacing w:val="-1"/>
                <w:sz w:val="20"/>
                <w:szCs w:val="20"/>
              </w:rPr>
              <w:t xml:space="preserve"> f</w:t>
            </w:r>
            <w:r w:rsidRPr="00A66197">
              <w:rPr>
                <w:rFonts w:ascii="Open Sans" w:hAnsi="Open Sans" w:cs="Open Sans"/>
                <w:spacing w:val="1"/>
                <w:sz w:val="20"/>
                <w:szCs w:val="20"/>
              </w:rPr>
              <w:t xml:space="preserve">or </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pacing w:val="1"/>
                <w:sz w:val="20"/>
                <w:szCs w:val="20"/>
              </w:rPr>
              <w:t>i</w:t>
            </w:r>
            <w:r w:rsidRPr="00A66197">
              <w:rPr>
                <w:rFonts w:ascii="Open Sans" w:hAnsi="Open Sans" w:cs="Open Sans"/>
                <w:spacing w:val="-1"/>
                <w:sz w:val="20"/>
                <w:szCs w:val="20"/>
              </w:rPr>
              <w:t>s</w:t>
            </w:r>
            <w:r w:rsidRPr="00A66197">
              <w:rPr>
                <w:rFonts w:ascii="Open Sans" w:hAnsi="Open Sans" w:cs="Open Sans"/>
                <w:spacing w:val="1"/>
                <w:sz w:val="20"/>
                <w:szCs w:val="20"/>
              </w:rPr>
              <w:t>io</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f</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1"/>
                <w:sz w:val="20"/>
                <w:szCs w:val="20"/>
              </w:rPr>
              <w:t>xa</w:t>
            </w:r>
            <w:r w:rsidRPr="00A66197">
              <w:rPr>
                <w:rFonts w:ascii="Open Sans" w:hAnsi="Open Sans" w:cs="Open Sans"/>
                <w:sz w:val="20"/>
                <w:szCs w:val="20"/>
              </w:rPr>
              <w:t>m</w:t>
            </w:r>
            <w:r w:rsidRPr="00A66197">
              <w:rPr>
                <w:rFonts w:ascii="Open Sans" w:hAnsi="Open Sans" w:cs="Open Sans"/>
                <w:spacing w:val="-1"/>
                <w:sz w:val="20"/>
                <w:szCs w:val="20"/>
              </w:rPr>
              <w:t>s</w:t>
            </w:r>
            <w:r w:rsidRPr="00A66197">
              <w:rPr>
                <w:rFonts w:ascii="Open Sans" w:hAnsi="Open Sans" w:cs="Open Sans"/>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de</w:t>
            </w:r>
            <w:r w:rsidRPr="00A66197">
              <w:rPr>
                <w:rFonts w:ascii="Open Sans" w:hAnsi="Open Sans" w:cs="Open Sans"/>
                <w:spacing w:val="-1"/>
                <w:sz w:val="20"/>
                <w:szCs w:val="20"/>
              </w:rPr>
              <w:t>c</w:t>
            </w:r>
            <w:r w:rsidRPr="00A66197">
              <w:rPr>
                <w:rFonts w:ascii="Open Sans" w:hAnsi="Open Sans" w:cs="Open Sans"/>
                <w:spacing w:val="1"/>
                <w:sz w:val="20"/>
                <w:szCs w:val="20"/>
              </w:rPr>
              <w:t>i</w:t>
            </w:r>
            <w:r w:rsidRPr="00A66197">
              <w:rPr>
                <w:rFonts w:ascii="Open Sans" w:hAnsi="Open Sans" w:cs="Open Sans"/>
                <w:sz w:val="20"/>
                <w:szCs w:val="20"/>
              </w:rPr>
              <w:t>de</w:t>
            </w:r>
            <w:r w:rsidRPr="00A66197">
              <w:rPr>
                <w:rFonts w:ascii="Open Sans" w:hAnsi="Open Sans" w:cs="Open Sans"/>
                <w:spacing w:val="-1"/>
                <w:sz w:val="20"/>
                <w:szCs w:val="20"/>
              </w:rPr>
              <w:t xml:space="preserve"> w</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er</w:t>
            </w:r>
            <w:r w:rsidRPr="00A66197">
              <w:rPr>
                <w:rFonts w:ascii="Open Sans" w:hAnsi="Open Sans" w:cs="Open Sans"/>
                <w:spacing w:val="-1"/>
                <w:sz w:val="20"/>
                <w:szCs w:val="20"/>
              </w:rPr>
              <w:t xml:space="preserve"> </w:t>
            </w:r>
            <w:r w:rsidRPr="00A66197">
              <w:rPr>
                <w:rFonts w:ascii="Open Sans" w:hAnsi="Open Sans" w:cs="Open Sans"/>
                <w:spacing w:val="-2"/>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ti</w:t>
            </w:r>
            <w:r w:rsidRPr="00A66197">
              <w:rPr>
                <w:rFonts w:ascii="Open Sans" w:hAnsi="Open Sans" w:cs="Open Sans"/>
                <w:spacing w:val="-2"/>
                <w:sz w:val="20"/>
                <w:szCs w:val="20"/>
              </w:rPr>
              <w:t>nu</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c</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 xml:space="preserve">ey </w:t>
            </w:r>
            <w:r w:rsidRPr="00A66197">
              <w:rPr>
                <w:rFonts w:ascii="Open Sans" w:hAnsi="Open Sans" w:cs="Open Sans"/>
                <w:spacing w:val="-2"/>
                <w:sz w:val="20"/>
                <w:szCs w:val="20"/>
              </w:rPr>
              <w:t>h</w:t>
            </w:r>
            <w:r w:rsidRPr="00A66197">
              <w:rPr>
                <w:rFonts w:ascii="Open Sans" w:hAnsi="Open Sans" w:cs="Open Sans"/>
                <w:spacing w:val="-1"/>
                <w:sz w:val="20"/>
                <w:szCs w:val="20"/>
              </w:rPr>
              <w:t>av</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i</w:t>
            </w:r>
            <w:r w:rsidRPr="00A66197">
              <w:rPr>
                <w:rFonts w:ascii="Open Sans" w:hAnsi="Open Sans" w:cs="Open Sans"/>
                <w:sz w:val="20"/>
                <w:szCs w:val="20"/>
              </w:rPr>
              <w:t>r</w:t>
            </w:r>
            <w:r w:rsidRPr="00A66197">
              <w:rPr>
                <w:rFonts w:ascii="Open Sans" w:hAnsi="Open Sans" w:cs="Open Sans"/>
                <w:spacing w:val="-1"/>
                <w:sz w:val="20"/>
                <w:szCs w:val="20"/>
              </w:rPr>
              <w:t xml:space="preserve"> A</w:t>
            </w:r>
            <w:r w:rsidRPr="00A66197">
              <w:rPr>
                <w:rFonts w:ascii="Open Sans" w:hAnsi="Open Sans" w:cs="Open Sans"/>
                <w:sz w:val="20"/>
                <w:szCs w:val="20"/>
              </w:rPr>
              <w:t xml:space="preserve">S </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s</w:t>
            </w:r>
            <w:r w:rsidRPr="00A66197">
              <w:rPr>
                <w:rFonts w:ascii="Open Sans" w:hAnsi="Open Sans" w:cs="Open Sans"/>
                <w:spacing w:val="-2"/>
                <w:sz w:val="20"/>
                <w:szCs w:val="20"/>
              </w:rPr>
              <w:t>u</w:t>
            </w:r>
            <w:r w:rsidRPr="00A66197">
              <w:rPr>
                <w:rFonts w:ascii="Open Sans" w:hAnsi="Open Sans" w:cs="Open Sans"/>
                <w:spacing w:val="1"/>
                <w:sz w:val="20"/>
                <w:szCs w:val="20"/>
              </w:rPr>
              <w:t>lt</w:t>
            </w:r>
            <w:r w:rsidRPr="00A66197">
              <w:rPr>
                <w:rFonts w:ascii="Open Sans" w:hAnsi="Open Sans" w:cs="Open Sans"/>
                <w:spacing w:val="-1"/>
                <w:sz w:val="20"/>
                <w:szCs w:val="20"/>
              </w:rPr>
              <w:t>s</w:t>
            </w:r>
            <w:r w:rsidRPr="00A66197">
              <w:rPr>
                <w:rFonts w:ascii="Open Sans" w:hAnsi="Open Sans" w:cs="Open Sans"/>
                <w:sz w:val="20"/>
                <w:szCs w:val="20"/>
              </w:rPr>
              <w:t>.</w:t>
            </w:r>
          </w:p>
        </w:tc>
        <w:tc>
          <w:tcPr>
            <w:tcW w:w="32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spacing w:before="9" w:line="218" w:lineRule="exact"/>
              <w:ind w:left="102" w:right="340"/>
              <w:rPr>
                <w:rFonts w:ascii="Open Sans" w:hAnsi="Open Sans" w:cs="Open Sans"/>
                <w:sz w:val="20"/>
                <w:szCs w:val="20"/>
              </w:rPr>
            </w:pP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f</w:t>
            </w:r>
            <w:r w:rsidRPr="00A66197">
              <w:rPr>
                <w:rFonts w:ascii="Open Sans" w:hAnsi="Open Sans" w:cs="Open Sans"/>
                <w:spacing w:val="1"/>
                <w:sz w:val="20"/>
                <w:szCs w:val="20"/>
              </w:rPr>
              <w:t>i</w:t>
            </w:r>
            <w:r w:rsidRPr="00A66197">
              <w:rPr>
                <w:rFonts w:ascii="Open Sans" w:hAnsi="Open Sans" w:cs="Open Sans"/>
                <w:spacing w:val="-1"/>
                <w:sz w:val="20"/>
                <w:szCs w:val="20"/>
              </w:rPr>
              <w:t>r</w:t>
            </w:r>
            <w:r w:rsidRPr="00A66197">
              <w:rPr>
                <w:rFonts w:ascii="Open Sans" w:hAnsi="Open Sans" w:cs="Open Sans"/>
                <w:sz w:val="20"/>
                <w:szCs w:val="20"/>
              </w:rPr>
              <w:t>m</w:t>
            </w:r>
            <w:r w:rsidRPr="00A66197">
              <w:rPr>
                <w:rFonts w:ascii="Open Sans" w:hAnsi="Open Sans" w:cs="Open Sans"/>
                <w:spacing w:val="-1"/>
                <w:sz w:val="20"/>
                <w:szCs w:val="20"/>
              </w:rPr>
              <w:t xml:space="preserve"> </w:t>
            </w:r>
            <w:r w:rsidRPr="00A66197">
              <w:rPr>
                <w:rFonts w:ascii="Open Sans" w:hAnsi="Open Sans" w:cs="Open Sans"/>
                <w:sz w:val="20"/>
                <w:szCs w:val="20"/>
              </w:rPr>
              <w:t>by</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pacing w:val="-1"/>
                <w:sz w:val="20"/>
                <w:szCs w:val="20"/>
              </w:rPr>
              <w:t>r</w:t>
            </w:r>
            <w:r w:rsidRPr="00A66197">
              <w:rPr>
                <w:rFonts w:ascii="Open Sans" w:hAnsi="Open Sans" w:cs="Open Sans"/>
                <w:sz w:val="20"/>
                <w:szCs w:val="20"/>
              </w:rPr>
              <w:t>y de</w:t>
            </w:r>
            <w:r w:rsidRPr="00A66197">
              <w:rPr>
                <w:rFonts w:ascii="Open Sans" w:hAnsi="Open Sans" w:cs="Open Sans"/>
                <w:spacing w:val="-1"/>
                <w:sz w:val="20"/>
                <w:szCs w:val="20"/>
              </w:rPr>
              <w:t>a</w:t>
            </w:r>
            <w:r w:rsidRPr="00A66197">
              <w:rPr>
                <w:rFonts w:ascii="Open Sans" w:hAnsi="Open Sans" w:cs="Open Sans"/>
                <w:sz w:val="20"/>
                <w:szCs w:val="20"/>
              </w:rPr>
              <w:t>d</w:t>
            </w:r>
            <w:r w:rsidRPr="00A66197">
              <w:rPr>
                <w:rFonts w:ascii="Open Sans" w:hAnsi="Open Sans" w:cs="Open Sans"/>
                <w:spacing w:val="-2"/>
                <w:sz w:val="20"/>
                <w:szCs w:val="20"/>
              </w:rPr>
              <w:t>l</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e</w:t>
            </w:r>
            <w:r w:rsidRPr="00A66197">
              <w:rPr>
                <w:rFonts w:ascii="Open Sans" w:hAnsi="Open Sans" w:cs="Open Sans"/>
                <w:spacing w:val="-1"/>
                <w:sz w:val="20"/>
                <w:szCs w:val="20"/>
              </w:rPr>
              <w:t xml:space="preserve"> w</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er</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ey</w:t>
            </w:r>
            <w:r w:rsidRPr="00A66197">
              <w:rPr>
                <w:rFonts w:ascii="Open Sans" w:hAnsi="Open Sans" w:cs="Open Sans"/>
                <w:spacing w:val="-2"/>
                <w:sz w:val="20"/>
                <w:szCs w:val="20"/>
              </w:rPr>
              <w:t xml:space="preserve"> </w:t>
            </w:r>
            <w:r w:rsidRPr="00A66197">
              <w:rPr>
                <w:rFonts w:ascii="Open Sans" w:hAnsi="Open Sans" w:cs="Open Sans"/>
                <w:spacing w:val="-1"/>
                <w:sz w:val="20"/>
                <w:szCs w:val="20"/>
              </w:rPr>
              <w:t>w</w:t>
            </w:r>
            <w:r w:rsidRPr="00A66197">
              <w:rPr>
                <w:rFonts w:ascii="Open Sans" w:hAnsi="Open Sans" w:cs="Open Sans"/>
                <w:spacing w:val="2"/>
                <w:sz w:val="20"/>
                <w:szCs w:val="20"/>
              </w:rPr>
              <w:t>a</w:t>
            </w:r>
            <w:r w:rsidRPr="00A66197">
              <w:rPr>
                <w:rFonts w:ascii="Open Sans" w:hAnsi="Open Sans" w:cs="Open Sans"/>
                <w:spacing w:val="1"/>
                <w:sz w:val="20"/>
                <w:szCs w:val="20"/>
              </w:rPr>
              <w:t>n</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ti</w:t>
            </w:r>
            <w:r w:rsidRPr="00A66197">
              <w:rPr>
                <w:rFonts w:ascii="Open Sans" w:hAnsi="Open Sans" w:cs="Open Sans"/>
                <w:spacing w:val="-2"/>
                <w:sz w:val="20"/>
                <w:szCs w:val="20"/>
              </w:rPr>
              <w:t>nu</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e</w:t>
            </w:r>
            <w:r w:rsidRPr="00A66197">
              <w:rPr>
                <w:rFonts w:ascii="Open Sans" w:hAnsi="Open Sans" w:cs="Open Sans"/>
                <w:spacing w:val="1"/>
                <w:sz w:val="20"/>
                <w:szCs w:val="20"/>
              </w:rPr>
              <w:t>l</w:t>
            </w:r>
            <w:r w:rsidRPr="00A66197">
              <w:rPr>
                <w:rFonts w:ascii="Open Sans" w:hAnsi="Open Sans" w:cs="Open Sans"/>
                <w:sz w:val="20"/>
                <w:szCs w:val="20"/>
              </w:rPr>
              <w:t>.</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pacing w:val="1"/>
                <w:sz w:val="20"/>
                <w:szCs w:val="20"/>
              </w:rPr>
              <w:t>o</w:t>
            </w:r>
            <w:r w:rsidRPr="00A66197">
              <w:rPr>
                <w:rFonts w:ascii="Open Sans" w:hAnsi="Open Sans" w:cs="Open Sans"/>
                <w:spacing w:val="-1"/>
                <w:sz w:val="20"/>
                <w:szCs w:val="20"/>
              </w:rPr>
              <w:t>s</w:t>
            </w:r>
            <w:r w:rsidRPr="00A66197">
              <w:rPr>
                <w:rFonts w:ascii="Open Sans" w:hAnsi="Open Sans" w:cs="Open Sans"/>
                <w:sz w:val="20"/>
                <w:szCs w:val="20"/>
              </w:rPr>
              <w:t xml:space="preserve">e </w:t>
            </w:r>
            <w:r w:rsidRPr="00A66197">
              <w:rPr>
                <w:rFonts w:ascii="Open Sans" w:hAnsi="Open Sans" w:cs="Open Sans"/>
                <w:spacing w:val="-2"/>
                <w:sz w:val="20"/>
                <w:szCs w:val="20"/>
              </w:rPr>
              <w:t>n</w:t>
            </w:r>
            <w:r w:rsidRPr="00A66197">
              <w:rPr>
                <w:rFonts w:ascii="Open Sans" w:hAnsi="Open Sans" w:cs="Open Sans"/>
                <w:spacing w:val="1"/>
                <w:sz w:val="20"/>
                <w:szCs w:val="20"/>
              </w:rPr>
              <w:t>o</w:t>
            </w:r>
            <w:r w:rsidRPr="00A66197">
              <w:rPr>
                <w:rFonts w:ascii="Open Sans" w:hAnsi="Open Sans" w:cs="Open Sans"/>
                <w:sz w:val="20"/>
                <w:szCs w:val="20"/>
              </w:rPr>
              <w:t xml:space="preserve">t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ti</w:t>
            </w:r>
            <w:r w:rsidRPr="00A66197">
              <w:rPr>
                <w:rFonts w:ascii="Open Sans" w:hAnsi="Open Sans" w:cs="Open Sans"/>
                <w:spacing w:val="-2"/>
                <w:sz w:val="20"/>
                <w:szCs w:val="20"/>
              </w:rPr>
              <w:t>nu</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s</w:t>
            </w:r>
            <w:r w:rsidRPr="00A66197">
              <w:rPr>
                <w:rFonts w:ascii="Open Sans" w:hAnsi="Open Sans" w:cs="Open Sans"/>
                <w:spacing w:val="-2"/>
                <w:sz w:val="20"/>
                <w:szCs w:val="20"/>
              </w:rPr>
              <w:t>i</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 xml:space="preserve">e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1"/>
                <w:sz w:val="20"/>
                <w:szCs w:val="20"/>
              </w:rPr>
              <w:t>xa</w:t>
            </w:r>
            <w:r w:rsidRPr="00A66197">
              <w:rPr>
                <w:rFonts w:ascii="Open Sans" w:hAnsi="Open Sans" w:cs="Open Sans"/>
                <w:sz w:val="20"/>
                <w:szCs w:val="20"/>
              </w:rPr>
              <w:t>m.</w:t>
            </w:r>
          </w:p>
          <w:p w:rsidR="00444E7A" w:rsidRPr="00A66197" w:rsidRDefault="00444E7A" w:rsidP="00DA4FAB">
            <w:pPr>
              <w:kinsoku w:val="0"/>
              <w:overflowPunct w:val="0"/>
              <w:autoSpaceDE w:val="0"/>
              <w:autoSpaceDN w:val="0"/>
              <w:adjustRightInd w:val="0"/>
              <w:spacing w:line="218" w:lineRule="exact"/>
              <w:ind w:left="102" w:right="342"/>
              <w:rPr>
                <w:rFonts w:ascii="Open Sans" w:hAnsi="Open Sans" w:cs="Open Sans"/>
                <w:sz w:val="20"/>
                <w:szCs w:val="20"/>
              </w:rPr>
            </w:pPr>
            <w:r w:rsidRPr="00A66197">
              <w:rPr>
                <w:rFonts w:ascii="Open Sans" w:hAnsi="Open Sans" w:cs="Open Sans"/>
                <w:spacing w:val="-1"/>
                <w:sz w:val="20"/>
                <w:szCs w:val="20"/>
              </w:rPr>
              <w:t>O</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i</w:t>
            </w:r>
            <w:r w:rsidRPr="00A66197">
              <w:rPr>
                <w:rFonts w:ascii="Open Sans" w:hAnsi="Open Sans" w:cs="Open Sans"/>
                <w:sz w:val="20"/>
                <w:szCs w:val="20"/>
              </w:rPr>
              <w:t xml:space="preserve">t </w:t>
            </w:r>
            <w:r w:rsidRPr="00A66197">
              <w:rPr>
                <w:rFonts w:ascii="Open Sans" w:hAnsi="Open Sans" w:cs="Open Sans"/>
                <w:spacing w:val="-1"/>
                <w:sz w:val="20"/>
                <w:szCs w:val="20"/>
              </w:rPr>
              <w:t>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pacing w:val="-2"/>
                <w:sz w:val="20"/>
                <w:szCs w:val="20"/>
              </w:rPr>
              <w:t>n</w:t>
            </w:r>
            <w:r w:rsidRPr="00A66197">
              <w:rPr>
                <w:rFonts w:ascii="Open Sans" w:hAnsi="Open Sans" w:cs="Open Sans"/>
                <w:spacing w:val="-1"/>
                <w:sz w:val="20"/>
                <w:szCs w:val="20"/>
              </w:rPr>
              <w:t>a</w:t>
            </w:r>
            <w:r w:rsidRPr="00A66197">
              <w:rPr>
                <w:rFonts w:ascii="Open Sans" w:hAnsi="Open Sans" w:cs="Open Sans"/>
                <w:sz w:val="20"/>
                <w:szCs w:val="20"/>
              </w:rPr>
              <w:t>l e</w:t>
            </w:r>
            <w:r w:rsidRPr="00A66197">
              <w:rPr>
                <w:rFonts w:ascii="Open Sans" w:hAnsi="Open Sans" w:cs="Open Sans"/>
                <w:spacing w:val="-1"/>
                <w:sz w:val="20"/>
                <w:szCs w:val="20"/>
              </w:rPr>
              <w:t>x</w:t>
            </w:r>
            <w:r w:rsidRPr="00A66197">
              <w:rPr>
                <w:rFonts w:ascii="Open Sans" w:hAnsi="Open Sans" w:cs="Open Sans"/>
                <w:spacing w:val="2"/>
                <w:sz w:val="20"/>
                <w:szCs w:val="20"/>
              </w:rPr>
              <w:t>a</w:t>
            </w:r>
            <w:r w:rsidRPr="00A66197">
              <w:rPr>
                <w:rFonts w:ascii="Open Sans" w:hAnsi="Open Sans" w:cs="Open Sans"/>
                <w:sz w:val="20"/>
                <w:szCs w:val="20"/>
              </w:rPr>
              <w:t>m</w:t>
            </w:r>
            <w:r w:rsidRPr="00A66197">
              <w:rPr>
                <w:rFonts w:ascii="Open Sans" w:hAnsi="Open Sans" w:cs="Open Sans"/>
                <w:spacing w:val="-1"/>
                <w:sz w:val="20"/>
                <w:szCs w:val="20"/>
              </w:rPr>
              <w:t xml:space="preserve"> </w:t>
            </w:r>
            <w:r w:rsidRPr="00A66197">
              <w:rPr>
                <w:rFonts w:ascii="Open Sans" w:hAnsi="Open Sans" w:cs="Open Sans"/>
                <w:sz w:val="20"/>
                <w:szCs w:val="20"/>
              </w:rPr>
              <w:t>b</w:t>
            </w:r>
            <w:r w:rsidRPr="00A66197">
              <w:rPr>
                <w:rFonts w:ascii="Open Sans" w:hAnsi="Open Sans" w:cs="Open Sans"/>
                <w:spacing w:val="-2"/>
                <w:sz w:val="20"/>
                <w:szCs w:val="20"/>
              </w:rPr>
              <w:t>u</w:t>
            </w:r>
            <w:r w:rsidRPr="00A66197">
              <w:rPr>
                <w:rFonts w:ascii="Open Sans" w:hAnsi="Open Sans" w:cs="Open Sans"/>
                <w:sz w:val="20"/>
                <w:szCs w:val="20"/>
              </w:rPr>
              <w:t xml:space="preserve">t </w:t>
            </w:r>
            <w:r w:rsidRPr="00A66197">
              <w:rPr>
                <w:rFonts w:ascii="Open Sans" w:hAnsi="Open Sans" w:cs="Open Sans"/>
                <w:spacing w:val="-1"/>
                <w:sz w:val="20"/>
                <w:szCs w:val="20"/>
              </w:rPr>
              <w:t>f</w:t>
            </w:r>
            <w:r w:rsidRPr="00A66197">
              <w:rPr>
                <w:rFonts w:ascii="Open Sans" w:hAnsi="Open Sans" w:cs="Open Sans"/>
                <w:spacing w:val="1"/>
                <w:sz w:val="20"/>
                <w:szCs w:val="20"/>
              </w:rPr>
              <w:t>o</w:t>
            </w:r>
            <w:r w:rsidRPr="00A66197">
              <w:rPr>
                <w:rFonts w:ascii="Open Sans" w:hAnsi="Open Sans" w:cs="Open Sans"/>
                <w:spacing w:val="-1"/>
                <w:sz w:val="20"/>
                <w:szCs w:val="20"/>
              </w:rPr>
              <w:t>c</w:t>
            </w:r>
            <w:r w:rsidRPr="00A66197">
              <w:rPr>
                <w:rFonts w:ascii="Open Sans" w:hAnsi="Open Sans" w:cs="Open Sans"/>
                <w:spacing w:val="-2"/>
                <w:sz w:val="20"/>
                <w:szCs w:val="20"/>
              </w:rPr>
              <w:t>u</w:t>
            </w:r>
            <w:r w:rsidRPr="00A66197">
              <w:rPr>
                <w:rFonts w:ascii="Open Sans" w:hAnsi="Open Sans" w:cs="Open Sans"/>
                <w:spacing w:val="-1"/>
                <w:sz w:val="20"/>
                <w:szCs w:val="20"/>
              </w:rPr>
              <w:t>s</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z w:val="20"/>
                <w:szCs w:val="20"/>
              </w:rPr>
              <w:t xml:space="preserve">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el on</w:t>
            </w:r>
            <w:r w:rsidRPr="00A66197">
              <w:rPr>
                <w:rFonts w:ascii="Open Sans" w:hAnsi="Open Sans" w:cs="Open Sans"/>
                <w:spacing w:val="-3"/>
                <w:sz w:val="20"/>
                <w:szCs w:val="20"/>
              </w:rPr>
              <w:t xml:space="preserve"> </w:t>
            </w:r>
            <w:r w:rsidRPr="00A66197">
              <w:rPr>
                <w:rFonts w:ascii="Open Sans" w:hAnsi="Open Sans" w:cs="Open Sans"/>
                <w:sz w:val="20"/>
                <w:szCs w:val="20"/>
              </w:rPr>
              <w:t>year</w:t>
            </w:r>
            <w:r w:rsidRPr="00A66197">
              <w:rPr>
                <w:rFonts w:ascii="Open Sans" w:hAnsi="Open Sans" w:cs="Open Sans"/>
                <w:spacing w:val="-1"/>
                <w:sz w:val="20"/>
                <w:szCs w:val="20"/>
              </w:rPr>
              <w:t xml:space="preserve"> </w:t>
            </w:r>
            <w:r w:rsidRPr="00A66197">
              <w:rPr>
                <w:rFonts w:ascii="Open Sans" w:hAnsi="Open Sans" w:cs="Open Sans"/>
                <w:sz w:val="20"/>
                <w:szCs w:val="20"/>
              </w:rPr>
              <w:t>1</w:t>
            </w:r>
            <w:r w:rsidRPr="00A66197">
              <w:rPr>
                <w:rFonts w:ascii="Open Sans" w:hAnsi="Open Sans" w:cs="Open Sans"/>
                <w:spacing w:val="-1"/>
                <w:sz w:val="20"/>
                <w:szCs w:val="20"/>
              </w:rPr>
              <w:t xml:space="preserve"> </w:t>
            </w:r>
            <w:r w:rsidRPr="00A66197">
              <w:rPr>
                <w:rFonts w:ascii="Open Sans" w:hAnsi="Open Sans" w:cs="Open Sans"/>
                <w:sz w:val="20"/>
                <w:szCs w:val="20"/>
              </w:rPr>
              <w:t>topics,</w:t>
            </w:r>
            <w:r w:rsidRPr="00A66197">
              <w:rPr>
                <w:rFonts w:ascii="Open Sans" w:hAnsi="Open Sans" w:cs="Open Sans"/>
                <w:spacing w:val="-2"/>
                <w:sz w:val="20"/>
                <w:szCs w:val="20"/>
              </w:rPr>
              <w:t xml:space="preserve"> usin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z w:val="20"/>
                <w:szCs w:val="20"/>
              </w:rPr>
              <w:t>A level-style</w:t>
            </w:r>
            <w:r w:rsidRPr="00A66197">
              <w:rPr>
                <w:rFonts w:ascii="Open Sans" w:hAnsi="Open Sans" w:cs="Open Sans"/>
                <w:spacing w:val="-1"/>
                <w:sz w:val="20"/>
                <w:szCs w:val="20"/>
              </w:rPr>
              <w:t xml:space="preserve"> </w:t>
            </w:r>
            <w:r w:rsidRPr="00A66197">
              <w:rPr>
                <w:rFonts w:ascii="Open Sans" w:hAnsi="Open Sans" w:cs="Open Sans"/>
                <w:sz w:val="20"/>
                <w:szCs w:val="20"/>
              </w:rPr>
              <w:t>questions.</w:t>
            </w:r>
          </w:p>
        </w:tc>
      </w:tr>
      <w:tr w:rsidR="00444E7A" w:rsidRPr="00A66197" w:rsidTr="00DA4FAB">
        <w:trPr>
          <w:trHeight w:hRule="exact" w:val="3515"/>
        </w:trPr>
        <w:tc>
          <w:tcPr>
            <w:tcW w:w="1595"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D72403" w:rsidRDefault="00444E7A" w:rsidP="00DA4FAB">
            <w:pPr>
              <w:kinsoku w:val="0"/>
              <w:overflowPunct w:val="0"/>
              <w:autoSpaceDE w:val="0"/>
              <w:autoSpaceDN w:val="0"/>
              <w:adjustRightInd w:val="0"/>
              <w:ind w:left="102"/>
              <w:rPr>
                <w:rFonts w:ascii="Open Sans" w:hAnsi="Open Sans" w:cs="Open Sans"/>
                <w:i/>
                <w:iCs/>
                <w:spacing w:val="-1"/>
                <w:sz w:val="22"/>
                <w:szCs w:val="20"/>
              </w:rPr>
            </w:pPr>
            <w:r w:rsidRPr="00D72403">
              <w:rPr>
                <w:rFonts w:ascii="Open Sans" w:hAnsi="Open Sans" w:cs="Open Sans"/>
                <w:i/>
                <w:iCs/>
                <w:spacing w:val="-1"/>
                <w:sz w:val="22"/>
                <w:szCs w:val="20"/>
              </w:rPr>
              <w:t>Advantages</w:t>
            </w: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i/>
                <w:iCs/>
                <w:spacing w:val="-1"/>
                <w:sz w:val="20"/>
                <w:szCs w:val="20"/>
              </w:rPr>
            </w:pPr>
          </w:p>
          <w:p w:rsidR="00444E7A" w:rsidRPr="00A66197" w:rsidRDefault="00444E7A" w:rsidP="00DA4FAB">
            <w:pPr>
              <w:kinsoku w:val="0"/>
              <w:overflowPunct w:val="0"/>
              <w:autoSpaceDE w:val="0"/>
              <w:autoSpaceDN w:val="0"/>
              <w:adjustRightInd w:val="0"/>
              <w:ind w:left="102"/>
              <w:rPr>
                <w:rFonts w:ascii="Open Sans" w:hAnsi="Open Sans" w:cs="Open Sans"/>
                <w:sz w:val="20"/>
                <w:szCs w:val="20"/>
              </w:rPr>
            </w:pPr>
          </w:p>
        </w:tc>
        <w:tc>
          <w:tcPr>
            <w:tcW w:w="15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ight="206"/>
              <w:rPr>
                <w:rFonts w:ascii="Open Sans" w:hAnsi="Open Sans" w:cs="Open Sans"/>
                <w:sz w:val="20"/>
                <w:szCs w:val="20"/>
              </w:rPr>
            </w:pPr>
            <w:r w:rsidRPr="00A66197">
              <w:rPr>
                <w:rFonts w:ascii="Open Sans" w:hAnsi="Open Sans" w:cs="Open Sans"/>
                <w:spacing w:val="-1"/>
                <w:sz w:val="20"/>
                <w:szCs w:val="20"/>
              </w:rPr>
              <w:t>G</w:t>
            </w:r>
            <w:r w:rsidRPr="00A66197">
              <w:rPr>
                <w:rFonts w:ascii="Open Sans" w:hAnsi="Open Sans" w:cs="Open Sans"/>
                <w:sz w:val="20"/>
                <w:szCs w:val="20"/>
              </w:rPr>
              <w:t>re</w:t>
            </w:r>
            <w:r w:rsidRPr="00A66197">
              <w:rPr>
                <w:rFonts w:ascii="Open Sans" w:hAnsi="Open Sans" w:cs="Open Sans"/>
                <w:spacing w:val="-1"/>
                <w:sz w:val="20"/>
                <w:szCs w:val="20"/>
              </w:rPr>
              <w:t>a</w:t>
            </w:r>
            <w:r w:rsidRPr="00A66197">
              <w:rPr>
                <w:rFonts w:ascii="Open Sans" w:hAnsi="Open Sans" w:cs="Open Sans"/>
                <w:spacing w:val="1"/>
                <w:sz w:val="20"/>
                <w:szCs w:val="20"/>
              </w:rPr>
              <w:t>t</w:t>
            </w:r>
            <w:r w:rsidRPr="00A66197">
              <w:rPr>
                <w:rFonts w:ascii="Open Sans" w:hAnsi="Open Sans" w:cs="Open Sans"/>
                <w:sz w:val="20"/>
                <w:szCs w:val="20"/>
              </w:rPr>
              <w:t xml:space="preserve">er </w:t>
            </w:r>
            <w:r w:rsidRPr="00A66197">
              <w:rPr>
                <w:rFonts w:ascii="Open Sans" w:hAnsi="Open Sans" w:cs="Open Sans"/>
                <w:spacing w:val="-1"/>
                <w:sz w:val="20"/>
                <w:szCs w:val="20"/>
              </w:rPr>
              <w:t>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1"/>
                <w:sz w:val="20"/>
                <w:szCs w:val="20"/>
              </w:rPr>
              <w:t>i</w:t>
            </w:r>
            <w:r w:rsidRPr="00A66197">
              <w:rPr>
                <w:rFonts w:ascii="Open Sans" w:hAnsi="Open Sans" w:cs="Open Sans"/>
                <w:spacing w:val="-2"/>
                <w:sz w:val="20"/>
                <w:szCs w:val="20"/>
              </w:rPr>
              <w:t>l</w:t>
            </w:r>
            <w:r w:rsidRPr="00A66197">
              <w:rPr>
                <w:rFonts w:ascii="Open Sans" w:hAnsi="Open Sans" w:cs="Open Sans"/>
                <w:spacing w:val="1"/>
                <w:sz w:val="20"/>
                <w:szCs w:val="20"/>
              </w:rPr>
              <w:t>it</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in o</w:t>
            </w:r>
            <w:r w:rsidRPr="00A66197">
              <w:rPr>
                <w:rFonts w:ascii="Open Sans" w:hAnsi="Open Sans" w:cs="Open Sans"/>
                <w:spacing w:val="-1"/>
                <w:sz w:val="20"/>
                <w:szCs w:val="20"/>
              </w:rPr>
              <w:t>r</w:t>
            </w:r>
            <w:r w:rsidRPr="00A66197">
              <w:rPr>
                <w:rFonts w:ascii="Open Sans" w:hAnsi="Open Sans" w:cs="Open Sans"/>
                <w:sz w:val="20"/>
                <w:szCs w:val="20"/>
              </w:rPr>
              <w:t>de</w:t>
            </w:r>
            <w:r w:rsidRPr="00A66197">
              <w:rPr>
                <w:rFonts w:ascii="Open Sans" w:hAnsi="Open Sans" w:cs="Open Sans"/>
                <w:spacing w:val="-1"/>
                <w:sz w:val="20"/>
                <w:szCs w:val="20"/>
              </w:rPr>
              <w:t>r</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f</w:t>
            </w:r>
            <w:r w:rsidRPr="00A66197">
              <w:rPr>
                <w:rFonts w:ascii="Open Sans" w:hAnsi="Open Sans" w:cs="Open Sans"/>
                <w:spacing w:val="-2"/>
                <w:sz w:val="20"/>
                <w:szCs w:val="20"/>
              </w:rPr>
              <w:t xml:space="preserve"> </w:t>
            </w:r>
            <w:r w:rsidRPr="00A66197">
              <w:rPr>
                <w:rFonts w:ascii="Open Sans" w:hAnsi="Open Sans" w:cs="Open Sans"/>
                <w:sz w:val="20"/>
                <w:szCs w:val="20"/>
              </w:rPr>
              <w:t xml:space="preserve">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2"/>
                <w:sz w:val="20"/>
                <w:szCs w:val="20"/>
              </w:rPr>
              <w:t>t</w:t>
            </w:r>
            <w:r w:rsidRPr="00A66197">
              <w:rPr>
                <w:rFonts w:ascii="Open Sans" w:hAnsi="Open Sans" w:cs="Open Sans"/>
                <w:spacing w:val="1"/>
                <w:sz w:val="20"/>
                <w:szCs w:val="20"/>
              </w:rPr>
              <w:t>o</w:t>
            </w:r>
            <w:r w:rsidRPr="00A66197">
              <w:rPr>
                <w:rFonts w:ascii="Open Sans" w:hAnsi="Open Sans" w:cs="Open Sans"/>
                <w:sz w:val="20"/>
                <w:szCs w:val="20"/>
              </w:rPr>
              <w:t>p</w:t>
            </w:r>
            <w:r w:rsidRPr="00A66197">
              <w:rPr>
                <w:rFonts w:ascii="Open Sans" w:hAnsi="Open Sans" w:cs="Open Sans"/>
                <w:spacing w:val="1"/>
                <w:sz w:val="20"/>
                <w:szCs w:val="20"/>
              </w:rPr>
              <w:t>i</w:t>
            </w:r>
            <w:r w:rsidRPr="00A66197">
              <w:rPr>
                <w:rFonts w:ascii="Open Sans" w:hAnsi="Open Sans" w:cs="Open Sans"/>
                <w:spacing w:val="-1"/>
                <w:sz w:val="20"/>
                <w:szCs w:val="20"/>
              </w:rPr>
              <w:t>cs</w:t>
            </w:r>
            <w:r w:rsidRPr="00A66197">
              <w:rPr>
                <w:rFonts w:ascii="Open Sans" w:hAnsi="Open Sans" w:cs="Open Sans"/>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ac</w:t>
            </w:r>
            <w:r w:rsidRPr="00A66197">
              <w:rPr>
                <w:rFonts w:ascii="Open Sans" w:hAnsi="Open Sans" w:cs="Open Sans"/>
                <w:spacing w:val="-2"/>
                <w:sz w:val="20"/>
                <w:szCs w:val="20"/>
              </w:rPr>
              <w:t>h</w:t>
            </w:r>
            <w:r w:rsidRPr="00A66197">
              <w:rPr>
                <w:rFonts w:ascii="Open Sans" w:hAnsi="Open Sans" w:cs="Open Sans"/>
                <w:sz w:val="20"/>
                <w:szCs w:val="20"/>
              </w:rPr>
              <w:t>er</w:t>
            </w:r>
            <w:r w:rsidRPr="00A66197">
              <w:rPr>
                <w:rFonts w:ascii="Open Sans" w:hAnsi="Open Sans" w:cs="Open Sans"/>
                <w:spacing w:val="-1"/>
                <w:sz w:val="20"/>
                <w:szCs w:val="20"/>
              </w:rPr>
              <w:t xml:space="preserve"> can f</w:t>
            </w:r>
            <w:r w:rsidRPr="00A66197">
              <w:rPr>
                <w:rFonts w:ascii="Open Sans" w:hAnsi="Open Sans" w:cs="Open Sans"/>
                <w:spacing w:val="1"/>
                <w:sz w:val="20"/>
                <w:szCs w:val="20"/>
              </w:rPr>
              <w:t>o</w:t>
            </w:r>
            <w:r w:rsidRPr="00A66197">
              <w:rPr>
                <w:rFonts w:ascii="Open Sans" w:hAnsi="Open Sans" w:cs="Open Sans"/>
                <w:spacing w:val="-1"/>
                <w:sz w:val="20"/>
                <w:szCs w:val="20"/>
              </w:rPr>
              <w:t>c</w:t>
            </w:r>
            <w:r w:rsidRPr="00A66197">
              <w:rPr>
                <w:rFonts w:ascii="Open Sans" w:hAnsi="Open Sans" w:cs="Open Sans"/>
                <w:spacing w:val="-2"/>
                <w:sz w:val="20"/>
                <w:szCs w:val="20"/>
              </w:rPr>
              <w:t>u</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 xml:space="preserve">n </w:t>
            </w:r>
            <w:r w:rsidRPr="00A66197">
              <w:rPr>
                <w:rFonts w:ascii="Open Sans" w:hAnsi="Open Sans" w:cs="Open Sans"/>
                <w:spacing w:val="-1"/>
                <w:sz w:val="20"/>
                <w:szCs w:val="20"/>
              </w:rPr>
              <w:t>A</w:t>
            </w:r>
            <w:r w:rsidRPr="00A66197">
              <w:rPr>
                <w:rFonts w:ascii="Open Sans" w:hAnsi="Open Sans" w:cs="Open Sans"/>
                <w:sz w:val="20"/>
                <w:szCs w:val="20"/>
              </w:rPr>
              <w:t xml:space="preserve">S </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 xml:space="preserve">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pacing w:val="-1"/>
                <w:sz w:val="20"/>
                <w:szCs w:val="20"/>
              </w:rPr>
              <w:t>y</w:t>
            </w:r>
            <w:r w:rsidRPr="00A66197">
              <w:rPr>
                <w:rFonts w:ascii="Open Sans" w:hAnsi="Open Sans" w:cs="Open Sans"/>
                <w:sz w:val="20"/>
                <w:szCs w:val="20"/>
              </w:rPr>
              <w:t>.</w:t>
            </w:r>
          </w:p>
        </w:tc>
        <w:tc>
          <w:tcPr>
            <w:tcW w:w="1701"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ight="127"/>
              <w:rPr>
                <w:rFonts w:ascii="Open Sans" w:hAnsi="Open Sans" w:cs="Open Sans"/>
                <w:sz w:val="20"/>
                <w:szCs w:val="20"/>
              </w:rPr>
            </w:pPr>
            <w:r w:rsidRPr="00A66197">
              <w:rPr>
                <w:rFonts w:ascii="Open Sans" w:hAnsi="Open Sans" w:cs="Open Sans"/>
                <w:spacing w:val="1"/>
                <w:sz w:val="20"/>
                <w:szCs w:val="20"/>
              </w:rPr>
              <w:t>Not running two separate AS/A courses may be easier for ti</w:t>
            </w:r>
            <w:r w:rsidRPr="00A66197">
              <w:rPr>
                <w:rFonts w:ascii="Open Sans" w:hAnsi="Open Sans" w:cs="Open Sans"/>
                <w:sz w:val="20"/>
                <w:szCs w:val="20"/>
              </w:rPr>
              <w:t>m</w:t>
            </w:r>
            <w:r w:rsidRPr="00A66197">
              <w:rPr>
                <w:rFonts w:ascii="Open Sans" w:hAnsi="Open Sans" w:cs="Open Sans"/>
                <w:spacing w:val="-2"/>
                <w:sz w:val="20"/>
                <w:szCs w:val="20"/>
              </w:rPr>
              <w:t>e</w:t>
            </w:r>
            <w:r w:rsidRPr="00A66197">
              <w:rPr>
                <w:rFonts w:ascii="Open Sans" w:hAnsi="Open Sans" w:cs="Open Sans"/>
                <w:spacing w:val="1"/>
                <w:sz w:val="20"/>
                <w:szCs w:val="20"/>
              </w:rPr>
              <w:t>t</w:t>
            </w:r>
            <w:r w:rsidRPr="00A66197">
              <w:rPr>
                <w:rFonts w:ascii="Open Sans" w:hAnsi="Open Sans" w:cs="Open Sans"/>
                <w:spacing w:val="-1"/>
                <w:sz w:val="20"/>
                <w:szCs w:val="20"/>
              </w:rPr>
              <w:t>a</w:t>
            </w:r>
            <w:r w:rsidRPr="00A66197">
              <w:rPr>
                <w:rFonts w:ascii="Open Sans" w:hAnsi="Open Sans" w:cs="Open Sans"/>
                <w:sz w:val="20"/>
                <w:szCs w:val="20"/>
              </w:rPr>
              <w:t>b</w:t>
            </w:r>
            <w:r w:rsidRPr="00A66197">
              <w:rPr>
                <w:rFonts w:ascii="Open Sans" w:hAnsi="Open Sans" w:cs="Open Sans"/>
                <w:spacing w:val="-2"/>
                <w:sz w:val="20"/>
                <w:szCs w:val="20"/>
              </w:rPr>
              <w:t>l</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g/more cost effective. K</w:t>
            </w:r>
            <w:r w:rsidRPr="00A66197">
              <w:rPr>
                <w:rFonts w:ascii="Open Sans" w:hAnsi="Open Sans" w:cs="Open Sans"/>
                <w:spacing w:val="-2"/>
                <w:sz w:val="20"/>
                <w:szCs w:val="20"/>
              </w:rPr>
              <w:t>n</w:t>
            </w:r>
            <w:r w:rsidRPr="00A66197">
              <w:rPr>
                <w:rFonts w:ascii="Open Sans" w:hAnsi="Open Sans" w:cs="Open Sans"/>
                <w:spacing w:val="1"/>
                <w:sz w:val="20"/>
                <w:szCs w:val="20"/>
              </w:rPr>
              <w:t>o</w:t>
            </w:r>
            <w:r w:rsidRPr="00A66197">
              <w:rPr>
                <w:rFonts w:ascii="Open Sans" w:hAnsi="Open Sans" w:cs="Open Sans"/>
                <w:sz w:val="20"/>
                <w:szCs w:val="20"/>
              </w:rPr>
              <w:t>w</w:t>
            </w:r>
            <w:r w:rsidRPr="00A66197">
              <w:rPr>
                <w:rFonts w:ascii="Open Sans" w:hAnsi="Open Sans" w:cs="Open Sans"/>
                <w:spacing w:val="-2"/>
                <w:sz w:val="20"/>
                <w:szCs w:val="20"/>
              </w:rPr>
              <w:t xml:space="preserve"> </w:t>
            </w:r>
            <w:r w:rsidRPr="00A66197">
              <w:rPr>
                <w:rFonts w:ascii="Open Sans" w:hAnsi="Open Sans" w:cs="Open Sans"/>
                <w:spacing w:val="-1"/>
                <w:sz w:val="20"/>
                <w:szCs w:val="20"/>
              </w:rPr>
              <w:t>fr</w:t>
            </w:r>
            <w:r w:rsidRPr="00A66197">
              <w:rPr>
                <w:rFonts w:ascii="Open Sans" w:hAnsi="Open Sans" w:cs="Open Sans"/>
                <w:spacing w:val="1"/>
                <w:sz w:val="20"/>
                <w:szCs w:val="20"/>
              </w:rPr>
              <w:t>o</w:t>
            </w:r>
            <w:r w:rsidRPr="00A66197">
              <w:rPr>
                <w:rFonts w:ascii="Open Sans" w:hAnsi="Open Sans" w:cs="Open Sans"/>
                <w:sz w:val="20"/>
                <w:szCs w:val="20"/>
              </w:rPr>
              <w:t>m</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 xml:space="preserve">he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1"/>
                <w:sz w:val="20"/>
                <w:szCs w:val="20"/>
              </w:rPr>
              <w:t>ar</w:t>
            </w:r>
            <w:r w:rsidRPr="00A66197">
              <w:rPr>
                <w:rFonts w:ascii="Open Sans" w:hAnsi="Open Sans" w:cs="Open Sans"/>
                <w:sz w:val="20"/>
                <w:szCs w:val="20"/>
              </w:rPr>
              <w:t xml:space="preserve">t </w:t>
            </w:r>
            <w:r w:rsidRPr="00A66197">
              <w:rPr>
                <w:rFonts w:ascii="Open Sans" w:hAnsi="Open Sans" w:cs="Open Sans"/>
                <w:spacing w:val="-1"/>
                <w:sz w:val="20"/>
                <w:szCs w:val="20"/>
              </w:rPr>
              <w:t>w</w:t>
            </w:r>
            <w:r w:rsidRPr="00A66197">
              <w:rPr>
                <w:rFonts w:ascii="Open Sans" w:hAnsi="Open Sans" w:cs="Open Sans"/>
                <w:spacing w:val="-2"/>
                <w:sz w:val="20"/>
                <w:szCs w:val="20"/>
              </w:rPr>
              <w:t>h</w:t>
            </w:r>
            <w:r w:rsidRPr="00A66197">
              <w:rPr>
                <w:rFonts w:ascii="Open Sans" w:hAnsi="Open Sans" w:cs="Open Sans"/>
                <w:spacing w:val="1"/>
                <w:sz w:val="20"/>
                <w:szCs w:val="20"/>
              </w:rPr>
              <w:t>i</w:t>
            </w:r>
            <w:r w:rsidRPr="00A66197">
              <w:rPr>
                <w:rFonts w:ascii="Open Sans" w:hAnsi="Open Sans" w:cs="Open Sans"/>
                <w:spacing w:val="-1"/>
                <w:sz w:val="20"/>
                <w:szCs w:val="20"/>
              </w:rPr>
              <w:t>ch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w</w:t>
            </w:r>
            <w:r w:rsidRPr="00A66197">
              <w:rPr>
                <w:rFonts w:ascii="Open Sans" w:hAnsi="Open Sans" w:cs="Open Sans"/>
                <w:spacing w:val="1"/>
                <w:sz w:val="20"/>
                <w:szCs w:val="20"/>
              </w:rPr>
              <w:t>il</w:t>
            </w:r>
            <w:r w:rsidRPr="00A66197">
              <w:rPr>
                <w:rFonts w:ascii="Open Sans" w:hAnsi="Open Sans" w:cs="Open Sans"/>
                <w:sz w:val="20"/>
                <w:szCs w:val="20"/>
              </w:rPr>
              <w:t>l do 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e</w:t>
            </w:r>
            <w:r w:rsidRPr="00A66197">
              <w:rPr>
                <w:rFonts w:ascii="Open Sans" w:hAnsi="Open Sans" w:cs="Open Sans"/>
                <w:spacing w:val="1"/>
                <w:sz w:val="20"/>
                <w:szCs w:val="20"/>
              </w:rPr>
              <w:t>l</w:t>
            </w:r>
            <w:r w:rsidRPr="00A66197">
              <w:rPr>
                <w:rFonts w:ascii="Open Sans" w:hAnsi="Open Sans" w:cs="Open Sans"/>
                <w:sz w:val="20"/>
                <w:szCs w:val="20"/>
              </w:rPr>
              <w:t>.</w:t>
            </w:r>
          </w:p>
        </w:tc>
        <w:tc>
          <w:tcPr>
            <w:tcW w:w="2976"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ight="165"/>
              <w:rPr>
                <w:rFonts w:ascii="Open Sans" w:hAnsi="Open Sans" w:cs="Open Sans"/>
                <w:sz w:val="20"/>
                <w:szCs w:val="20"/>
              </w:rPr>
            </w:pPr>
            <w:r w:rsidRPr="00A66197">
              <w:rPr>
                <w:rFonts w:ascii="Open Sans" w:hAnsi="Open Sans" w:cs="Open Sans"/>
                <w:spacing w:val="-1"/>
                <w:sz w:val="20"/>
                <w:szCs w:val="20"/>
              </w:rPr>
              <w:t>Gr</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pacing w:val="1"/>
                <w:sz w:val="20"/>
                <w:szCs w:val="20"/>
              </w:rPr>
              <w:t>t</w:t>
            </w:r>
            <w:r w:rsidRPr="00A66197">
              <w:rPr>
                <w:rFonts w:ascii="Open Sans" w:hAnsi="Open Sans" w:cs="Open Sans"/>
                <w:sz w:val="20"/>
                <w:szCs w:val="20"/>
              </w:rPr>
              <w:t>er</w:t>
            </w:r>
            <w:r w:rsidRPr="00A66197">
              <w:rPr>
                <w:rFonts w:ascii="Open Sans" w:hAnsi="Open Sans" w:cs="Open Sans"/>
                <w:spacing w:val="-1"/>
                <w:sz w:val="20"/>
                <w:szCs w:val="20"/>
              </w:rPr>
              <w:t xml:space="preserve"> 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pacing w:val="-2"/>
                <w:sz w:val="20"/>
                <w:szCs w:val="20"/>
              </w:rPr>
              <w:t>b</w:t>
            </w:r>
            <w:r w:rsidRPr="00A66197">
              <w:rPr>
                <w:rFonts w:ascii="Open Sans" w:hAnsi="Open Sans" w:cs="Open Sans"/>
                <w:spacing w:val="1"/>
                <w:sz w:val="20"/>
                <w:szCs w:val="20"/>
              </w:rPr>
              <w:t>il</w:t>
            </w:r>
            <w:r w:rsidRPr="00A66197">
              <w:rPr>
                <w:rFonts w:ascii="Open Sans" w:hAnsi="Open Sans" w:cs="Open Sans"/>
                <w:spacing w:val="-2"/>
                <w:sz w:val="20"/>
                <w:szCs w:val="20"/>
              </w:rPr>
              <w:t>i</w:t>
            </w:r>
            <w:r w:rsidRPr="00A66197">
              <w:rPr>
                <w:rFonts w:ascii="Open Sans" w:hAnsi="Open Sans" w:cs="Open Sans"/>
                <w:spacing w:val="1"/>
                <w:sz w:val="20"/>
                <w:szCs w:val="20"/>
              </w:rPr>
              <w:t>t</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1"/>
                <w:sz w:val="20"/>
                <w:szCs w:val="20"/>
              </w:rPr>
              <w:t>r</w:t>
            </w:r>
            <w:r w:rsidRPr="00A66197">
              <w:rPr>
                <w:rFonts w:ascii="Open Sans" w:hAnsi="Open Sans" w:cs="Open Sans"/>
                <w:spacing w:val="-2"/>
                <w:sz w:val="20"/>
                <w:szCs w:val="20"/>
              </w:rPr>
              <w:t>u</w:t>
            </w:r>
            <w:r w:rsidRPr="00A66197">
              <w:rPr>
                <w:rFonts w:ascii="Open Sans" w:hAnsi="Open Sans" w:cs="Open Sans"/>
                <w:spacing w:val="-1"/>
                <w:sz w:val="20"/>
                <w:szCs w:val="20"/>
              </w:rPr>
              <w:t>c</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pacing w:val="-1"/>
                <w:sz w:val="20"/>
                <w:szCs w:val="20"/>
              </w:rPr>
              <w:t>r</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 xml:space="preserve">g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 xml:space="preserve"> c</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rs</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z w:val="20"/>
                <w:szCs w:val="20"/>
              </w:rPr>
              <w:t>–</w:t>
            </w:r>
            <w:r w:rsidRPr="00A66197">
              <w:rPr>
                <w:rFonts w:ascii="Open Sans" w:hAnsi="Open Sans" w:cs="Open Sans"/>
                <w:spacing w:val="-1"/>
                <w:sz w:val="20"/>
                <w:szCs w:val="20"/>
              </w:rPr>
              <w:t xml:space="preserve"> ca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z w:val="20"/>
                <w:szCs w:val="20"/>
              </w:rPr>
              <w:t>do topics</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 xml:space="preserve">n </w:t>
            </w:r>
            <w:r w:rsidRPr="00A66197">
              <w:rPr>
                <w:rFonts w:ascii="Open Sans" w:hAnsi="Open Sans" w:cs="Open Sans"/>
                <w:spacing w:val="-1"/>
                <w:sz w:val="20"/>
                <w:szCs w:val="20"/>
              </w:rPr>
              <w:t>a</w:t>
            </w:r>
            <w:r w:rsidRPr="00A66197">
              <w:rPr>
                <w:rFonts w:ascii="Open Sans" w:hAnsi="Open Sans" w:cs="Open Sans"/>
                <w:spacing w:val="-2"/>
                <w:sz w:val="20"/>
                <w:szCs w:val="20"/>
              </w:rPr>
              <w:t>n</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pacing w:val="-1"/>
                <w:sz w:val="20"/>
                <w:szCs w:val="20"/>
              </w:rPr>
              <w:t>r</w:t>
            </w:r>
            <w:r w:rsidRPr="00A66197">
              <w:rPr>
                <w:rFonts w:ascii="Open Sans" w:hAnsi="Open Sans" w:cs="Open Sans"/>
                <w:sz w:val="20"/>
                <w:szCs w:val="20"/>
              </w:rPr>
              <w:t>de</w:t>
            </w:r>
            <w:r w:rsidRPr="00A66197">
              <w:rPr>
                <w:rFonts w:ascii="Open Sans" w:hAnsi="Open Sans" w:cs="Open Sans"/>
                <w:spacing w:val="-1"/>
                <w:sz w:val="20"/>
                <w:szCs w:val="20"/>
              </w:rPr>
              <w:t>r</w:t>
            </w:r>
            <w:r w:rsidRPr="00A66197">
              <w:rPr>
                <w:rFonts w:ascii="Open Sans" w:hAnsi="Open Sans" w:cs="Open Sans"/>
                <w:sz w:val="20"/>
                <w:szCs w:val="20"/>
              </w:rPr>
              <w:t>.</w:t>
            </w:r>
            <w:r w:rsidRPr="00A66197">
              <w:rPr>
                <w:rFonts w:ascii="Open Sans" w:hAnsi="Open Sans" w:cs="Open Sans"/>
                <w:spacing w:val="-2"/>
                <w:sz w:val="20"/>
                <w:szCs w:val="20"/>
              </w:rPr>
              <w:t xml:space="preserve"> </w:t>
            </w:r>
            <w:r w:rsidRPr="00A66197">
              <w:rPr>
                <w:rFonts w:ascii="Open Sans" w:hAnsi="Open Sans" w:cs="Open Sans"/>
                <w:spacing w:val="-1"/>
                <w:sz w:val="20"/>
                <w:szCs w:val="20"/>
              </w:rPr>
              <w:t>M</w:t>
            </w:r>
            <w:r w:rsidRPr="00A66197">
              <w:rPr>
                <w:rFonts w:ascii="Open Sans" w:hAnsi="Open Sans" w:cs="Open Sans"/>
                <w:spacing w:val="1"/>
                <w:sz w:val="20"/>
                <w:szCs w:val="20"/>
              </w:rPr>
              <w:t>o</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ti</w:t>
            </w:r>
            <w:r w:rsidRPr="00A66197">
              <w:rPr>
                <w:rFonts w:ascii="Open Sans" w:hAnsi="Open Sans" w:cs="Open Sans"/>
                <w:sz w:val="20"/>
                <w:szCs w:val="20"/>
              </w:rPr>
              <w:t>me</w:t>
            </w:r>
            <w:r w:rsidRPr="00A66197">
              <w:rPr>
                <w:rFonts w:ascii="Open Sans" w:hAnsi="Open Sans" w:cs="Open Sans"/>
                <w:spacing w:val="-1"/>
                <w:sz w:val="20"/>
                <w:szCs w:val="20"/>
              </w:rPr>
              <w:t xml:space="preserve"> w</w:t>
            </w:r>
            <w:r w:rsidRPr="00A66197">
              <w:rPr>
                <w:rFonts w:ascii="Open Sans" w:hAnsi="Open Sans" w:cs="Open Sans"/>
                <w:spacing w:val="1"/>
                <w:sz w:val="20"/>
                <w:szCs w:val="20"/>
              </w:rPr>
              <w:t>it</w:t>
            </w:r>
            <w:r w:rsidRPr="00A66197">
              <w:rPr>
                <w:rFonts w:ascii="Open Sans" w:hAnsi="Open Sans" w:cs="Open Sans"/>
                <w:spacing w:val="-2"/>
                <w:sz w:val="20"/>
                <w:szCs w:val="20"/>
              </w:rPr>
              <w:t>hi</w:t>
            </w:r>
            <w:r w:rsidRPr="00A66197">
              <w:rPr>
                <w:rFonts w:ascii="Open Sans" w:hAnsi="Open Sans" w:cs="Open Sans"/>
                <w:sz w:val="20"/>
                <w:szCs w:val="20"/>
              </w:rPr>
              <w:t xml:space="preserve">n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rs</w:t>
            </w:r>
            <w:r w:rsidRPr="00A66197">
              <w:rPr>
                <w:rFonts w:ascii="Open Sans" w:hAnsi="Open Sans" w:cs="Open Sans"/>
                <w:sz w:val="20"/>
                <w:szCs w:val="20"/>
              </w:rPr>
              <w:t>e,</w:t>
            </w:r>
            <w:r w:rsidRPr="00A66197">
              <w:rPr>
                <w:rFonts w:ascii="Open Sans" w:hAnsi="Open Sans" w:cs="Open Sans"/>
                <w:spacing w:val="-2"/>
                <w:sz w:val="20"/>
                <w:szCs w:val="20"/>
              </w:rPr>
              <w:t xml:space="preserve"> </w:t>
            </w:r>
            <w:r w:rsidRPr="00A66197">
              <w:rPr>
                <w:rFonts w:ascii="Open Sans" w:hAnsi="Open Sans" w:cs="Open Sans"/>
                <w:spacing w:val="-1"/>
                <w:sz w:val="20"/>
                <w:szCs w:val="20"/>
              </w:rPr>
              <w:t>w</w:t>
            </w:r>
            <w:r w:rsidRPr="00A66197">
              <w:rPr>
                <w:rFonts w:ascii="Open Sans" w:hAnsi="Open Sans" w:cs="Open Sans"/>
                <w:spacing w:val="1"/>
                <w:sz w:val="20"/>
                <w:szCs w:val="20"/>
              </w:rPr>
              <w:t>it</w:t>
            </w:r>
            <w:r w:rsidRPr="00A66197">
              <w:rPr>
                <w:rFonts w:ascii="Open Sans" w:hAnsi="Open Sans" w:cs="Open Sans"/>
                <w:sz w:val="20"/>
                <w:szCs w:val="20"/>
              </w:rPr>
              <w:t>h</w:t>
            </w:r>
            <w:r w:rsidRPr="00A66197">
              <w:rPr>
                <w:rFonts w:ascii="Open Sans" w:hAnsi="Open Sans" w:cs="Open Sans"/>
                <w:spacing w:val="-3"/>
                <w:sz w:val="20"/>
                <w:szCs w:val="20"/>
              </w:rPr>
              <w:t xml:space="preserve"> </w:t>
            </w:r>
            <w:r w:rsidRPr="00A66197">
              <w:rPr>
                <w:rFonts w:ascii="Open Sans" w:hAnsi="Open Sans" w:cs="Open Sans"/>
                <w:spacing w:val="-1"/>
                <w:sz w:val="20"/>
                <w:szCs w:val="20"/>
              </w:rPr>
              <w:t>the</w:t>
            </w:r>
            <w:r w:rsidRPr="00A66197">
              <w:rPr>
                <w:rFonts w:ascii="Open Sans" w:hAnsi="Open Sans" w:cs="Open Sans"/>
                <w:sz w:val="20"/>
                <w:szCs w:val="20"/>
              </w:rPr>
              <w:t xml:space="preserve"> e</w:t>
            </w:r>
            <w:r w:rsidRPr="00A66197">
              <w:rPr>
                <w:rFonts w:ascii="Open Sans" w:hAnsi="Open Sans" w:cs="Open Sans"/>
                <w:spacing w:val="-1"/>
                <w:sz w:val="20"/>
                <w:szCs w:val="20"/>
              </w:rPr>
              <w:t>xa</w:t>
            </w:r>
            <w:r w:rsidRPr="00A66197">
              <w:rPr>
                <w:rFonts w:ascii="Open Sans" w:hAnsi="Open Sans" w:cs="Open Sans"/>
                <w:sz w:val="20"/>
                <w:szCs w:val="20"/>
              </w:rPr>
              <w:t>m</w:t>
            </w:r>
            <w:r w:rsidRPr="00A66197">
              <w:rPr>
                <w:rFonts w:ascii="Open Sans" w:hAnsi="Open Sans" w:cs="Open Sans"/>
                <w:spacing w:val="-2"/>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 e</w:t>
            </w:r>
            <w:r w:rsidRPr="00A66197">
              <w:rPr>
                <w:rFonts w:ascii="Open Sans" w:hAnsi="Open Sans" w:cs="Open Sans"/>
                <w:spacing w:val="-2"/>
                <w:sz w:val="20"/>
                <w:szCs w:val="20"/>
              </w:rPr>
              <w:t>n</w:t>
            </w:r>
            <w:r w:rsidRPr="00A66197">
              <w:rPr>
                <w:rFonts w:ascii="Open Sans" w:hAnsi="Open Sans" w:cs="Open Sans"/>
                <w:sz w:val="20"/>
                <w:szCs w:val="20"/>
              </w:rPr>
              <w:t>d.</w:t>
            </w:r>
          </w:p>
        </w:tc>
        <w:tc>
          <w:tcPr>
            <w:tcW w:w="3119"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ight="286"/>
              <w:rPr>
                <w:rFonts w:ascii="Open Sans" w:hAnsi="Open Sans" w:cs="Open Sans"/>
                <w:sz w:val="20"/>
                <w:szCs w:val="20"/>
              </w:rPr>
            </w:pPr>
            <w:r w:rsidRPr="00A66197">
              <w:rPr>
                <w:rFonts w:ascii="Open Sans" w:hAnsi="Open Sans" w:cs="Open Sans"/>
                <w:spacing w:val="-1"/>
                <w:sz w:val="20"/>
                <w:szCs w:val="20"/>
              </w:rPr>
              <w:t>M</w:t>
            </w:r>
            <w:r w:rsidRPr="00A66197">
              <w:rPr>
                <w:rFonts w:ascii="Open Sans" w:hAnsi="Open Sans" w:cs="Open Sans"/>
                <w:spacing w:val="1"/>
                <w:sz w:val="20"/>
                <w:szCs w:val="20"/>
              </w:rPr>
              <w:t>o</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2"/>
                <w:sz w:val="20"/>
                <w:szCs w:val="20"/>
              </w:rPr>
              <w:t>l</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f</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w:t>
            </w:r>
            <w:r w:rsidRPr="00A66197">
              <w:rPr>
                <w:rFonts w:ascii="Open Sans" w:hAnsi="Open Sans" w:cs="Open Sans"/>
                <w:spacing w:val="-1"/>
                <w:sz w:val="20"/>
                <w:szCs w:val="20"/>
              </w:rPr>
              <w:t xml:space="preserve"> can </w:t>
            </w:r>
            <w:r w:rsidRPr="00A66197">
              <w:rPr>
                <w:rFonts w:ascii="Open Sans" w:hAnsi="Open Sans" w:cs="Open Sans"/>
                <w:spacing w:val="1"/>
                <w:sz w:val="20"/>
                <w:szCs w:val="20"/>
              </w:rPr>
              <w:t>leav</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z w:val="20"/>
                <w:szCs w:val="20"/>
              </w:rPr>
              <w:t>t</w:t>
            </w:r>
            <w:r w:rsidRPr="00A66197">
              <w:rPr>
                <w:rFonts w:ascii="Open Sans" w:hAnsi="Open Sans" w:cs="Open Sans"/>
                <w:spacing w:val="1"/>
                <w:sz w:val="20"/>
                <w:szCs w:val="20"/>
              </w:rPr>
              <w:t>hei</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pacing w:val="1"/>
                <w:sz w:val="20"/>
                <w:szCs w:val="20"/>
              </w:rPr>
              <w:t>de</w:t>
            </w:r>
            <w:r w:rsidRPr="00A66197">
              <w:rPr>
                <w:rFonts w:ascii="Open Sans" w:hAnsi="Open Sans" w:cs="Open Sans"/>
                <w:sz w:val="20"/>
                <w:szCs w:val="20"/>
              </w:rPr>
              <w:t>c</w:t>
            </w:r>
            <w:r w:rsidRPr="00A66197">
              <w:rPr>
                <w:rFonts w:ascii="Open Sans" w:hAnsi="Open Sans" w:cs="Open Sans"/>
                <w:spacing w:val="1"/>
                <w:sz w:val="20"/>
                <w:szCs w:val="20"/>
              </w:rPr>
              <w:t>ision</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unti</w:t>
            </w:r>
            <w:r w:rsidRPr="00A66197">
              <w:rPr>
                <w:rFonts w:ascii="Open Sans" w:hAnsi="Open Sans" w:cs="Open Sans"/>
                <w:sz w:val="20"/>
                <w:szCs w:val="20"/>
              </w:rPr>
              <w:t xml:space="preserve">l </w:t>
            </w:r>
            <w:r w:rsidRPr="00A66197">
              <w:rPr>
                <w:rFonts w:ascii="Open Sans" w:hAnsi="Open Sans" w:cs="Open Sans"/>
                <w:spacing w:val="-2"/>
                <w:sz w:val="20"/>
                <w:szCs w:val="20"/>
              </w:rPr>
              <w:t xml:space="preserve">they </w:t>
            </w:r>
            <w:r w:rsidRPr="00A66197">
              <w:rPr>
                <w:rFonts w:ascii="Open Sans" w:hAnsi="Open Sans" w:cs="Open Sans"/>
                <w:sz w:val="20"/>
                <w:szCs w:val="20"/>
              </w:rPr>
              <w:t>have</w:t>
            </w:r>
            <w:r w:rsidRPr="00A66197">
              <w:rPr>
                <w:rFonts w:ascii="Open Sans" w:hAnsi="Open Sans" w:cs="Open Sans"/>
                <w:spacing w:val="-1"/>
                <w:sz w:val="20"/>
                <w:szCs w:val="20"/>
              </w:rPr>
              <w:t xml:space="preserve"> </w:t>
            </w:r>
            <w:r w:rsidRPr="00A66197">
              <w:rPr>
                <w:rFonts w:ascii="Open Sans" w:hAnsi="Open Sans" w:cs="Open Sans"/>
                <w:sz w:val="20"/>
                <w:szCs w:val="20"/>
              </w:rPr>
              <w:t>AS results. Gain a qualification after first year. Give UCAS an idea of performance.</w:t>
            </w:r>
          </w:p>
        </w:tc>
        <w:tc>
          <w:tcPr>
            <w:tcW w:w="3260" w:type="dxa"/>
            <w:tc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tcBorders>
          </w:tcPr>
          <w:p w:rsidR="00444E7A" w:rsidRPr="00A66197" w:rsidRDefault="00444E7A" w:rsidP="00DA4FAB">
            <w:pPr>
              <w:kinsoku w:val="0"/>
              <w:overflowPunct w:val="0"/>
              <w:autoSpaceDE w:val="0"/>
              <w:autoSpaceDN w:val="0"/>
              <w:adjustRightInd w:val="0"/>
              <w:ind w:left="102" w:right="322"/>
              <w:rPr>
                <w:rFonts w:ascii="Open Sans" w:hAnsi="Open Sans" w:cs="Open Sans"/>
                <w:sz w:val="20"/>
                <w:szCs w:val="20"/>
              </w:rPr>
            </w:pPr>
            <w:r w:rsidRPr="00A66197">
              <w:rPr>
                <w:rFonts w:ascii="Open Sans" w:hAnsi="Open Sans" w:cs="Open Sans"/>
                <w:spacing w:val="-1"/>
                <w:sz w:val="20"/>
                <w:szCs w:val="20"/>
              </w:rPr>
              <w:t>M</w:t>
            </w:r>
            <w:r w:rsidRPr="00A66197">
              <w:rPr>
                <w:rFonts w:ascii="Open Sans" w:hAnsi="Open Sans" w:cs="Open Sans"/>
                <w:spacing w:val="1"/>
                <w:sz w:val="20"/>
                <w:szCs w:val="20"/>
              </w:rPr>
              <w:t>o</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2"/>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2"/>
                <w:sz w:val="20"/>
                <w:szCs w:val="20"/>
              </w:rPr>
              <w:t>l</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f</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w:t>
            </w:r>
            <w:r w:rsidRPr="00A66197">
              <w:rPr>
                <w:rFonts w:ascii="Open Sans" w:hAnsi="Open Sans" w:cs="Open Sans"/>
                <w:spacing w:val="-1"/>
                <w:sz w:val="20"/>
                <w:szCs w:val="20"/>
              </w:rPr>
              <w:t xml:space="preserve"> can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av</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i</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de</w:t>
            </w:r>
            <w:r w:rsidRPr="00A66197">
              <w:rPr>
                <w:rFonts w:ascii="Open Sans" w:hAnsi="Open Sans" w:cs="Open Sans"/>
                <w:spacing w:val="-3"/>
                <w:sz w:val="20"/>
                <w:szCs w:val="20"/>
              </w:rPr>
              <w:t>c</w:t>
            </w:r>
            <w:r w:rsidRPr="00A66197">
              <w:rPr>
                <w:rFonts w:ascii="Open Sans" w:hAnsi="Open Sans" w:cs="Open Sans"/>
                <w:spacing w:val="1"/>
                <w:sz w:val="20"/>
                <w:szCs w:val="20"/>
              </w:rPr>
              <w:t>i</w:t>
            </w:r>
            <w:r w:rsidRPr="00A66197">
              <w:rPr>
                <w:rFonts w:ascii="Open Sans" w:hAnsi="Open Sans" w:cs="Open Sans"/>
                <w:spacing w:val="-1"/>
                <w:sz w:val="20"/>
                <w:szCs w:val="20"/>
              </w:rPr>
              <w:t>s</w:t>
            </w:r>
            <w:r w:rsidRPr="00A66197">
              <w:rPr>
                <w:rFonts w:ascii="Open Sans" w:hAnsi="Open Sans" w:cs="Open Sans"/>
                <w:spacing w:val="1"/>
                <w:sz w:val="20"/>
                <w:szCs w:val="20"/>
              </w:rPr>
              <w:t>io</w:t>
            </w:r>
            <w:r w:rsidRPr="00A66197">
              <w:rPr>
                <w:rFonts w:ascii="Open Sans" w:hAnsi="Open Sans" w:cs="Open Sans"/>
                <w:spacing w:val="-2"/>
                <w:sz w:val="20"/>
                <w:szCs w:val="20"/>
              </w:rPr>
              <w:t>n</w:t>
            </w:r>
            <w:r w:rsidRPr="00A66197">
              <w:rPr>
                <w:rFonts w:ascii="Open Sans" w:hAnsi="Open Sans" w:cs="Open Sans"/>
                <w:sz w:val="20"/>
                <w:szCs w:val="20"/>
              </w:rPr>
              <w:t>s</w:t>
            </w:r>
            <w:r w:rsidRPr="00A66197">
              <w:rPr>
                <w:rFonts w:ascii="Open Sans" w:hAnsi="Open Sans" w:cs="Open Sans"/>
                <w:spacing w:val="-1"/>
                <w:sz w:val="20"/>
                <w:szCs w:val="20"/>
              </w:rPr>
              <w:t xml:space="preserve"> </w:t>
            </w:r>
            <w:r w:rsidRPr="00A66197">
              <w:rPr>
                <w:rFonts w:ascii="Open Sans" w:hAnsi="Open Sans" w:cs="Open Sans"/>
                <w:spacing w:val="-2"/>
                <w:sz w:val="20"/>
                <w:szCs w:val="20"/>
              </w:rPr>
              <w:t>un</w:t>
            </w:r>
            <w:r w:rsidRPr="00A66197">
              <w:rPr>
                <w:rFonts w:ascii="Open Sans" w:hAnsi="Open Sans" w:cs="Open Sans"/>
                <w:spacing w:val="1"/>
                <w:sz w:val="20"/>
                <w:szCs w:val="20"/>
              </w:rPr>
              <w:t>ti</w:t>
            </w:r>
            <w:r w:rsidRPr="00A66197">
              <w:rPr>
                <w:rFonts w:ascii="Open Sans" w:hAnsi="Open Sans" w:cs="Open Sans"/>
                <w:sz w:val="20"/>
                <w:szCs w:val="20"/>
              </w:rPr>
              <w:t>l p</w:t>
            </w:r>
            <w:r w:rsidRPr="00A66197">
              <w:rPr>
                <w:rFonts w:ascii="Open Sans" w:hAnsi="Open Sans" w:cs="Open Sans"/>
                <w:spacing w:val="-1"/>
                <w:sz w:val="20"/>
                <w:szCs w:val="20"/>
              </w:rPr>
              <w:t>ar</w:t>
            </w:r>
            <w:r w:rsidRPr="00A66197">
              <w:rPr>
                <w:rFonts w:ascii="Open Sans" w:hAnsi="Open Sans" w:cs="Open Sans"/>
                <w:spacing w:val="1"/>
                <w:sz w:val="20"/>
                <w:szCs w:val="20"/>
              </w:rPr>
              <w:t>t</w:t>
            </w:r>
            <w:r w:rsidRPr="00A66197">
              <w:rPr>
                <w:rFonts w:ascii="Open Sans" w:hAnsi="Open Sans" w:cs="Open Sans"/>
                <w:sz w:val="20"/>
                <w:szCs w:val="20"/>
              </w:rPr>
              <w:t xml:space="preserve">- </w:t>
            </w:r>
            <w:r w:rsidRPr="00A66197">
              <w:rPr>
                <w:rFonts w:ascii="Open Sans" w:hAnsi="Open Sans" w:cs="Open Sans"/>
                <w:spacing w:val="-2"/>
                <w:sz w:val="20"/>
                <w:szCs w:val="20"/>
              </w:rPr>
              <w:t>wa</w:t>
            </w:r>
            <w:r w:rsidRPr="00A66197">
              <w:rPr>
                <w:rFonts w:ascii="Open Sans" w:hAnsi="Open Sans" w:cs="Open Sans"/>
                <w:sz w:val="20"/>
                <w:szCs w:val="20"/>
              </w:rPr>
              <w:t>y</w:t>
            </w:r>
            <w:r w:rsidRPr="00A66197">
              <w:rPr>
                <w:rFonts w:ascii="Open Sans" w:hAnsi="Open Sans" w:cs="Open Sans"/>
                <w:spacing w:val="-2"/>
                <w:sz w:val="20"/>
                <w:szCs w:val="20"/>
              </w:rPr>
              <w:t xml:space="preserve"> throug</w:t>
            </w:r>
            <w:r w:rsidRPr="00A66197">
              <w:rPr>
                <w:rFonts w:ascii="Open Sans" w:hAnsi="Open Sans" w:cs="Open Sans"/>
                <w:sz w:val="20"/>
                <w:szCs w:val="20"/>
              </w:rPr>
              <w:t xml:space="preserve">h </w:t>
            </w:r>
            <w:r w:rsidRPr="00A66197">
              <w:rPr>
                <w:rFonts w:ascii="Open Sans" w:hAnsi="Open Sans" w:cs="Open Sans"/>
                <w:spacing w:val="-2"/>
                <w:sz w:val="20"/>
                <w:szCs w:val="20"/>
              </w:rPr>
              <w:t>th</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course.</w:t>
            </w:r>
          </w:p>
        </w:tc>
      </w:tr>
      <w:tr w:rsidR="00444E7A" w:rsidRPr="00A66197" w:rsidTr="00DA4FAB">
        <w:trPr>
          <w:trHeight w:hRule="exact" w:val="2551"/>
        </w:trPr>
        <w:tc>
          <w:tcPr>
            <w:tcW w:w="1595" w:type="dxa"/>
            <w:vMerge w:val="restart"/>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3"/>
              <w:ind w:left="102"/>
              <w:rPr>
                <w:rFonts w:ascii="Open Sans" w:hAnsi="Open Sans" w:cs="Open Sans"/>
                <w:sz w:val="20"/>
                <w:szCs w:val="20"/>
              </w:rPr>
            </w:pPr>
            <w:r w:rsidRPr="00D72403">
              <w:rPr>
                <w:rFonts w:ascii="Open Sans" w:hAnsi="Open Sans" w:cs="Open Sans"/>
                <w:i/>
                <w:iCs/>
                <w:spacing w:val="-1"/>
                <w:sz w:val="22"/>
                <w:szCs w:val="20"/>
              </w:rPr>
              <w:lastRenderedPageBreak/>
              <w:t>Disadvantages</w:t>
            </w:r>
            <w:r w:rsidRPr="00A66197">
              <w:rPr>
                <w:rFonts w:ascii="Open Sans" w:hAnsi="Open Sans" w:cs="Open Sans"/>
                <w:i/>
                <w:iCs/>
                <w:spacing w:val="-1"/>
                <w:sz w:val="20"/>
                <w:szCs w:val="20"/>
              </w:rPr>
              <w:t xml:space="preserve"> </w:t>
            </w:r>
          </w:p>
        </w:tc>
        <w:tc>
          <w:tcPr>
            <w:tcW w:w="1560" w:type="dxa"/>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2"/>
              <w:ind w:left="98" w:right="204"/>
              <w:rPr>
                <w:rFonts w:ascii="Open Sans" w:hAnsi="Open Sans" w:cs="Open Sans"/>
                <w:sz w:val="20"/>
                <w:szCs w:val="20"/>
              </w:rPr>
            </w:pPr>
            <w:r w:rsidRPr="00A66197">
              <w:rPr>
                <w:rFonts w:ascii="Open Sans" w:hAnsi="Open Sans" w:cs="Open Sans"/>
                <w:sz w:val="20"/>
                <w:szCs w:val="20"/>
              </w:rPr>
              <w:t>May</w:t>
            </w:r>
            <w:r w:rsidRPr="00A66197">
              <w:rPr>
                <w:rFonts w:ascii="Open Sans" w:hAnsi="Open Sans" w:cs="Open Sans"/>
                <w:spacing w:val="-2"/>
                <w:sz w:val="20"/>
                <w:szCs w:val="20"/>
              </w:rPr>
              <w:t xml:space="preserve"> </w:t>
            </w:r>
            <w:r w:rsidRPr="00A66197">
              <w:rPr>
                <w:rFonts w:ascii="Open Sans" w:hAnsi="Open Sans" w:cs="Open Sans"/>
                <w:sz w:val="20"/>
                <w:szCs w:val="20"/>
              </w:rPr>
              <w:t xml:space="preserve">need greater </w:t>
            </w:r>
            <w:r w:rsidRPr="00A66197">
              <w:rPr>
                <w:rFonts w:ascii="Open Sans" w:hAnsi="Open Sans" w:cs="Open Sans"/>
                <w:spacing w:val="1"/>
                <w:sz w:val="20"/>
                <w:szCs w:val="20"/>
              </w:rPr>
              <w:t>timeta</w:t>
            </w:r>
            <w:r w:rsidRPr="00A66197">
              <w:rPr>
                <w:rFonts w:ascii="Open Sans" w:hAnsi="Open Sans" w:cs="Open Sans"/>
                <w:sz w:val="20"/>
                <w:szCs w:val="20"/>
              </w:rPr>
              <w:t>b</w:t>
            </w:r>
            <w:r w:rsidRPr="00A66197">
              <w:rPr>
                <w:rFonts w:ascii="Open Sans" w:hAnsi="Open Sans" w:cs="Open Sans"/>
                <w:spacing w:val="1"/>
                <w:sz w:val="20"/>
                <w:szCs w:val="20"/>
              </w:rPr>
              <w:t>ling,</w:t>
            </w:r>
            <w:r w:rsidRPr="00A66197">
              <w:rPr>
                <w:rFonts w:ascii="Open Sans" w:hAnsi="Open Sans" w:cs="Open Sans"/>
                <w:spacing w:val="-1"/>
                <w:sz w:val="20"/>
                <w:szCs w:val="20"/>
              </w:rPr>
              <w:t xml:space="preserve"> staffing </w:t>
            </w:r>
            <w:r w:rsidRPr="00A66197">
              <w:rPr>
                <w:rFonts w:ascii="Open Sans" w:hAnsi="Open Sans" w:cs="Open Sans"/>
                <w:spacing w:val="1"/>
                <w:sz w:val="20"/>
                <w:szCs w:val="20"/>
              </w:rPr>
              <w:t>flexibility an</w:t>
            </w:r>
            <w:r w:rsidRPr="00A66197">
              <w:rPr>
                <w:rFonts w:ascii="Open Sans" w:hAnsi="Open Sans" w:cs="Open Sans"/>
                <w:sz w:val="20"/>
                <w:szCs w:val="20"/>
              </w:rPr>
              <w:t>d</w:t>
            </w:r>
            <w:r w:rsidRPr="00A66197">
              <w:rPr>
                <w:rFonts w:ascii="Open Sans" w:hAnsi="Open Sans" w:cs="Open Sans"/>
                <w:spacing w:val="-1"/>
                <w:sz w:val="20"/>
                <w:szCs w:val="20"/>
              </w:rPr>
              <w:t xml:space="preserve"> </w:t>
            </w:r>
            <w:r w:rsidRPr="00A66197">
              <w:rPr>
                <w:rFonts w:ascii="Open Sans" w:hAnsi="Open Sans" w:cs="Open Sans"/>
                <w:spacing w:val="1"/>
                <w:sz w:val="20"/>
                <w:szCs w:val="20"/>
              </w:rPr>
              <w:t>resources t</w:t>
            </w:r>
            <w:r w:rsidRPr="00A66197">
              <w:rPr>
                <w:rFonts w:ascii="Open Sans" w:hAnsi="Open Sans" w:cs="Open Sans"/>
                <w:sz w:val="20"/>
                <w:szCs w:val="20"/>
              </w:rPr>
              <w:t xml:space="preserve">o </w:t>
            </w:r>
            <w:r w:rsidRPr="00A66197">
              <w:rPr>
                <w:rFonts w:ascii="Open Sans" w:hAnsi="Open Sans" w:cs="Open Sans"/>
                <w:spacing w:val="-2"/>
                <w:sz w:val="20"/>
                <w:szCs w:val="20"/>
              </w:rPr>
              <w:t>ru</w:t>
            </w:r>
            <w:r w:rsidRPr="00A66197">
              <w:rPr>
                <w:rFonts w:ascii="Open Sans" w:hAnsi="Open Sans" w:cs="Open Sans"/>
                <w:sz w:val="20"/>
                <w:szCs w:val="20"/>
              </w:rPr>
              <w:t>n</w:t>
            </w:r>
            <w:r w:rsidRPr="00A66197">
              <w:rPr>
                <w:rFonts w:ascii="Open Sans" w:hAnsi="Open Sans" w:cs="Open Sans"/>
                <w:spacing w:val="-2"/>
                <w:sz w:val="20"/>
                <w:szCs w:val="20"/>
              </w:rPr>
              <w:t xml:space="preserve"> two </w:t>
            </w:r>
            <w:r w:rsidRPr="00A66197">
              <w:rPr>
                <w:rFonts w:ascii="Open Sans" w:hAnsi="Open Sans" w:cs="Open Sans"/>
                <w:spacing w:val="-1"/>
                <w:sz w:val="20"/>
                <w:szCs w:val="20"/>
              </w:rPr>
              <w:t>separate courses.</w:t>
            </w:r>
          </w:p>
        </w:tc>
        <w:tc>
          <w:tcPr>
            <w:tcW w:w="1701" w:type="dxa"/>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9" w:line="218" w:lineRule="exact"/>
              <w:ind w:left="102" w:right="117"/>
              <w:rPr>
                <w:rFonts w:ascii="Open Sans" w:hAnsi="Open Sans" w:cs="Open Sans"/>
                <w:sz w:val="20"/>
                <w:szCs w:val="20"/>
              </w:rPr>
            </w:pPr>
            <w:r w:rsidRPr="00A66197">
              <w:rPr>
                <w:rFonts w:ascii="Open Sans" w:hAnsi="Open Sans" w:cs="Open Sans"/>
                <w:spacing w:val="-1"/>
                <w:sz w:val="20"/>
                <w:szCs w:val="20"/>
              </w:rPr>
              <w:t>N</w:t>
            </w:r>
            <w:r w:rsidRPr="00A66197">
              <w:rPr>
                <w:rFonts w:ascii="Open Sans" w:hAnsi="Open Sans" w:cs="Open Sans"/>
                <w:sz w:val="20"/>
                <w:szCs w:val="20"/>
              </w:rPr>
              <w:t>eed</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p</w:t>
            </w:r>
            <w:r w:rsidRPr="00A66197">
              <w:rPr>
                <w:rFonts w:ascii="Open Sans" w:hAnsi="Open Sans" w:cs="Open Sans"/>
                <w:spacing w:val="-3"/>
                <w:sz w:val="20"/>
                <w:szCs w:val="20"/>
              </w:rPr>
              <w:t>r</w:t>
            </w:r>
            <w:r w:rsidRPr="00A66197">
              <w:rPr>
                <w:rFonts w:ascii="Open Sans" w:hAnsi="Open Sans" w:cs="Open Sans"/>
                <w:sz w:val="20"/>
                <w:szCs w:val="20"/>
              </w:rPr>
              <w:t>ep</w:t>
            </w:r>
            <w:r w:rsidRPr="00A66197">
              <w:rPr>
                <w:rFonts w:ascii="Open Sans" w:hAnsi="Open Sans" w:cs="Open Sans"/>
                <w:spacing w:val="-1"/>
                <w:sz w:val="20"/>
                <w:szCs w:val="20"/>
              </w:rPr>
              <w:t>ar</w:t>
            </w:r>
            <w:r w:rsidRPr="00A66197">
              <w:rPr>
                <w:rFonts w:ascii="Open Sans" w:hAnsi="Open Sans" w:cs="Open Sans"/>
                <w:sz w:val="20"/>
                <w:szCs w:val="20"/>
              </w:rPr>
              <w:t xml:space="preserve">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pacing w:val="-2"/>
                <w:sz w:val="20"/>
                <w:szCs w:val="20"/>
              </w:rPr>
              <w:t xml:space="preserve">ne </w:t>
            </w:r>
            <w:r w:rsidRPr="00A66197">
              <w:rPr>
                <w:rFonts w:ascii="Open Sans" w:hAnsi="Open Sans" w:cs="Open Sans"/>
                <w:spacing w:val="-1"/>
                <w:sz w:val="20"/>
                <w:szCs w:val="20"/>
              </w:rPr>
              <w:t>c</w:t>
            </w:r>
            <w:r w:rsidRPr="00A66197">
              <w:rPr>
                <w:rFonts w:ascii="Open Sans" w:hAnsi="Open Sans" w:cs="Open Sans"/>
                <w:spacing w:val="1"/>
                <w:sz w:val="20"/>
                <w:szCs w:val="20"/>
              </w:rPr>
              <w:t>l</w:t>
            </w:r>
            <w:r w:rsidRPr="00A66197">
              <w:rPr>
                <w:rFonts w:ascii="Open Sans" w:hAnsi="Open Sans" w:cs="Open Sans"/>
                <w:spacing w:val="-1"/>
                <w:sz w:val="20"/>
                <w:szCs w:val="20"/>
              </w:rPr>
              <w:t>as</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f</w:t>
            </w:r>
            <w:r w:rsidRPr="00A66197">
              <w:rPr>
                <w:rFonts w:ascii="Open Sans" w:hAnsi="Open Sans" w:cs="Open Sans"/>
                <w:spacing w:val="1"/>
                <w:sz w:val="20"/>
                <w:szCs w:val="20"/>
              </w:rPr>
              <w:t>o</w:t>
            </w:r>
            <w:r w:rsidRPr="00A66197">
              <w:rPr>
                <w:rFonts w:ascii="Open Sans" w:hAnsi="Open Sans" w:cs="Open Sans"/>
                <w:sz w:val="20"/>
                <w:szCs w:val="20"/>
              </w:rPr>
              <w:t>r d</w:t>
            </w:r>
            <w:r w:rsidRPr="00A66197">
              <w:rPr>
                <w:rFonts w:ascii="Open Sans" w:hAnsi="Open Sans" w:cs="Open Sans"/>
                <w:spacing w:val="1"/>
                <w:sz w:val="20"/>
                <w:szCs w:val="20"/>
              </w:rPr>
              <w:t>i</w:t>
            </w:r>
            <w:r w:rsidRPr="00A66197">
              <w:rPr>
                <w:rFonts w:ascii="Open Sans" w:hAnsi="Open Sans" w:cs="Open Sans"/>
                <w:spacing w:val="-1"/>
                <w:sz w:val="20"/>
                <w:szCs w:val="20"/>
              </w:rPr>
              <w:t>ff</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2"/>
                <w:sz w:val="20"/>
                <w:szCs w:val="20"/>
              </w:rPr>
              <w:t>n</w:t>
            </w:r>
            <w:r w:rsidRPr="00A66197">
              <w:rPr>
                <w:rFonts w:ascii="Open Sans" w:hAnsi="Open Sans" w:cs="Open Sans"/>
                <w:sz w:val="20"/>
                <w:szCs w:val="20"/>
              </w:rPr>
              <w:t xml:space="preserve">t </w:t>
            </w:r>
            <w:r w:rsidRPr="00A66197">
              <w:rPr>
                <w:rFonts w:ascii="Open Sans" w:hAnsi="Open Sans" w:cs="Open Sans"/>
                <w:spacing w:val="-1"/>
                <w:sz w:val="20"/>
                <w:szCs w:val="20"/>
              </w:rPr>
              <w:t>ass</w:t>
            </w:r>
            <w:r w:rsidRPr="00A66197">
              <w:rPr>
                <w:rFonts w:ascii="Open Sans" w:hAnsi="Open Sans" w:cs="Open Sans"/>
                <w:sz w:val="20"/>
                <w:szCs w:val="20"/>
              </w:rPr>
              <w:t>e</w:t>
            </w:r>
            <w:r w:rsidRPr="00A66197">
              <w:rPr>
                <w:rFonts w:ascii="Open Sans" w:hAnsi="Open Sans" w:cs="Open Sans"/>
                <w:spacing w:val="-1"/>
                <w:sz w:val="20"/>
                <w:szCs w:val="20"/>
              </w:rPr>
              <w:t>ss</w:t>
            </w:r>
            <w:r w:rsidRPr="00A66197">
              <w:rPr>
                <w:rFonts w:ascii="Open Sans" w:hAnsi="Open Sans" w:cs="Open Sans"/>
                <w:sz w:val="20"/>
                <w:szCs w:val="20"/>
              </w:rPr>
              <w:t>me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pacing w:val="-1"/>
                <w:sz w:val="20"/>
                <w:szCs w:val="20"/>
              </w:rPr>
              <w:t>s.</w:t>
            </w:r>
          </w:p>
        </w:tc>
        <w:tc>
          <w:tcPr>
            <w:tcW w:w="2976" w:type="dxa"/>
            <w:vMerge w:val="restart"/>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9" w:line="218" w:lineRule="exact"/>
              <w:ind w:left="102" w:right="304"/>
              <w:rPr>
                <w:rFonts w:ascii="Open Sans" w:hAnsi="Open Sans" w:cs="Open Sans"/>
                <w:sz w:val="20"/>
                <w:szCs w:val="20"/>
              </w:rPr>
            </w:pPr>
            <w:r w:rsidRPr="00A66197">
              <w:rPr>
                <w:rFonts w:ascii="Open Sans" w:hAnsi="Open Sans" w:cs="Open Sans"/>
                <w:sz w:val="20"/>
                <w:szCs w:val="20"/>
              </w:rPr>
              <w:t>Le</w:t>
            </w:r>
            <w:r w:rsidRPr="00A66197">
              <w:rPr>
                <w:rFonts w:ascii="Open Sans" w:hAnsi="Open Sans" w:cs="Open Sans"/>
                <w:spacing w:val="-1"/>
                <w:sz w:val="20"/>
                <w:szCs w:val="20"/>
              </w:rPr>
              <w:t>s</w:t>
            </w:r>
            <w:r w:rsidRPr="00A66197">
              <w:rPr>
                <w:rFonts w:ascii="Open Sans" w:hAnsi="Open Sans" w:cs="Open Sans"/>
                <w:sz w:val="20"/>
                <w:szCs w:val="20"/>
              </w:rPr>
              <w:t>s</w:t>
            </w:r>
            <w:r w:rsidRPr="00A66197">
              <w:rPr>
                <w:rFonts w:ascii="Open Sans" w:hAnsi="Open Sans" w:cs="Open Sans"/>
                <w:spacing w:val="-2"/>
                <w:sz w:val="20"/>
                <w:szCs w:val="20"/>
              </w:rPr>
              <w:t xml:space="preserve"> 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2"/>
                <w:sz w:val="20"/>
                <w:szCs w:val="20"/>
              </w:rPr>
              <w:t>f</w:t>
            </w:r>
            <w:r w:rsidRPr="00A66197">
              <w:rPr>
                <w:rFonts w:ascii="Open Sans" w:hAnsi="Open Sans" w:cs="Open Sans"/>
                <w:spacing w:val="1"/>
                <w:sz w:val="20"/>
                <w:szCs w:val="20"/>
              </w:rPr>
              <w:t>o</w:t>
            </w:r>
            <w:r w:rsidRPr="00A66197">
              <w:rPr>
                <w:rFonts w:ascii="Open Sans" w:hAnsi="Open Sans" w:cs="Open Sans"/>
                <w:sz w:val="20"/>
                <w:szCs w:val="20"/>
              </w:rPr>
              <w:t>r</w:t>
            </w:r>
            <w:r w:rsidRPr="00A66197">
              <w:rPr>
                <w:rFonts w:ascii="Open Sans" w:hAnsi="Open Sans" w:cs="Open Sans"/>
                <w:spacing w:val="-1"/>
                <w:sz w:val="20"/>
                <w:szCs w:val="20"/>
              </w:rPr>
              <w:t xml:space="preserve">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 xml:space="preserve">– </w:t>
            </w:r>
            <w:r w:rsidRPr="00A66197">
              <w:rPr>
                <w:rFonts w:ascii="Open Sans" w:hAnsi="Open Sans" w:cs="Open Sans"/>
                <w:spacing w:val="1"/>
                <w:sz w:val="20"/>
                <w:szCs w:val="20"/>
              </w:rPr>
              <w:t>hav</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c</w:t>
            </w:r>
            <w:r w:rsidRPr="00A66197">
              <w:rPr>
                <w:rFonts w:ascii="Open Sans" w:hAnsi="Open Sans" w:cs="Open Sans"/>
                <w:spacing w:val="1"/>
                <w:sz w:val="20"/>
                <w:szCs w:val="20"/>
              </w:rPr>
              <w:t>ommi</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two</w:t>
            </w:r>
            <w:r w:rsidRPr="00A66197">
              <w:rPr>
                <w:rFonts w:ascii="Open Sans" w:hAnsi="Open Sans" w:cs="Open Sans"/>
                <w:sz w:val="20"/>
                <w:szCs w:val="20"/>
              </w:rPr>
              <w:t xml:space="preserve"> </w:t>
            </w:r>
            <w:r w:rsidRPr="00A66197">
              <w:rPr>
                <w:rFonts w:ascii="Open Sans" w:hAnsi="Open Sans" w:cs="Open Sans"/>
                <w:spacing w:val="-2"/>
                <w:sz w:val="20"/>
                <w:szCs w:val="20"/>
              </w:rPr>
              <w:t>y</w:t>
            </w:r>
            <w:r w:rsidRPr="00A66197">
              <w:rPr>
                <w:rFonts w:ascii="Open Sans" w:hAnsi="Open Sans" w:cs="Open Sans"/>
                <w:spacing w:val="-1"/>
                <w:sz w:val="20"/>
                <w:szCs w:val="20"/>
              </w:rPr>
              <w:t>ear course</w:t>
            </w:r>
            <w:r w:rsidRPr="00A66197">
              <w:rPr>
                <w:rFonts w:ascii="Open Sans" w:hAnsi="Open Sans" w:cs="Open Sans"/>
                <w:sz w:val="20"/>
                <w:szCs w:val="20"/>
              </w:rPr>
              <w:t>.</w:t>
            </w:r>
            <w:r w:rsidRPr="00A66197">
              <w:rPr>
                <w:rFonts w:ascii="Open Sans" w:hAnsi="Open Sans" w:cs="Open Sans"/>
                <w:spacing w:val="-2"/>
                <w:sz w:val="20"/>
                <w:szCs w:val="20"/>
              </w:rPr>
              <w:t xml:space="preserve"> </w:t>
            </w:r>
          </w:p>
        </w:tc>
        <w:tc>
          <w:tcPr>
            <w:tcW w:w="3119" w:type="dxa"/>
            <w:vMerge w:val="restart"/>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9" w:line="218" w:lineRule="exact"/>
              <w:ind w:left="102" w:right="520"/>
              <w:rPr>
                <w:rFonts w:ascii="Open Sans" w:hAnsi="Open Sans" w:cs="Open Sans"/>
                <w:sz w:val="20"/>
                <w:szCs w:val="20"/>
              </w:rPr>
            </w:pPr>
            <w:r w:rsidRPr="00A66197">
              <w:rPr>
                <w:rFonts w:ascii="Open Sans" w:hAnsi="Open Sans" w:cs="Open Sans"/>
                <w:sz w:val="20"/>
                <w:szCs w:val="20"/>
              </w:rPr>
              <w:t>Le</w:t>
            </w:r>
            <w:r w:rsidRPr="00A66197">
              <w:rPr>
                <w:rFonts w:ascii="Open Sans" w:hAnsi="Open Sans" w:cs="Open Sans"/>
                <w:spacing w:val="-1"/>
                <w:sz w:val="20"/>
                <w:szCs w:val="20"/>
              </w:rPr>
              <w:t>s</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ac</w:t>
            </w:r>
            <w:r w:rsidRPr="00A66197">
              <w:rPr>
                <w:rFonts w:ascii="Open Sans" w:hAnsi="Open Sans" w:cs="Open Sans"/>
                <w:spacing w:val="-2"/>
                <w:sz w:val="20"/>
                <w:szCs w:val="20"/>
              </w:rPr>
              <w:t>h</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ti</w:t>
            </w:r>
            <w:r w:rsidRPr="00A66197">
              <w:rPr>
                <w:rFonts w:ascii="Open Sans" w:hAnsi="Open Sans" w:cs="Open Sans"/>
                <w:sz w:val="20"/>
                <w:szCs w:val="20"/>
              </w:rPr>
              <w:t>me</w:t>
            </w:r>
            <w:r w:rsidRPr="00A66197">
              <w:rPr>
                <w:rFonts w:ascii="Open Sans" w:hAnsi="Open Sans" w:cs="Open Sans"/>
                <w:spacing w:val="-1"/>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y</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1. Le</w:t>
            </w:r>
            <w:r w:rsidRPr="00A66197">
              <w:rPr>
                <w:rFonts w:ascii="Open Sans" w:hAnsi="Open Sans" w:cs="Open Sans"/>
                <w:spacing w:val="-1"/>
                <w:sz w:val="20"/>
                <w:szCs w:val="20"/>
              </w:rPr>
              <w:t>s</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2"/>
                <w:sz w:val="20"/>
                <w:szCs w:val="20"/>
              </w:rPr>
              <w:t>i</w:t>
            </w:r>
            <w:r w:rsidRPr="00A66197">
              <w:rPr>
                <w:rFonts w:ascii="Open Sans" w:hAnsi="Open Sans" w:cs="Open Sans"/>
                <w:spacing w:val="1"/>
                <w:sz w:val="20"/>
                <w:szCs w:val="20"/>
              </w:rPr>
              <w:t>lit</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1"/>
                <w:sz w:val="20"/>
                <w:szCs w:val="20"/>
              </w:rPr>
              <w:t>r</w:t>
            </w:r>
            <w:r w:rsidRPr="00A66197">
              <w:rPr>
                <w:rFonts w:ascii="Open Sans" w:hAnsi="Open Sans" w:cs="Open Sans"/>
                <w:spacing w:val="-2"/>
                <w:sz w:val="20"/>
                <w:szCs w:val="20"/>
              </w:rPr>
              <w:t>u</w:t>
            </w:r>
            <w:r w:rsidRPr="00A66197">
              <w:rPr>
                <w:rFonts w:ascii="Open Sans" w:hAnsi="Open Sans" w:cs="Open Sans"/>
                <w:spacing w:val="-1"/>
                <w:sz w:val="20"/>
                <w:szCs w:val="20"/>
              </w:rPr>
              <w:t>c</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pacing w:val="-1"/>
                <w:sz w:val="20"/>
                <w:szCs w:val="20"/>
              </w:rPr>
              <w:t>r</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 xml:space="preserve">g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rs</w:t>
            </w:r>
            <w:r w:rsidRPr="00A66197">
              <w:rPr>
                <w:rFonts w:ascii="Open Sans" w:hAnsi="Open Sans" w:cs="Open Sans"/>
                <w:sz w:val="20"/>
                <w:szCs w:val="20"/>
              </w:rPr>
              <w:t>e.</w:t>
            </w:r>
          </w:p>
          <w:p w:rsidR="00444E7A" w:rsidRPr="00A66197" w:rsidRDefault="00444E7A" w:rsidP="00DA4FAB">
            <w:pPr>
              <w:kinsoku w:val="0"/>
              <w:overflowPunct w:val="0"/>
              <w:autoSpaceDE w:val="0"/>
              <w:autoSpaceDN w:val="0"/>
              <w:adjustRightInd w:val="0"/>
              <w:spacing w:line="218" w:lineRule="exact"/>
              <w:ind w:left="102" w:right="317"/>
              <w:rPr>
                <w:rFonts w:ascii="Open Sans" w:hAnsi="Open Sans" w:cs="Open Sans"/>
                <w:sz w:val="20"/>
                <w:szCs w:val="20"/>
              </w:rPr>
            </w:pPr>
            <w:r w:rsidRPr="00A66197">
              <w:rPr>
                <w:rFonts w:ascii="Open Sans" w:hAnsi="Open Sans" w:cs="Open Sans"/>
                <w:sz w:val="20"/>
                <w:szCs w:val="20"/>
              </w:rPr>
              <w:t>A</w:t>
            </w:r>
            <w:r w:rsidRPr="00A66197">
              <w:rPr>
                <w:rFonts w:ascii="Open Sans" w:hAnsi="Open Sans" w:cs="Open Sans"/>
                <w:spacing w:val="-2"/>
                <w:sz w:val="20"/>
                <w:szCs w:val="20"/>
              </w:rPr>
              <w:t xml:space="preserve">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2"/>
                <w:sz w:val="20"/>
                <w:szCs w:val="20"/>
              </w:rPr>
              <w:t>nu</w:t>
            </w:r>
            <w:r w:rsidRPr="00A66197">
              <w:rPr>
                <w:rFonts w:ascii="Open Sans" w:hAnsi="Open Sans" w:cs="Open Sans"/>
                <w:sz w:val="20"/>
                <w:szCs w:val="20"/>
              </w:rPr>
              <w:t>mbe</w:t>
            </w:r>
            <w:r w:rsidRPr="00A66197">
              <w:rPr>
                <w:rFonts w:ascii="Open Sans" w:hAnsi="Open Sans" w:cs="Open Sans"/>
                <w:spacing w:val="-1"/>
                <w:sz w:val="20"/>
                <w:szCs w:val="20"/>
              </w:rPr>
              <w:t>r</w:t>
            </w:r>
            <w:r w:rsidRPr="00A66197">
              <w:rPr>
                <w:rFonts w:ascii="Open Sans" w:hAnsi="Open Sans" w:cs="Open Sans"/>
                <w:sz w:val="20"/>
                <w:szCs w:val="20"/>
              </w:rPr>
              <w:t>s</w:t>
            </w:r>
            <w:r w:rsidRPr="00A66197">
              <w:rPr>
                <w:rFonts w:ascii="Open Sans" w:hAnsi="Open Sans" w:cs="Open Sans"/>
                <w:spacing w:val="-2"/>
                <w:sz w:val="20"/>
                <w:szCs w:val="20"/>
              </w:rPr>
              <w:t xml:space="preserve"> n</w:t>
            </w:r>
            <w:r w:rsidRPr="00A66197">
              <w:rPr>
                <w:rFonts w:ascii="Open Sans" w:hAnsi="Open Sans" w:cs="Open Sans"/>
                <w:spacing w:val="1"/>
                <w:sz w:val="20"/>
                <w:szCs w:val="20"/>
              </w:rPr>
              <w:t>o</w:t>
            </w:r>
            <w:r w:rsidRPr="00A66197">
              <w:rPr>
                <w:rFonts w:ascii="Open Sans" w:hAnsi="Open Sans" w:cs="Open Sans"/>
                <w:sz w:val="20"/>
                <w:szCs w:val="20"/>
              </w:rPr>
              <w:t xml:space="preserve">t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f</w:t>
            </w:r>
            <w:r w:rsidRPr="00A66197">
              <w:rPr>
                <w:rFonts w:ascii="Open Sans" w:hAnsi="Open Sans" w:cs="Open Sans"/>
                <w:spacing w:val="1"/>
                <w:sz w:val="20"/>
                <w:szCs w:val="20"/>
              </w:rPr>
              <w:t>i</w:t>
            </w:r>
            <w:r w:rsidRPr="00A66197">
              <w:rPr>
                <w:rFonts w:ascii="Open Sans" w:hAnsi="Open Sans" w:cs="Open Sans"/>
                <w:spacing w:val="2"/>
                <w:sz w:val="20"/>
                <w:szCs w:val="20"/>
              </w:rPr>
              <w:t>r</w:t>
            </w:r>
            <w:r w:rsidRPr="00A66197">
              <w:rPr>
                <w:rFonts w:ascii="Open Sans" w:hAnsi="Open Sans" w:cs="Open Sans"/>
                <w:sz w:val="20"/>
                <w:szCs w:val="20"/>
              </w:rPr>
              <w:t xml:space="preserve">med </w:t>
            </w:r>
            <w:r w:rsidRPr="00A66197">
              <w:rPr>
                <w:rFonts w:ascii="Open Sans" w:hAnsi="Open Sans" w:cs="Open Sans"/>
                <w:spacing w:val="-2"/>
                <w:sz w:val="20"/>
                <w:szCs w:val="20"/>
              </w:rPr>
              <w:t>un</w:t>
            </w:r>
            <w:r w:rsidRPr="00A66197">
              <w:rPr>
                <w:rFonts w:ascii="Open Sans" w:hAnsi="Open Sans" w:cs="Open Sans"/>
                <w:spacing w:val="1"/>
                <w:sz w:val="20"/>
                <w:szCs w:val="20"/>
              </w:rPr>
              <w:t>ti</w:t>
            </w:r>
            <w:r w:rsidRPr="00A66197">
              <w:rPr>
                <w:rFonts w:ascii="Open Sans" w:hAnsi="Open Sans" w:cs="Open Sans"/>
                <w:sz w:val="20"/>
                <w:szCs w:val="20"/>
              </w:rPr>
              <w:t xml:space="preserve">l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s</w:t>
            </w:r>
            <w:r w:rsidRPr="00A66197">
              <w:rPr>
                <w:rFonts w:ascii="Open Sans" w:hAnsi="Open Sans" w:cs="Open Sans"/>
                <w:spacing w:val="-2"/>
                <w:sz w:val="20"/>
                <w:szCs w:val="20"/>
              </w:rPr>
              <w:t>u</w:t>
            </w:r>
            <w:r w:rsidRPr="00A66197">
              <w:rPr>
                <w:rFonts w:ascii="Open Sans" w:hAnsi="Open Sans" w:cs="Open Sans"/>
                <w:spacing w:val="1"/>
                <w:sz w:val="20"/>
                <w:szCs w:val="20"/>
              </w:rPr>
              <w:t>lt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t.</w:t>
            </w:r>
          </w:p>
          <w:p w:rsidR="00444E7A" w:rsidRPr="00A66197" w:rsidRDefault="00444E7A" w:rsidP="00DA4FAB">
            <w:pPr>
              <w:kinsoku w:val="0"/>
              <w:overflowPunct w:val="0"/>
              <w:autoSpaceDE w:val="0"/>
              <w:autoSpaceDN w:val="0"/>
              <w:adjustRightInd w:val="0"/>
              <w:spacing w:line="213" w:lineRule="exact"/>
              <w:ind w:left="102" w:right="98"/>
              <w:rPr>
                <w:rFonts w:ascii="Open Sans" w:hAnsi="Open Sans" w:cs="Open Sans"/>
                <w:sz w:val="20"/>
                <w:szCs w:val="20"/>
              </w:rPr>
            </w:pP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s</w:t>
            </w:r>
            <w:r w:rsidRPr="00A66197">
              <w:rPr>
                <w:rFonts w:ascii="Open Sans" w:hAnsi="Open Sans" w:cs="Open Sans"/>
                <w:spacing w:val="-2"/>
                <w:sz w:val="20"/>
                <w:szCs w:val="20"/>
              </w:rPr>
              <w:t>u</w:t>
            </w:r>
            <w:r w:rsidRPr="00A66197">
              <w:rPr>
                <w:rFonts w:ascii="Open Sans" w:hAnsi="Open Sans" w:cs="Open Sans"/>
                <w:spacing w:val="1"/>
                <w:sz w:val="20"/>
                <w:szCs w:val="20"/>
              </w:rPr>
              <w:t>lt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d</w:t>
            </w:r>
            <w:r w:rsidRPr="00A66197">
              <w:rPr>
                <w:rFonts w:ascii="Open Sans" w:hAnsi="Open Sans" w:cs="Open Sans"/>
                <w:spacing w:val="1"/>
                <w:sz w:val="20"/>
                <w:szCs w:val="20"/>
              </w:rPr>
              <w:t>o</w:t>
            </w:r>
            <w:r w:rsidRPr="00A66197">
              <w:rPr>
                <w:rFonts w:ascii="Open Sans" w:hAnsi="Open Sans" w:cs="Open Sans"/>
                <w:sz w:val="20"/>
                <w:szCs w:val="20"/>
              </w:rPr>
              <w:t>e</w:t>
            </w:r>
            <w:r w:rsidRPr="00A66197">
              <w:rPr>
                <w:rFonts w:ascii="Open Sans" w:hAnsi="Open Sans" w:cs="Open Sans"/>
                <w:spacing w:val="-1"/>
                <w:sz w:val="20"/>
                <w:szCs w:val="20"/>
              </w:rPr>
              <w:t>s</w:t>
            </w:r>
            <w:r w:rsidRPr="00A66197">
              <w:rPr>
                <w:rFonts w:ascii="Open Sans" w:hAnsi="Open Sans" w:cs="Open Sans"/>
                <w:spacing w:val="-2"/>
                <w:sz w:val="20"/>
                <w:szCs w:val="20"/>
              </w:rPr>
              <w:t>n</w:t>
            </w:r>
            <w:r w:rsidRPr="00A66197">
              <w:rPr>
                <w:rFonts w:ascii="Open Sans" w:hAnsi="Open Sans" w:cs="Open Sans"/>
                <w:spacing w:val="-1"/>
                <w:sz w:val="20"/>
                <w:szCs w:val="20"/>
              </w:rPr>
              <w:t>’</w:t>
            </w:r>
            <w:r w:rsidRPr="00A66197">
              <w:rPr>
                <w:rFonts w:ascii="Open Sans" w:hAnsi="Open Sans" w:cs="Open Sans"/>
                <w:sz w:val="20"/>
                <w:szCs w:val="20"/>
              </w:rPr>
              <w:t xml:space="preserve">t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un</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z w:val="20"/>
                <w:szCs w:val="20"/>
              </w:rPr>
              <w:t xml:space="preserve">o 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el –</w:t>
            </w:r>
            <w:r w:rsidRPr="00A66197">
              <w:rPr>
                <w:rFonts w:ascii="Open Sans" w:hAnsi="Open Sans" w:cs="Open Sans"/>
                <w:spacing w:val="-1"/>
                <w:sz w:val="20"/>
                <w:szCs w:val="20"/>
              </w:rPr>
              <w:t xml:space="preserve">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h</w:t>
            </w:r>
            <w:r w:rsidRPr="00A66197">
              <w:rPr>
                <w:rFonts w:ascii="Open Sans" w:hAnsi="Open Sans" w:cs="Open Sans"/>
                <w:spacing w:val="-1"/>
                <w:sz w:val="20"/>
                <w:szCs w:val="20"/>
              </w:rPr>
              <w:t>av</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2"/>
                <w:sz w:val="20"/>
                <w:szCs w:val="20"/>
              </w:rPr>
              <w:t>b</w:t>
            </w:r>
            <w:r w:rsidRPr="00A66197">
              <w:rPr>
                <w:rFonts w:ascii="Open Sans" w:hAnsi="Open Sans" w:cs="Open Sans"/>
                <w:sz w:val="20"/>
                <w:szCs w:val="20"/>
              </w:rPr>
              <w:t>e e</w:t>
            </w:r>
            <w:r w:rsidRPr="00A66197">
              <w:rPr>
                <w:rFonts w:ascii="Open Sans" w:hAnsi="Open Sans" w:cs="Open Sans"/>
                <w:spacing w:val="-1"/>
                <w:sz w:val="20"/>
                <w:szCs w:val="20"/>
              </w:rPr>
              <w:t>xa</w:t>
            </w:r>
            <w:r w:rsidRPr="00A66197">
              <w:rPr>
                <w:rFonts w:ascii="Open Sans" w:hAnsi="Open Sans" w:cs="Open Sans"/>
                <w:sz w:val="20"/>
                <w:szCs w:val="20"/>
              </w:rPr>
              <w:t>m</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ed</w:t>
            </w:r>
            <w:r w:rsidRPr="00A66197">
              <w:rPr>
                <w:rFonts w:ascii="Open Sans" w:hAnsi="Open Sans" w:cs="Open Sans"/>
                <w:spacing w:val="-1"/>
                <w:sz w:val="20"/>
                <w:szCs w:val="20"/>
              </w:rPr>
              <w:t xml:space="preserve"> </w:t>
            </w:r>
            <w:r w:rsidRPr="00A66197">
              <w:rPr>
                <w:rFonts w:ascii="Open Sans" w:hAnsi="Open Sans" w:cs="Open Sans"/>
                <w:spacing w:val="1"/>
                <w:sz w:val="20"/>
                <w:szCs w:val="20"/>
              </w:rPr>
              <w:t>o</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y</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1</w:t>
            </w:r>
            <w:r w:rsidRPr="00A66197">
              <w:rPr>
                <w:rFonts w:ascii="Open Sans" w:hAnsi="Open Sans" w:cs="Open Sans"/>
                <w:spacing w:val="-1"/>
                <w:sz w:val="20"/>
                <w:szCs w:val="20"/>
              </w:rPr>
              <w:t xml:space="preserve"> 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2"/>
                <w:sz w:val="20"/>
                <w:szCs w:val="20"/>
              </w:rPr>
              <w:t>n</w:t>
            </w:r>
            <w:r w:rsidRPr="00A66197">
              <w:rPr>
                <w:rFonts w:ascii="Open Sans" w:hAnsi="Open Sans" w:cs="Open Sans"/>
                <w:sz w:val="20"/>
                <w:szCs w:val="20"/>
              </w:rPr>
              <w:t xml:space="preserve">t </w:t>
            </w:r>
            <w:r w:rsidRPr="00A66197">
              <w:rPr>
                <w:rFonts w:ascii="Open Sans" w:hAnsi="Open Sans" w:cs="Open Sans"/>
                <w:spacing w:val="1"/>
                <w:sz w:val="20"/>
                <w:szCs w:val="20"/>
              </w:rPr>
              <w:t>t</w:t>
            </w:r>
            <w:r w:rsidRPr="00A66197">
              <w:rPr>
                <w:rFonts w:ascii="Open Sans" w:hAnsi="Open Sans" w:cs="Open Sans"/>
                <w:spacing w:val="-1"/>
                <w:sz w:val="20"/>
                <w:szCs w:val="20"/>
              </w:rPr>
              <w:t>w</w:t>
            </w:r>
            <w:r w:rsidRPr="00A66197">
              <w:rPr>
                <w:rFonts w:ascii="Open Sans" w:hAnsi="Open Sans" w:cs="Open Sans"/>
                <w:spacing w:val="1"/>
                <w:sz w:val="20"/>
                <w:szCs w:val="20"/>
              </w:rPr>
              <w:t>i</w:t>
            </w:r>
            <w:r w:rsidRPr="00A66197">
              <w:rPr>
                <w:rFonts w:ascii="Open Sans" w:hAnsi="Open Sans" w:cs="Open Sans"/>
                <w:spacing w:val="-1"/>
                <w:sz w:val="20"/>
                <w:szCs w:val="20"/>
              </w:rPr>
              <w:t>c</w:t>
            </w:r>
            <w:r w:rsidRPr="00A66197">
              <w:rPr>
                <w:rFonts w:ascii="Open Sans" w:hAnsi="Open Sans" w:cs="Open Sans"/>
                <w:sz w:val="20"/>
                <w:szCs w:val="20"/>
              </w:rPr>
              <w:t xml:space="preserve">e.  </w:t>
            </w:r>
          </w:p>
        </w:tc>
        <w:tc>
          <w:tcPr>
            <w:tcW w:w="3260" w:type="dxa"/>
            <w:vMerge w:val="restart"/>
            <w:tcBorders>
              <w:top w:val="single" w:sz="4" w:space="0" w:color="871A86" w:themeColor="accent6" w:themeShade="BF"/>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9" w:line="218" w:lineRule="exact"/>
              <w:ind w:left="102" w:right="253"/>
              <w:rPr>
                <w:rFonts w:ascii="Open Sans" w:hAnsi="Open Sans" w:cs="Open Sans"/>
                <w:sz w:val="20"/>
                <w:szCs w:val="20"/>
              </w:rPr>
            </w:pPr>
            <w:r w:rsidRPr="00A66197">
              <w:rPr>
                <w:rFonts w:ascii="Open Sans" w:hAnsi="Open Sans" w:cs="Open Sans"/>
                <w:sz w:val="20"/>
                <w:szCs w:val="20"/>
              </w:rPr>
              <w:t>Le</w:t>
            </w:r>
            <w:r w:rsidRPr="00A66197">
              <w:rPr>
                <w:rFonts w:ascii="Open Sans" w:hAnsi="Open Sans" w:cs="Open Sans"/>
                <w:spacing w:val="-1"/>
                <w:sz w:val="20"/>
                <w:szCs w:val="20"/>
              </w:rPr>
              <w:t>s</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f</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x</w:t>
            </w:r>
            <w:r w:rsidRPr="00A66197">
              <w:rPr>
                <w:rFonts w:ascii="Open Sans" w:hAnsi="Open Sans" w:cs="Open Sans"/>
                <w:spacing w:val="1"/>
                <w:sz w:val="20"/>
                <w:szCs w:val="20"/>
              </w:rPr>
              <w:t>i</w:t>
            </w:r>
            <w:r w:rsidRPr="00A66197">
              <w:rPr>
                <w:rFonts w:ascii="Open Sans" w:hAnsi="Open Sans" w:cs="Open Sans"/>
                <w:sz w:val="20"/>
                <w:szCs w:val="20"/>
              </w:rPr>
              <w:t>b</w:t>
            </w:r>
            <w:r w:rsidRPr="00A66197">
              <w:rPr>
                <w:rFonts w:ascii="Open Sans" w:hAnsi="Open Sans" w:cs="Open Sans"/>
                <w:spacing w:val="-2"/>
                <w:sz w:val="20"/>
                <w:szCs w:val="20"/>
              </w:rPr>
              <w:t>i</w:t>
            </w:r>
            <w:r w:rsidRPr="00A66197">
              <w:rPr>
                <w:rFonts w:ascii="Open Sans" w:hAnsi="Open Sans" w:cs="Open Sans"/>
                <w:spacing w:val="1"/>
                <w:sz w:val="20"/>
                <w:szCs w:val="20"/>
              </w:rPr>
              <w:t>lit</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i</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1"/>
                <w:sz w:val="20"/>
                <w:szCs w:val="20"/>
              </w:rPr>
              <w:t>r</w:t>
            </w:r>
            <w:r w:rsidRPr="00A66197">
              <w:rPr>
                <w:rFonts w:ascii="Open Sans" w:hAnsi="Open Sans" w:cs="Open Sans"/>
                <w:spacing w:val="-2"/>
                <w:sz w:val="20"/>
                <w:szCs w:val="20"/>
              </w:rPr>
              <w:t>u</w:t>
            </w:r>
            <w:r w:rsidRPr="00A66197">
              <w:rPr>
                <w:rFonts w:ascii="Open Sans" w:hAnsi="Open Sans" w:cs="Open Sans"/>
                <w:spacing w:val="-1"/>
                <w:sz w:val="20"/>
                <w:szCs w:val="20"/>
              </w:rPr>
              <w:t>c</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pacing w:val="-1"/>
                <w:sz w:val="20"/>
                <w:szCs w:val="20"/>
              </w:rPr>
              <w:t>r</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 xml:space="preserve">g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pacing w:val="-1"/>
                <w:sz w:val="20"/>
                <w:szCs w:val="20"/>
              </w:rPr>
              <w:t>rs</w:t>
            </w:r>
            <w:r w:rsidRPr="00A66197">
              <w:rPr>
                <w:rFonts w:ascii="Open Sans" w:hAnsi="Open Sans" w:cs="Open Sans"/>
                <w:sz w:val="20"/>
                <w:szCs w:val="20"/>
              </w:rPr>
              <w:t>e</w:t>
            </w:r>
            <w:r w:rsidRPr="00A66197">
              <w:rPr>
                <w:rFonts w:ascii="Open Sans" w:hAnsi="Open Sans" w:cs="Open Sans"/>
                <w:spacing w:val="-1"/>
                <w:sz w:val="20"/>
                <w:szCs w:val="20"/>
              </w:rPr>
              <w:t xml:space="preserve"> </w:t>
            </w:r>
            <w:r w:rsidRPr="00A66197">
              <w:rPr>
                <w:rFonts w:ascii="Open Sans" w:hAnsi="Open Sans" w:cs="Open Sans"/>
                <w:sz w:val="20"/>
                <w:szCs w:val="20"/>
              </w:rPr>
              <w:t>–</w:t>
            </w:r>
            <w:r w:rsidRPr="00A66197">
              <w:rPr>
                <w:rFonts w:ascii="Open Sans" w:hAnsi="Open Sans" w:cs="Open Sans"/>
                <w:spacing w:val="-1"/>
                <w:sz w:val="20"/>
                <w:szCs w:val="20"/>
              </w:rPr>
              <w:t xml:space="preserve"> </w:t>
            </w:r>
            <w:r w:rsidRPr="00A66197">
              <w:rPr>
                <w:rFonts w:ascii="Open Sans" w:hAnsi="Open Sans" w:cs="Open Sans"/>
                <w:sz w:val="20"/>
                <w:szCs w:val="20"/>
              </w:rPr>
              <w:t>b</w:t>
            </w:r>
            <w:r w:rsidRPr="00A66197">
              <w:rPr>
                <w:rFonts w:ascii="Open Sans" w:hAnsi="Open Sans" w:cs="Open Sans"/>
                <w:spacing w:val="-2"/>
                <w:sz w:val="20"/>
                <w:szCs w:val="20"/>
              </w:rPr>
              <w:t>u</w:t>
            </w:r>
            <w:r w:rsidRPr="00A66197">
              <w:rPr>
                <w:rFonts w:ascii="Open Sans" w:hAnsi="Open Sans" w:cs="Open Sans"/>
                <w:sz w:val="20"/>
                <w:szCs w:val="20"/>
              </w:rPr>
              <w:t xml:space="preserve">t </w:t>
            </w:r>
            <w:r w:rsidRPr="00A66197">
              <w:rPr>
                <w:rFonts w:ascii="Open Sans" w:hAnsi="Open Sans" w:cs="Open Sans"/>
                <w:spacing w:val="-1"/>
                <w:sz w:val="20"/>
                <w:szCs w:val="20"/>
              </w:rPr>
              <w:t>ca</w:t>
            </w:r>
            <w:r w:rsidRPr="00A66197">
              <w:rPr>
                <w:rFonts w:ascii="Open Sans" w:hAnsi="Open Sans" w:cs="Open Sans"/>
                <w:sz w:val="20"/>
                <w:szCs w:val="20"/>
              </w:rPr>
              <w:t>n</w:t>
            </w:r>
            <w:r w:rsidRPr="00A66197">
              <w:rPr>
                <w:rFonts w:ascii="Open Sans" w:hAnsi="Open Sans" w:cs="Open Sans"/>
                <w:spacing w:val="-3"/>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1"/>
                <w:sz w:val="20"/>
                <w:szCs w:val="20"/>
              </w:rPr>
              <w:t>ar</w:t>
            </w:r>
            <w:r w:rsidRPr="00A66197">
              <w:rPr>
                <w:rFonts w:ascii="Open Sans" w:hAnsi="Open Sans" w:cs="Open Sans"/>
                <w:sz w:val="20"/>
                <w:szCs w:val="20"/>
              </w:rPr>
              <w:t xml:space="preserve">t A </w:t>
            </w:r>
            <w:r w:rsidRPr="00A66197">
              <w:rPr>
                <w:rFonts w:ascii="Open Sans" w:hAnsi="Open Sans" w:cs="Open Sans"/>
                <w:spacing w:val="1"/>
                <w:sz w:val="20"/>
                <w:szCs w:val="20"/>
              </w:rPr>
              <w:t>l</w:t>
            </w:r>
            <w:r w:rsidRPr="00A66197">
              <w:rPr>
                <w:rFonts w:ascii="Open Sans" w:hAnsi="Open Sans" w:cs="Open Sans"/>
                <w:sz w:val="20"/>
                <w:szCs w:val="20"/>
              </w:rPr>
              <w:t>e</w:t>
            </w:r>
            <w:r w:rsidRPr="00A66197">
              <w:rPr>
                <w:rFonts w:ascii="Open Sans" w:hAnsi="Open Sans" w:cs="Open Sans"/>
                <w:spacing w:val="-1"/>
                <w:sz w:val="20"/>
                <w:szCs w:val="20"/>
              </w:rPr>
              <w:t>v</w:t>
            </w:r>
            <w:r w:rsidRPr="00A66197">
              <w:rPr>
                <w:rFonts w:ascii="Open Sans" w:hAnsi="Open Sans" w:cs="Open Sans"/>
                <w:sz w:val="20"/>
                <w:szCs w:val="20"/>
              </w:rPr>
              <w:t xml:space="preserve">el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2"/>
                <w:sz w:val="20"/>
                <w:szCs w:val="20"/>
              </w:rPr>
              <w:t>n</w:t>
            </w:r>
            <w:r w:rsidRPr="00A66197">
              <w:rPr>
                <w:rFonts w:ascii="Open Sans" w:hAnsi="Open Sans" w:cs="Open Sans"/>
                <w:sz w:val="20"/>
                <w:szCs w:val="20"/>
              </w:rPr>
              <w:t xml:space="preserve">t </w:t>
            </w:r>
            <w:r w:rsidRPr="00A66197">
              <w:rPr>
                <w:rFonts w:ascii="Open Sans" w:hAnsi="Open Sans" w:cs="Open Sans"/>
                <w:spacing w:val="-1"/>
                <w:sz w:val="20"/>
                <w:szCs w:val="20"/>
              </w:rPr>
              <w:t>(y</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2</w:t>
            </w:r>
            <w:r w:rsidRPr="00A66197">
              <w:rPr>
                <w:rFonts w:ascii="Open Sans" w:hAnsi="Open Sans" w:cs="Open Sans"/>
                <w:spacing w:val="-1"/>
                <w:sz w:val="20"/>
                <w:szCs w:val="20"/>
              </w:rPr>
              <w:t xml:space="preserve"> </w:t>
            </w:r>
            <w:r w:rsidRPr="00A66197">
              <w:rPr>
                <w:rFonts w:ascii="Open Sans" w:hAnsi="Open Sans" w:cs="Open Sans"/>
                <w:sz w:val="20"/>
                <w:szCs w:val="20"/>
              </w:rPr>
              <w:t>m</w:t>
            </w:r>
            <w:r w:rsidRPr="00A66197">
              <w:rPr>
                <w:rFonts w:ascii="Open Sans" w:hAnsi="Open Sans" w:cs="Open Sans"/>
                <w:spacing w:val="-1"/>
                <w:sz w:val="20"/>
                <w:szCs w:val="20"/>
              </w:rPr>
              <w:t>a</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r</w:t>
            </w:r>
            <w:r w:rsidRPr="00A66197">
              <w:rPr>
                <w:rFonts w:ascii="Open Sans" w:hAnsi="Open Sans" w:cs="Open Sans"/>
                <w:spacing w:val="1"/>
                <w:sz w:val="20"/>
                <w:szCs w:val="20"/>
              </w:rPr>
              <w:t>i</w:t>
            </w:r>
            <w:r w:rsidRPr="00A66197">
              <w:rPr>
                <w:rFonts w:ascii="Open Sans" w:hAnsi="Open Sans" w:cs="Open Sans"/>
                <w:spacing w:val="-1"/>
                <w:sz w:val="20"/>
                <w:szCs w:val="20"/>
              </w:rPr>
              <w:t>a</w:t>
            </w:r>
            <w:r w:rsidRPr="00A66197">
              <w:rPr>
                <w:rFonts w:ascii="Open Sans" w:hAnsi="Open Sans" w:cs="Open Sans"/>
                <w:spacing w:val="1"/>
                <w:sz w:val="20"/>
                <w:szCs w:val="20"/>
              </w:rPr>
              <w:t>l</w:t>
            </w:r>
            <w:r w:rsidRPr="00A66197">
              <w:rPr>
                <w:rFonts w:ascii="Open Sans" w:hAnsi="Open Sans" w:cs="Open Sans"/>
                <w:sz w:val="20"/>
                <w:szCs w:val="20"/>
              </w:rPr>
              <w:t>)</w:t>
            </w:r>
            <w:r w:rsidRPr="00A66197">
              <w:rPr>
                <w:rFonts w:ascii="Open Sans" w:hAnsi="Open Sans" w:cs="Open Sans"/>
                <w:spacing w:val="-4"/>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t e</w:t>
            </w:r>
            <w:r w:rsidRPr="00A66197">
              <w:rPr>
                <w:rFonts w:ascii="Open Sans" w:hAnsi="Open Sans" w:cs="Open Sans"/>
                <w:spacing w:val="-2"/>
                <w:sz w:val="20"/>
                <w:szCs w:val="20"/>
              </w:rPr>
              <w:t>n</w:t>
            </w:r>
            <w:r w:rsidRPr="00A66197">
              <w:rPr>
                <w:rFonts w:ascii="Open Sans" w:hAnsi="Open Sans" w:cs="Open Sans"/>
                <w:sz w:val="20"/>
                <w:szCs w:val="20"/>
              </w:rPr>
              <w:t xml:space="preserve">d </w:t>
            </w:r>
            <w:r w:rsidRPr="00A66197">
              <w:rPr>
                <w:rFonts w:ascii="Open Sans" w:hAnsi="Open Sans" w:cs="Open Sans"/>
                <w:spacing w:val="1"/>
                <w:sz w:val="20"/>
                <w:szCs w:val="20"/>
              </w:rPr>
              <w:t>o</w:t>
            </w:r>
            <w:r w:rsidRPr="00A66197">
              <w:rPr>
                <w:rFonts w:ascii="Open Sans" w:hAnsi="Open Sans" w:cs="Open Sans"/>
                <w:sz w:val="20"/>
                <w:szCs w:val="20"/>
              </w:rPr>
              <w:t>f</w:t>
            </w:r>
            <w:r w:rsidRPr="00A66197">
              <w:rPr>
                <w:rFonts w:ascii="Open Sans" w:hAnsi="Open Sans" w:cs="Open Sans"/>
                <w:spacing w:val="-2"/>
                <w:sz w:val="20"/>
                <w:szCs w:val="20"/>
              </w:rPr>
              <w:t xml:space="preserve"> </w:t>
            </w:r>
            <w:r w:rsidRPr="00A66197">
              <w:rPr>
                <w:rFonts w:ascii="Open Sans" w:hAnsi="Open Sans" w:cs="Open Sans"/>
                <w:spacing w:val="-1"/>
                <w:sz w:val="20"/>
                <w:szCs w:val="20"/>
              </w:rPr>
              <w:t>y</w:t>
            </w:r>
            <w:r w:rsidRPr="00A66197">
              <w:rPr>
                <w:rFonts w:ascii="Open Sans" w:hAnsi="Open Sans" w:cs="Open Sans"/>
                <w:sz w:val="20"/>
                <w:szCs w:val="20"/>
              </w:rPr>
              <w:t>e</w:t>
            </w:r>
            <w:r w:rsidRPr="00A66197">
              <w:rPr>
                <w:rFonts w:ascii="Open Sans" w:hAnsi="Open Sans" w:cs="Open Sans"/>
                <w:spacing w:val="-1"/>
                <w:sz w:val="20"/>
                <w:szCs w:val="20"/>
              </w:rPr>
              <w:t>a</w:t>
            </w:r>
            <w:r w:rsidRPr="00A66197">
              <w:rPr>
                <w:rFonts w:ascii="Open Sans" w:hAnsi="Open Sans" w:cs="Open Sans"/>
                <w:sz w:val="20"/>
                <w:szCs w:val="20"/>
              </w:rPr>
              <w:t>r</w:t>
            </w:r>
            <w:r w:rsidRPr="00A66197">
              <w:rPr>
                <w:rFonts w:ascii="Open Sans" w:hAnsi="Open Sans" w:cs="Open Sans"/>
                <w:spacing w:val="-1"/>
                <w:sz w:val="20"/>
                <w:szCs w:val="20"/>
              </w:rPr>
              <w:t xml:space="preserve"> </w:t>
            </w:r>
            <w:r w:rsidRPr="00A66197">
              <w:rPr>
                <w:rFonts w:ascii="Open Sans" w:hAnsi="Open Sans" w:cs="Open Sans"/>
                <w:sz w:val="20"/>
                <w:szCs w:val="20"/>
              </w:rPr>
              <w:t>1.</w:t>
            </w:r>
          </w:p>
          <w:p w:rsidR="00444E7A" w:rsidRPr="00A66197" w:rsidRDefault="00444E7A" w:rsidP="00DA4FAB">
            <w:pPr>
              <w:kinsoku w:val="0"/>
              <w:overflowPunct w:val="0"/>
              <w:autoSpaceDE w:val="0"/>
              <w:autoSpaceDN w:val="0"/>
              <w:adjustRightInd w:val="0"/>
              <w:spacing w:line="218" w:lineRule="exact"/>
              <w:ind w:left="102" w:right="170"/>
              <w:rPr>
                <w:rFonts w:ascii="Open Sans" w:hAnsi="Open Sans" w:cs="Open Sans"/>
                <w:sz w:val="20"/>
                <w:szCs w:val="20"/>
              </w:rPr>
            </w:pP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1"/>
                <w:sz w:val="20"/>
                <w:szCs w:val="20"/>
              </w:rPr>
              <w:t>-</w:t>
            </w:r>
            <w:r w:rsidRPr="00A66197">
              <w:rPr>
                <w:rFonts w:ascii="Open Sans" w:hAnsi="Open Sans" w:cs="Open Sans"/>
                <w:spacing w:val="1"/>
                <w:sz w:val="20"/>
                <w:szCs w:val="20"/>
              </w:rPr>
              <w:t>t</w:t>
            </w:r>
            <w:r w:rsidRPr="00A66197">
              <w:rPr>
                <w:rFonts w:ascii="Open Sans" w:hAnsi="Open Sans" w:cs="Open Sans"/>
                <w:sz w:val="20"/>
                <w:szCs w:val="20"/>
              </w:rPr>
              <w:t>e</w:t>
            </w:r>
            <w:r w:rsidRPr="00A66197">
              <w:rPr>
                <w:rFonts w:ascii="Open Sans" w:hAnsi="Open Sans" w:cs="Open Sans"/>
                <w:spacing w:val="-1"/>
                <w:sz w:val="20"/>
                <w:szCs w:val="20"/>
              </w:rPr>
              <w:t>ac</w:t>
            </w:r>
            <w:r w:rsidRPr="00A66197">
              <w:rPr>
                <w:rFonts w:ascii="Open Sans" w:hAnsi="Open Sans" w:cs="Open Sans"/>
                <w:spacing w:val="-2"/>
                <w:sz w:val="20"/>
                <w:szCs w:val="20"/>
              </w:rPr>
              <w:t>h</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z w:val="20"/>
                <w:szCs w:val="20"/>
              </w:rPr>
              <w:t>m</w:t>
            </w:r>
            <w:r w:rsidRPr="00A66197">
              <w:rPr>
                <w:rFonts w:ascii="Open Sans" w:hAnsi="Open Sans" w:cs="Open Sans"/>
                <w:spacing w:val="1"/>
                <w:sz w:val="20"/>
                <w:szCs w:val="20"/>
              </w:rPr>
              <w:t>o</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 xml:space="preserve"> c</w:t>
            </w:r>
            <w:r w:rsidRPr="00A66197">
              <w:rPr>
                <w:rFonts w:ascii="Open Sans" w:hAnsi="Open Sans" w:cs="Open Sans"/>
                <w:spacing w:val="1"/>
                <w:sz w:val="20"/>
                <w:szCs w:val="20"/>
              </w:rPr>
              <w:t>o</w:t>
            </w:r>
            <w:r w:rsidRPr="00A66197">
              <w:rPr>
                <w:rFonts w:ascii="Open Sans" w:hAnsi="Open Sans" w:cs="Open Sans"/>
                <w:sz w:val="20"/>
                <w:szCs w:val="20"/>
              </w:rPr>
              <w:t>m</w:t>
            </w:r>
            <w:r w:rsidRPr="00A66197">
              <w:rPr>
                <w:rFonts w:ascii="Open Sans" w:hAnsi="Open Sans" w:cs="Open Sans"/>
                <w:spacing w:val="-2"/>
                <w:sz w:val="20"/>
                <w:szCs w:val="20"/>
              </w:rPr>
              <w:t>p</w:t>
            </w:r>
            <w:r w:rsidRPr="00A66197">
              <w:rPr>
                <w:rFonts w:ascii="Open Sans" w:hAnsi="Open Sans" w:cs="Open Sans"/>
                <w:spacing w:val="1"/>
                <w:sz w:val="20"/>
                <w:szCs w:val="20"/>
              </w:rPr>
              <w:t>li</w:t>
            </w:r>
            <w:r w:rsidRPr="00A66197">
              <w:rPr>
                <w:rFonts w:ascii="Open Sans" w:hAnsi="Open Sans" w:cs="Open Sans"/>
                <w:spacing w:val="-3"/>
                <w:sz w:val="20"/>
                <w:szCs w:val="20"/>
              </w:rPr>
              <w:t>c</w:t>
            </w:r>
            <w:r w:rsidRPr="00A66197">
              <w:rPr>
                <w:rFonts w:ascii="Open Sans" w:hAnsi="Open Sans" w:cs="Open Sans"/>
                <w:spacing w:val="-1"/>
                <w:sz w:val="20"/>
                <w:szCs w:val="20"/>
              </w:rPr>
              <w:t>a</w:t>
            </w:r>
            <w:r w:rsidRPr="00A66197">
              <w:rPr>
                <w:rFonts w:ascii="Open Sans" w:hAnsi="Open Sans" w:cs="Open Sans"/>
                <w:spacing w:val="1"/>
                <w:sz w:val="20"/>
                <w:szCs w:val="20"/>
              </w:rPr>
              <w:t>t</w:t>
            </w:r>
            <w:r w:rsidRPr="00A66197">
              <w:rPr>
                <w:rFonts w:ascii="Open Sans" w:hAnsi="Open Sans" w:cs="Open Sans"/>
                <w:sz w:val="20"/>
                <w:szCs w:val="20"/>
              </w:rPr>
              <w:t>ed</w:t>
            </w:r>
            <w:r w:rsidRPr="00A66197">
              <w:rPr>
                <w:rFonts w:ascii="Open Sans" w:hAnsi="Open Sans" w:cs="Open Sans"/>
                <w:spacing w:val="-1"/>
                <w:sz w:val="20"/>
                <w:szCs w:val="20"/>
              </w:rPr>
              <w:t xml:space="preserve"> </w:t>
            </w:r>
            <w:r w:rsidRPr="00A66197">
              <w:rPr>
                <w:rFonts w:ascii="Open Sans" w:hAnsi="Open Sans" w:cs="Open Sans"/>
                <w:sz w:val="20"/>
                <w:szCs w:val="20"/>
              </w:rPr>
              <w:t>– p</w:t>
            </w:r>
            <w:r w:rsidRPr="00A66197">
              <w:rPr>
                <w:rFonts w:ascii="Open Sans" w:hAnsi="Open Sans" w:cs="Open Sans"/>
                <w:spacing w:val="-1"/>
                <w:sz w:val="20"/>
                <w:szCs w:val="20"/>
              </w:rPr>
              <w:t>r</w:t>
            </w:r>
            <w:r w:rsidRPr="00A66197">
              <w:rPr>
                <w:rFonts w:ascii="Open Sans" w:hAnsi="Open Sans" w:cs="Open Sans"/>
                <w:sz w:val="20"/>
                <w:szCs w:val="20"/>
              </w:rPr>
              <w:t>ep</w:t>
            </w:r>
            <w:r w:rsidRPr="00A66197">
              <w:rPr>
                <w:rFonts w:ascii="Open Sans" w:hAnsi="Open Sans" w:cs="Open Sans"/>
                <w:spacing w:val="-1"/>
                <w:sz w:val="20"/>
                <w:szCs w:val="20"/>
              </w:rPr>
              <w:t>ar</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l</w:t>
            </w:r>
            <w:r w:rsidRPr="00A66197">
              <w:rPr>
                <w:rFonts w:ascii="Open Sans" w:hAnsi="Open Sans" w:cs="Open Sans"/>
                <w:sz w:val="20"/>
                <w:szCs w:val="20"/>
              </w:rPr>
              <w:t>y</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o</w:t>
            </w:r>
            <w:r w:rsidRPr="00A66197">
              <w:rPr>
                <w:rFonts w:ascii="Open Sans" w:hAnsi="Open Sans" w:cs="Open Sans"/>
                <w:sz w:val="20"/>
                <w:szCs w:val="20"/>
              </w:rPr>
              <w:t>me</w:t>
            </w:r>
            <w:r w:rsidRPr="00A66197">
              <w:rPr>
                <w:rFonts w:ascii="Open Sans" w:hAnsi="Open Sans" w:cs="Open Sans"/>
                <w:spacing w:val="-1"/>
                <w:sz w:val="20"/>
                <w:szCs w:val="20"/>
              </w:rPr>
              <w:t xml:space="preserve"> 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w:t>
            </w:r>
            <w:r w:rsidRPr="00A66197">
              <w:rPr>
                <w:rFonts w:ascii="Open Sans" w:hAnsi="Open Sans" w:cs="Open Sans"/>
                <w:spacing w:val="-2"/>
                <w:sz w:val="20"/>
                <w:szCs w:val="20"/>
              </w:rPr>
              <w:t>en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f</w:t>
            </w:r>
            <w:r w:rsidRPr="00A66197">
              <w:rPr>
                <w:rFonts w:ascii="Open Sans" w:hAnsi="Open Sans" w:cs="Open Sans"/>
                <w:spacing w:val="1"/>
                <w:sz w:val="20"/>
                <w:szCs w:val="20"/>
              </w:rPr>
              <w:t xml:space="preserve">or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z w:val="20"/>
                <w:szCs w:val="20"/>
              </w:rPr>
              <w:t>e</w:t>
            </w:r>
            <w:r w:rsidRPr="00A66197">
              <w:rPr>
                <w:rFonts w:ascii="Open Sans" w:hAnsi="Open Sans" w:cs="Open Sans"/>
                <w:spacing w:val="-1"/>
                <w:sz w:val="20"/>
                <w:szCs w:val="20"/>
              </w:rPr>
              <w:t>xa</w:t>
            </w:r>
            <w:r w:rsidRPr="00A66197">
              <w:rPr>
                <w:rFonts w:ascii="Open Sans" w:hAnsi="Open Sans" w:cs="Open Sans"/>
                <w:sz w:val="20"/>
                <w:szCs w:val="20"/>
              </w:rPr>
              <w:t>m</w:t>
            </w:r>
            <w:r w:rsidRPr="00A66197">
              <w:rPr>
                <w:rFonts w:ascii="Open Sans" w:hAnsi="Open Sans" w:cs="Open Sans"/>
                <w:spacing w:val="-1"/>
                <w:sz w:val="20"/>
                <w:szCs w:val="20"/>
              </w:rPr>
              <w:t>s</w:t>
            </w:r>
            <w:r w:rsidRPr="00A66197">
              <w:rPr>
                <w:rFonts w:ascii="Open Sans" w:hAnsi="Open Sans" w:cs="Open Sans"/>
                <w:sz w:val="20"/>
                <w:szCs w:val="20"/>
              </w:rPr>
              <w:t>.</w:t>
            </w:r>
          </w:p>
          <w:p w:rsidR="00D065F1" w:rsidRPr="00A66197" w:rsidRDefault="00444E7A" w:rsidP="00D065F1">
            <w:pPr>
              <w:kinsoku w:val="0"/>
              <w:overflowPunct w:val="0"/>
              <w:autoSpaceDE w:val="0"/>
              <w:autoSpaceDN w:val="0"/>
              <w:adjustRightInd w:val="0"/>
              <w:spacing w:before="3" w:line="218" w:lineRule="exact"/>
              <w:ind w:left="102" w:right="629"/>
              <w:rPr>
                <w:rFonts w:ascii="Open Sans" w:hAnsi="Open Sans" w:cs="Open Sans"/>
                <w:sz w:val="20"/>
                <w:szCs w:val="20"/>
              </w:rPr>
            </w:pPr>
            <w:r w:rsidRPr="00A66197">
              <w:rPr>
                <w:rFonts w:ascii="Open Sans" w:hAnsi="Open Sans" w:cs="Open Sans"/>
                <w:spacing w:val="-1"/>
                <w:sz w:val="20"/>
                <w:szCs w:val="20"/>
              </w:rPr>
              <w:t>R</w:t>
            </w:r>
            <w:r w:rsidRPr="00A66197">
              <w:rPr>
                <w:rFonts w:ascii="Open Sans" w:hAnsi="Open Sans" w:cs="Open Sans"/>
                <w:sz w:val="20"/>
                <w:szCs w:val="20"/>
              </w:rPr>
              <w:t>eq</w:t>
            </w:r>
            <w:r w:rsidRPr="00A66197">
              <w:rPr>
                <w:rFonts w:ascii="Open Sans" w:hAnsi="Open Sans" w:cs="Open Sans"/>
                <w:spacing w:val="-2"/>
                <w:sz w:val="20"/>
                <w:szCs w:val="20"/>
              </w:rPr>
              <w:t>u</w:t>
            </w:r>
            <w:r w:rsidRPr="00A66197">
              <w:rPr>
                <w:rFonts w:ascii="Open Sans" w:hAnsi="Open Sans" w:cs="Open Sans"/>
                <w:spacing w:val="1"/>
                <w:sz w:val="20"/>
                <w:szCs w:val="20"/>
              </w:rPr>
              <w:t>i</w:t>
            </w:r>
            <w:r w:rsidRPr="00A66197">
              <w:rPr>
                <w:rFonts w:ascii="Open Sans" w:hAnsi="Open Sans" w:cs="Open Sans"/>
                <w:spacing w:val="-1"/>
                <w:sz w:val="20"/>
                <w:szCs w:val="20"/>
              </w:rPr>
              <w:t>r</w:t>
            </w:r>
            <w:r w:rsidRPr="00A66197">
              <w:rPr>
                <w:rFonts w:ascii="Open Sans" w:hAnsi="Open Sans" w:cs="Open Sans"/>
                <w:sz w:val="20"/>
                <w:szCs w:val="20"/>
              </w:rPr>
              <w:t>es</w:t>
            </w:r>
            <w:r w:rsidRPr="00A66197">
              <w:rPr>
                <w:rFonts w:ascii="Open Sans" w:hAnsi="Open Sans" w:cs="Open Sans"/>
                <w:spacing w:val="-2"/>
                <w:sz w:val="20"/>
                <w:szCs w:val="20"/>
              </w:rPr>
              <w:t xml:space="preserve"> </w:t>
            </w:r>
            <w:r w:rsidRPr="00A66197">
              <w:rPr>
                <w:rFonts w:ascii="Open Sans" w:hAnsi="Open Sans" w:cs="Open Sans"/>
                <w:spacing w:val="-1"/>
                <w:sz w:val="20"/>
                <w:szCs w:val="20"/>
              </w:rPr>
              <w:t>s</w:t>
            </w:r>
            <w:r w:rsidRPr="00A66197">
              <w:rPr>
                <w:rFonts w:ascii="Open Sans" w:hAnsi="Open Sans" w:cs="Open Sans"/>
                <w:spacing w:val="1"/>
                <w:sz w:val="20"/>
                <w:szCs w:val="20"/>
              </w:rPr>
              <w:t>t</w:t>
            </w:r>
            <w:r w:rsidRPr="00A66197">
              <w:rPr>
                <w:rFonts w:ascii="Open Sans" w:hAnsi="Open Sans" w:cs="Open Sans"/>
                <w:spacing w:val="-2"/>
                <w:sz w:val="20"/>
                <w:szCs w:val="20"/>
              </w:rPr>
              <w:t>u</w:t>
            </w:r>
            <w:r w:rsidRPr="00A66197">
              <w:rPr>
                <w:rFonts w:ascii="Open Sans" w:hAnsi="Open Sans" w:cs="Open Sans"/>
                <w:sz w:val="20"/>
                <w:szCs w:val="20"/>
              </w:rPr>
              <w:t>de</w:t>
            </w:r>
            <w:r w:rsidRPr="00A66197">
              <w:rPr>
                <w:rFonts w:ascii="Open Sans" w:hAnsi="Open Sans" w:cs="Open Sans"/>
                <w:spacing w:val="-2"/>
                <w:sz w:val="20"/>
                <w:szCs w:val="20"/>
              </w:rPr>
              <w:t>n</w:t>
            </w:r>
            <w:r w:rsidRPr="00A66197">
              <w:rPr>
                <w:rFonts w:ascii="Open Sans" w:hAnsi="Open Sans" w:cs="Open Sans"/>
                <w:spacing w:val="1"/>
                <w:sz w:val="20"/>
                <w:szCs w:val="20"/>
              </w:rPr>
              <w:t>t</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o de</w:t>
            </w:r>
            <w:r w:rsidRPr="00A66197">
              <w:rPr>
                <w:rFonts w:ascii="Open Sans" w:hAnsi="Open Sans" w:cs="Open Sans"/>
                <w:spacing w:val="-3"/>
                <w:sz w:val="20"/>
                <w:szCs w:val="20"/>
              </w:rPr>
              <w:t>c</w:t>
            </w:r>
            <w:r w:rsidRPr="00A66197">
              <w:rPr>
                <w:rFonts w:ascii="Open Sans" w:hAnsi="Open Sans" w:cs="Open Sans"/>
                <w:spacing w:val="1"/>
                <w:sz w:val="20"/>
                <w:szCs w:val="20"/>
              </w:rPr>
              <w:t>i</w:t>
            </w:r>
            <w:r w:rsidRPr="00A66197">
              <w:rPr>
                <w:rFonts w:ascii="Open Sans" w:hAnsi="Open Sans" w:cs="Open Sans"/>
                <w:spacing w:val="-2"/>
                <w:sz w:val="20"/>
                <w:szCs w:val="20"/>
              </w:rPr>
              <w:t>d</w:t>
            </w:r>
            <w:r w:rsidRPr="00A66197">
              <w:rPr>
                <w:rFonts w:ascii="Open Sans" w:hAnsi="Open Sans" w:cs="Open Sans"/>
                <w:sz w:val="20"/>
                <w:szCs w:val="20"/>
              </w:rPr>
              <w:t xml:space="preserve">e </w:t>
            </w:r>
            <w:r w:rsidRPr="00A66197">
              <w:rPr>
                <w:rFonts w:ascii="Open Sans" w:hAnsi="Open Sans" w:cs="Open Sans"/>
                <w:spacing w:val="-1"/>
                <w:sz w:val="20"/>
                <w:szCs w:val="20"/>
              </w:rPr>
              <w:t>w</w:t>
            </w:r>
            <w:r w:rsidRPr="00A66197">
              <w:rPr>
                <w:rFonts w:ascii="Open Sans" w:hAnsi="Open Sans" w:cs="Open Sans"/>
                <w:spacing w:val="-2"/>
                <w:sz w:val="20"/>
                <w:szCs w:val="20"/>
              </w:rPr>
              <w:t>h</w:t>
            </w:r>
            <w:r w:rsidRPr="00A66197">
              <w:rPr>
                <w:rFonts w:ascii="Open Sans" w:hAnsi="Open Sans" w:cs="Open Sans"/>
                <w:sz w:val="20"/>
                <w:szCs w:val="20"/>
              </w:rPr>
              <w:t>e</w:t>
            </w:r>
            <w:r w:rsidRPr="00A66197">
              <w:rPr>
                <w:rFonts w:ascii="Open Sans" w:hAnsi="Open Sans" w:cs="Open Sans"/>
                <w:spacing w:val="1"/>
                <w:sz w:val="20"/>
                <w:szCs w:val="20"/>
              </w:rPr>
              <w:t>t</w:t>
            </w:r>
            <w:r w:rsidRPr="00A66197">
              <w:rPr>
                <w:rFonts w:ascii="Open Sans" w:hAnsi="Open Sans" w:cs="Open Sans"/>
                <w:spacing w:val="-2"/>
                <w:sz w:val="20"/>
                <w:szCs w:val="20"/>
              </w:rPr>
              <w:t>h</w:t>
            </w:r>
            <w:r w:rsidRPr="00A66197">
              <w:rPr>
                <w:rFonts w:ascii="Open Sans" w:hAnsi="Open Sans" w:cs="Open Sans"/>
                <w:sz w:val="20"/>
                <w:szCs w:val="20"/>
              </w:rPr>
              <w:t>er</w:t>
            </w:r>
            <w:r w:rsidRPr="00A66197">
              <w:rPr>
                <w:rFonts w:ascii="Open Sans" w:hAnsi="Open Sans" w:cs="Open Sans"/>
                <w:spacing w:val="-1"/>
                <w:sz w:val="20"/>
                <w:szCs w:val="20"/>
              </w:rPr>
              <w:t xml:space="preserve"> </w:t>
            </w:r>
            <w:r w:rsidRPr="00A66197">
              <w:rPr>
                <w:rFonts w:ascii="Open Sans" w:hAnsi="Open Sans" w:cs="Open Sans"/>
                <w:spacing w:val="1"/>
                <w:sz w:val="20"/>
                <w:szCs w:val="20"/>
              </w:rPr>
              <w:t>t</w:t>
            </w:r>
            <w:r w:rsidRPr="00A66197">
              <w:rPr>
                <w:rFonts w:ascii="Open Sans" w:hAnsi="Open Sans" w:cs="Open Sans"/>
                <w:sz w:val="20"/>
                <w:szCs w:val="20"/>
              </w:rPr>
              <w:t xml:space="preserve">o </w:t>
            </w:r>
            <w:r w:rsidRPr="00A66197">
              <w:rPr>
                <w:rFonts w:ascii="Open Sans" w:hAnsi="Open Sans" w:cs="Open Sans"/>
                <w:spacing w:val="-1"/>
                <w:sz w:val="20"/>
                <w:szCs w:val="20"/>
              </w:rPr>
              <w:t>c</w:t>
            </w:r>
            <w:r w:rsidRPr="00A66197">
              <w:rPr>
                <w:rFonts w:ascii="Open Sans" w:hAnsi="Open Sans" w:cs="Open Sans"/>
                <w:spacing w:val="1"/>
                <w:sz w:val="20"/>
                <w:szCs w:val="20"/>
              </w:rPr>
              <w:t>o</w:t>
            </w:r>
            <w:r w:rsidRPr="00A66197">
              <w:rPr>
                <w:rFonts w:ascii="Open Sans" w:hAnsi="Open Sans" w:cs="Open Sans"/>
                <w:spacing w:val="-2"/>
                <w:sz w:val="20"/>
                <w:szCs w:val="20"/>
              </w:rPr>
              <w:t>n</w:t>
            </w:r>
            <w:r w:rsidRPr="00A66197">
              <w:rPr>
                <w:rFonts w:ascii="Open Sans" w:hAnsi="Open Sans" w:cs="Open Sans"/>
                <w:spacing w:val="1"/>
                <w:sz w:val="20"/>
                <w:szCs w:val="20"/>
              </w:rPr>
              <w:t>ti</w:t>
            </w:r>
            <w:r w:rsidRPr="00A66197">
              <w:rPr>
                <w:rFonts w:ascii="Open Sans" w:hAnsi="Open Sans" w:cs="Open Sans"/>
                <w:spacing w:val="-2"/>
                <w:sz w:val="20"/>
                <w:szCs w:val="20"/>
              </w:rPr>
              <w:t>nu</w:t>
            </w:r>
            <w:r w:rsidRPr="00A66197">
              <w:rPr>
                <w:rFonts w:ascii="Open Sans" w:hAnsi="Open Sans" w:cs="Open Sans"/>
                <w:sz w:val="20"/>
                <w:szCs w:val="20"/>
              </w:rPr>
              <w:t>e</w:t>
            </w:r>
            <w:r w:rsidRPr="00A66197">
              <w:rPr>
                <w:rFonts w:ascii="Open Sans" w:hAnsi="Open Sans" w:cs="Open Sans"/>
                <w:spacing w:val="-1"/>
                <w:sz w:val="20"/>
                <w:szCs w:val="20"/>
              </w:rPr>
              <w:t xml:space="preserve"> w</w:t>
            </w:r>
            <w:r w:rsidRPr="00A66197">
              <w:rPr>
                <w:rFonts w:ascii="Open Sans" w:hAnsi="Open Sans" w:cs="Open Sans"/>
                <w:spacing w:val="1"/>
                <w:sz w:val="20"/>
                <w:szCs w:val="20"/>
              </w:rPr>
              <w:t>it</w:t>
            </w:r>
            <w:r w:rsidRPr="00A66197">
              <w:rPr>
                <w:rFonts w:ascii="Open Sans" w:hAnsi="Open Sans" w:cs="Open Sans"/>
                <w:spacing w:val="-2"/>
                <w:sz w:val="20"/>
                <w:szCs w:val="20"/>
              </w:rPr>
              <w:t>h</w:t>
            </w:r>
            <w:r w:rsidRPr="00A66197">
              <w:rPr>
                <w:rFonts w:ascii="Open Sans" w:hAnsi="Open Sans" w:cs="Open Sans"/>
                <w:spacing w:val="1"/>
                <w:sz w:val="20"/>
                <w:szCs w:val="20"/>
              </w:rPr>
              <w:t>o</w:t>
            </w:r>
            <w:r w:rsidRPr="00A66197">
              <w:rPr>
                <w:rFonts w:ascii="Open Sans" w:hAnsi="Open Sans" w:cs="Open Sans"/>
                <w:spacing w:val="-2"/>
                <w:sz w:val="20"/>
                <w:szCs w:val="20"/>
              </w:rPr>
              <w:t>u</w:t>
            </w:r>
            <w:r w:rsidRPr="00A66197">
              <w:rPr>
                <w:rFonts w:ascii="Open Sans" w:hAnsi="Open Sans" w:cs="Open Sans"/>
                <w:sz w:val="20"/>
                <w:szCs w:val="20"/>
              </w:rPr>
              <w:t xml:space="preserve">t </w:t>
            </w:r>
            <w:r w:rsidRPr="00A66197">
              <w:rPr>
                <w:rFonts w:ascii="Open Sans" w:hAnsi="Open Sans" w:cs="Open Sans"/>
                <w:spacing w:val="-2"/>
                <w:sz w:val="20"/>
                <w:szCs w:val="20"/>
              </w:rPr>
              <w:t>h</w:t>
            </w:r>
            <w:r w:rsidRPr="00A66197">
              <w:rPr>
                <w:rFonts w:ascii="Open Sans" w:hAnsi="Open Sans" w:cs="Open Sans"/>
                <w:spacing w:val="-1"/>
                <w:sz w:val="20"/>
                <w:szCs w:val="20"/>
              </w:rPr>
              <w:t>av</w:t>
            </w:r>
            <w:r w:rsidRPr="00A66197">
              <w:rPr>
                <w:rFonts w:ascii="Open Sans" w:hAnsi="Open Sans" w:cs="Open Sans"/>
                <w:spacing w:val="1"/>
                <w:sz w:val="20"/>
                <w:szCs w:val="20"/>
              </w:rPr>
              <w:t>i</w:t>
            </w:r>
            <w:r w:rsidRPr="00A66197">
              <w:rPr>
                <w:rFonts w:ascii="Open Sans" w:hAnsi="Open Sans" w:cs="Open Sans"/>
                <w:spacing w:val="-2"/>
                <w:sz w:val="20"/>
                <w:szCs w:val="20"/>
              </w:rPr>
              <w:t>n</w:t>
            </w:r>
            <w:r w:rsidRPr="00A66197">
              <w:rPr>
                <w:rFonts w:ascii="Open Sans" w:hAnsi="Open Sans" w:cs="Open Sans"/>
                <w:sz w:val="20"/>
                <w:szCs w:val="20"/>
              </w:rPr>
              <w:t>g</w:t>
            </w:r>
            <w:r w:rsidRPr="00A66197">
              <w:rPr>
                <w:rFonts w:ascii="Open Sans" w:hAnsi="Open Sans" w:cs="Open Sans"/>
                <w:spacing w:val="-1"/>
                <w:sz w:val="20"/>
                <w:szCs w:val="20"/>
              </w:rPr>
              <w:t xml:space="preserve"> </w:t>
            </w:r>
            <w:r w:rsidRPr="00A66197">
              <w:rPr>
                <w:rFonts w:ascii="Open Sans" w:hAnsi="Open Sans" w:cs="Open Sans"/>
                <w:spacing w:val="1"/>
                <w:sz w:val="20"/>
                <w:szCs w:val="20"/>
              </w:rPr>
              <w:t>A</w:t>
            </w:r>
            <w:r w:rsidRPr="00A66197">
              <w:rPr>
                <w:rFonts w:ascii="Open Sans" w:hAnsi="Open Sans" w:cs="Open Sans"/>
                <w:sz w:val="20"/>
                <w:szCs w:val="20"/>
              </w:rPr>
              <w:t>S</w:t>
            </w:r>
            <w:r w:rsidRPr="00A66197">
              <w:rPr>
                <w:rFonts w:ascii="Open Sans" w:hAnsi="Open Sans" w:cs="Open Sans"/>
                <w:spacing w:val="-2"/>
                <w:sz w:val="20"/>
                <w:szCs w:val="20"/>
              </w:rPr>
              <w:t xml:space="preserve"> </w:t>
            </w:r>
            <w:r w:rsidRPr="00A66197">
              <w:rPr>
                <w:rFonts w:ascii="Open Sans" w:hAnsi="Open Sans" w:cs="Open Sans"/>
                <w:spacing w:val="-1"/>
                <w:sz w:val="20"/>
                <w:szCs w:val="20"/>
              </w:rPr>
              <w:t>r</w:t>
            </w:r>
            <w:r w:rsidRPr="00A66197">
              <w:rPr>
                <w:rFonts w:ascii="Open Sans" w:hAnsi="Open Sans" w:cs="Open Sans"/>
                <w:sz w:val="20"/>
                <w:szCs w:val="20"/>
              </w:rPr>
              <w:t>e</w:t>
            </w:r>
            <w:r w:rsidRPr="00A66197">
              <w:rPr>
                <w:rFonts w:ascii="Open Sans" w:hAnsi="Open Sans" w:cs="Open Sans"/>
                <w:spacing w:val="-1"/>
                <w:sz w:val="20"/>
                <w:szCs w:val="20"/>
              </w:rPr>
              <w:t>s</w:t>
            </w:r>
            <w:r w:rsidRPr="00A66197">
              <w:rPr>
                <w:rFonts w:ascii="Open Sans" w:hAnsi="Open Sans" w:cs="Open Sans"/>
                <w:spacing w:val="-2"/>
                <w:sz w:val="20"/>
                <w:szCs w:val="20"/>
              </w:rPr>
              <w:t>u</w:t>
            </w:r>
            <w:r w:rsidRPr="00A66197">
              <w:rPr>
                <w:rFonts w:ascii="Open Sans" w:hAnsi="Open Sans" w:cs="Open Sans"/>
                <w:spacing w:val="1"/>
                <w:sz w:val="20"/>
                <w:szCs w:val="20"/>
              </w:rPr>
              <w:t>lt</w:t>
            </w:r>
            <w:r w:rsidRPr="00A66197">
              <w:rPr>
                <w:rFonts w:ascii="Open Sans" w:hAnsi="Open Sans" w:cs="Open Sans"/>
                <w:spacing w:val="-1"/>
                <w:sz w:val="20"/>
                <w:szCs w:val="20"/>
              </w:rPr>
              <w:t>s</w:t>
            </w:r>
            <w:r w:rsidRPr="00A66197">
              <w:rPr>
                <w:rFonts w:ascii="Open Sans" w:hAnsi="Open Sans" w:cs="Open Sans"/>
                <w:sz w:val="20"/>
                <w:szCs w:val="20"/>
              </w:rPr>
              <w:t>. Have to complete.</w:t>
            </w:r>
          </w:p>
        </w:tc>
      </w:tr>
      <w:tr w:rsidR="00444E7A" w:rsidRPr="00A66197" w:rsidTr="00DA4FAB">
        <w:trPr>
          <w:trHeight w:hRule="exact" w:val="691"/>
        </w:trPr>
        <w:tc>
          <w:tcPr>
            <w:tcW w:w="1595" w:type="dxa"/>
            <w:vMerge/>
            <w:tcBorders>
              <w:top w:val="single" w:sz="4" w:space="0" w:color="C00000"/>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before="3" w:line="218" w:lineRule="exact"/>
              <w:ind w:left="102" w:right="629"/>
              <w:jc w:val="both"/>
              <w:rPr>
                <w:rFonts w:ascii="Open Sans" w:hAnsi="Open Sans" w:cs="Open Sans"/>
                <w:sz w:val="20"/>
                <w:szCs w:val="20"/>
              </w:rPr>
            </w:pPr>
          </w:p>
        </w:tc>
        <w:tc>
          <w:tcPr>
            <w:tcW w:w="3261" w:type="dxa"/>
            <w:gridSpan w:val="2"/>
            <w:tcBorders>
              <w:top w:val="single" w:sz="4" w:space="0" w:color="C00000"/>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ind w:left="102"/>
              <w:rPr>
                <w:rFonts w:ascii="Open Sans" w:hAnsi="Open Sans" w:cs="Open Sans"/>
                <w:sz w:val="20"/>
                <w:szCs w:val="20"/>
              </w:rPr>
            </w:pPr>
            <w:r w:rsidRPr="00A66197">
              <w:rPr>
                <w:rFonts w:ascii="Open Sans" w:hAnsi="Open Sans" w:cs="Open Sans"/>
                <w:sz w:val="20"/>
                <w:szCs w:val="20"/>
              </w:rPr>
              <w:t>Less</w:t>
            </w:r>
            <w:r w:rsidRPr="00A66197">
              <w:rPr>
                <w:rFonts w:ascii="Open Sans" w:hAnsi="Open Sans" w:cs="Open Sans"/>
                <w:spacing w:val="-2"/>
                <w:sz w:val="20"/>
                <w:szCs w:val="20"/>
              </w:rPr>
              <w:t xml:space="preserve"> </w:t>
            </w:r>
            <w:r w:rsidRPr="00A66197">
              <w:rPr>
                <w:rFonts w:ascii="Open Sans" w:hAnsi="Open Sans" w:cs="Open Sans"/>
                <w:sz w:val="20"/>
                <w:szCs w:val="20"/>
              </w:rPr>
              <w:t>flexible</w:t>
            </w:r>
            <w:r w:rsidRPr="00A66197">
              <w:rPr>
                <w:rFonts w:ascii="Open Sans" w:hAnsi="Open Sans" w:cs="Open Sans"/>
                <w:spacing w:val="-1"/>
                <w:sz w:val="20"/>
                <w:szCs w:val="20"/>
              </w:rPr>
              <w:t xml:space="preserve"> </w:t>
            </w:r>
            <w:r w:rsidRPr="00A66197">
              <w:rPr>
                <w:rFonts w:ascii="Open Sans" w:hAnsi="Open Sans" w:cs="Open Sans"/>
                <w:sz w:val="20"/>
                <w:szCs w:val="20"/>
              </w:rPr>
              <w:t>for</w:t>
            </w:r>
            <w:r w:rsidRPr="00A66197">
              <w:rPr>
                <w:rFonts w:ascii="Open Sans" w:hAnsi="Open Sans" w:cs="Open Sans"/>
                <w:spacing w:val="-1"/>
                <w:sz w:val="20"/>
                <w:szCs w:val="20"/>
              </w:rPr>
              <w:t xml:space="preserve"> </w:t>
            </w:r>
            <w:r w:rsidRPr="00A66197">
              <w:rPr>
                <w:rFonts w:ascii="Open Sans" w:hAnsi="Open Sans" w:cs="Open Sans"/>
                <w:sz w:val="20"/>
                <w:szCs w:val="20"/>
              </w:rPr>
              <w:t>students</w:t>
            </w:r>
            <w:r w:rsidRPr="00A66197">
              <w:rPr>
                <w:rFonts w:ascii="Open Sans" w:hAnsi="Open Sans" w:cs="Open Sans"/>
                <w:spacing w:val="-2"/>
                <w:sz w:val="20"/>
                <w:szCs w:val="20"/>
              </w:rPr>
              <w:t xml:space="preserve"> </w:t>
            </w:r>
            <w:r w:rsidRPr="00A66197">
              <w:rPr>
                <w:rFonts w:ascii="Open Sans" w:hAnsi="Open Sans" w:cs="Open Sans"/>
                <w:sz w:val="20"/>
                <w:szCs w:val="20"/>
              </w:rPr>
              <w:t>– requires</w:t>
            </w:r>
            <w:r w:rsidRPr="00A66197">
              <w:rPr>
                <w:rFonts w:ascii="Open Sans" w:hAnsi="Open Sans" w:cs="Open Sans"/>
                <w:spacing w:val="-1"/>
                <w:sz w:val="20"/>
                <w:szCs w:val="20"/>
              </w:rPr>
              <w:t xml:space="preserve"> </w:t>
            </w:r>
            <w:r w:rsidRPr="00A66197">
              <w:rPr>
                <w:rFonts w:ascii="Open Sans" w:hAnsi="Open Sans" w:cs="Open Sans"/>
                <w:sz w:val="20"/>
                <w:szCs w:val="20"/>
              </w:rPr>
              <w:t>early</w:t>
            </w:r>
            <w:r w:rsidRPr="00A66197">
              <w:rPr>
                <w:rFonts w:ascii="Open Sans" w:hAnsi="Open Sans" w:cs="Open Sans"/>
                <w:spacing w:val="-1"/>
                <w:sz w:val="20"/>
                <w:szCs w:val="20"/>
              </w:rPr>
              <w:t xml:space="preserve"> </w:t>
            </w:r>
            <w:r w:rsidRPr="00A66197">
              <w:rPr>
                <w:rFonts w:ascii="Open Sans" w:hAnsi="Open Sans" w:cs="Open Sans"/>
                <w:sz w:val="20"/>
                <w:szCs w:val="20"/>
              </w:rPr>
              <w:t>decision.</w:t>
            </w:r>
          </w:p>
        </w:tc>
        <w:tc>
          <w:tcPr>
            <w:tcW w:w="2976" w:type="dxa"/>
            <w:vMerge/>
            <w:tcBorders>
              <w:top w:val="single" w:sz="4" w:space="0" w:color="C00000"/>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line="218" w:lineRule="exact"/>
              <w:ind w:left="102"/>
              <w:rPr>
                <w:rFonts w:ascii="Open Sans" w:hAnsi="Open Sans" w:cs="Open Sans"/>
                <w:sz w:val="20"/>
                <w:szCs w:val="20"/>
              </w:rPr>
            </w:pPr>
          </w:p>
        </w:tc>
        <w:tc>
          <w:tcPr>
            <w:tcW w:w="3119" w:type="dxa"/>
            <w:vMerge/>
            <w:tcBorders>
              <w:top w:val="single" w:sz="4" w:space="0" w:color="C00000"/>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line="218" w:lineRule="exact"/>
              <w:ind w:left="102"/>
              <w:rPr>
                <w:rFonts w:ascii="Open Sans" w:hAnsi="Open Sans" w:cs="Open Sans"/>
                <w:sz w:val="20"/>
                <w:szCs w:val="20"/>
              </w:rPr>
            </w:pPr>
          </w:p>
        </w:tc>
        <w:tc>
          <w:tcPr>
            <w:tcW w:w="3260" w:type="dxa"/>
            <w:vMerge/>
            <w:tcBorders>
              <w:top w:val="single" w:sz="4" w:space="0" w:color="C00000"/>
              <w:left w:val="single" w:sz="4" w:space="0" w:color="C00000"/>
              <w:bottom w:val="single" w:sz="4" w:space="0" w:color="C00000"/>
              <w:right w:val="single" w:sz="4" w:space="0" w:color="C00000"/>
            </w:tcBorders>
          </w:tcPr>
          <w:p w:rsidR="00444E7A" w:rsidRPr="00A66197" w:rsidRDefault="00444E7A" w:rsidP="00DA4FAB">
            <w:pPr>
              <w:kinsoku w:val="0"/>
              <w:overflowPunct w:val="0"/>
              <w:autoSpaceDE w:val="0"/>
              <w:autoSpaceDN w:val="0"/>
              <w:adjustRightInd w:val="0"/>
              <w:spacing w:line="218" w:lineRule="exact"/>
              <w:ind w:left="102"/>
              <w:rPr>
                <w:rFonts w:ascii="Open Sans" w:hAnsi="Open Sans" w:cs="Open Sans"/>
                <w:sz w:val="20"/>
                <w:szCs w:val="20"/>
              </w:rPr>
            </w:pPr>
          </w:p>
        </w:tc>
      </w:tr>
    </w:tbl>
    <w:p w:rsidR="003A0627" w:rsidRDefault="003A0627"/>
    <w:p w:rsidR="003A0627" w:rsidRDefault="003A0627">
      <w:pPr>
        <w:sectPr w:rsidR="003A0627" w:rsidSect="001C645B">
          <w:footerReference w:type="default" r:id="rId16"/>
          <w:headerReference w:type="first" r:id="rId17"/>
          <w:pgSz w:w="16820" w:h="11900" w:orient="landscape"/>
          <w:pgMar w:top="794" w:right="772" w:bottom="794" w:left="567" w:header="850" w:footer="567" w:gutter="0"/>
          <w:cols w:space="720"/>
          <w:noEndnote/>
          <w:docGrid w:linePitch="326"/>
        </w:sectPr>
      </w:pPr>
    </w:p>
    <w:p w:rsidR="00081434" w:rsidRPr="008D33DC" w:rsidRDefault="00081434" w:rsidP="008D33DC">
      <w:pPr>
        <w:pStyle w:val="Heading1"/>
      </w:pPr>
      <w:r w:rsidRPr="008D33DC">
        <w:lastRenderedPageBreak/>
        <w:t>Course Planners</w:t>
      </w:r>
    </w:p>
    <w:p w:rsidR="00081434" w:rsidRDefault="00081434" w:rsidP="00081434">
      <w:pPr>
        <w:pStyle w:val="BodyText"/>
      </w:pPr>
      <w:r>
        <w:t xml:space="preserve">This document provides </w:t>
      </w:r>
      <w:r w:rsidRPr="00183BEB">
        <w:t xml:space="preserve">sample </w:t>
      </w:r>
      <w:r>
        <w:t xml:space="preserve">outline course planners for AS and A level </w:t>
      </w:r>
      <w:r w:rsidRPr="00183BEB">
        <w:t xml:space="preserve">that can be adapted by centres to fit their timetabling and staffing arrangements. </w:t>
      </w:r>
      <w:r>
        <w:t>The planners are offered only as examples</w:t>
      </w:r>
      <w:r w:rsidRPr="00183BEB">
        <w:t xml:space="preserve"> and </w:t>
      </w:r>
      <w:r>
        <w:t xml:space="preserve">are </w:t>
      </w:r>
      <w:r w:rsidRPr="00183BEB">
        <w:t>not i</w:t>
      </w:r>
      <w:r>
        <w:t>ntended to be prescriptive. The</w:t>
      </w:r>
      <w:r w:rsidRPr="00183BEB">
        <w:t xml:space="preserve"> course planner</w:t>
      </w:r>
      <w:r>
        <w:t>s</w:t>
      </w:r>
      <w:r w:rsidRPr="00183BEB">
        <w:t xml:space="preserve"> gives examples of a co-teachable approach as well as an approach which assumes that the A level will not be co-taught with the AS level and broadly follows the order in which the content is set out in the specification. It shows how the topics can be spread over a one or two year course. </w:t>
      </w:r>
      <w:r>
        <w:t xml:space="preserve"> C</w:t>
      </w:r>
      <w:r w:rsidRPr="00183BEB">
        <w:t xml:space="preserve">entres are encouraged to organise the topics to suit their centre and students. </w:t>
      </w:r>
    </w:p>
    <w:p w:rsidR="00081434" w:rsidRPr="00183BEB" w:rsidRDefault="00081434" w:rsidP="00081434">
      <w:pPr>
        <w:pStyle w:val="BodyText"/>
      </w:pPr>
      <w:r w:rsidRPr="00183BEB">
        <w:t>The planner</w:t>
      </w:r>
      <w:r>
        <w:t>s assume</w:t>
      </w:r>
      <w:r w:rsidRPr="00183BEB">
        <w:t xml:space="preserve"> </w:t>
      </w:r>
      <w:r w:rsidRPr="0073260B">
        <w:rPr>
          <w:bCs/>
        </w:rPr>
        <w:t>30 teaching weeks with 4 lessons each week</w:t>
      </w:r>
      <w:r>
        <w:rPr>
          <w:b/>
          <w:bCs/>
        </w:rPr>
        <w:t xml:space="preserve"> </w:t>
      </w:r>
      <w:r w:rsidRPr="00183BEB">
        <w:t xml:space="preserve">for the AS course and </w:t>
      </w:r>
      <w:r w:rsidRPr="0073260B">
        <w:t>36 teaching weeks</w:t>
      </w:r>
      <w:r w:rsidRPr="00183BEB">
        <w:t xml:space="preserve"> </w:t>
      </w:r>
      <w:r>
        <w:t xml:space="preserve">(with 4 lessons per week) </w:t>
      </w:r>
      <w:r w:rsidRPr="00183BEB">
        <w:t xml:space="preserve">in each year for </w:t>
      </w:r>
      <w:r>
        <w:t xml:space="preserve">the </w:t>
      </w:r>
      <w:r w:rsidRPr="00183BEB">
        <w:t xml:space="preserve">other options, including part of the summer term </w:t>
      </w:r>
      <w:r>
        <w:t xml:space="preserve">following the </w:t>
      </w:r>
      <w:r w:rsidRPr="00183BEB">
        <w:t xml:space="preserve">AS examinations. </w:t>
      </w:r>
    </w:p>
    <w:p w:rsidR="00081434" w:rsidRDefault="00081434" w:rsidP="00081434">
      <w:pPr>
        <w:pStyle w:val="Heading3"/>
        <w:rPr>
          <w:lang w:val="en-GB" w:eastAsia="en-GB"/>
        </w:rPr>
        <w:sectPr w:rsidR="00081434" w:rsidSect="003A0627">
          <w:footerReference w:type="default" r:id="rId18"/>
          <w:pgSz w:w="11900" w:h="16820"/>
          <w:pgMar w:top="772" w:right="794" w:bottom="567" w:left="794" w:header="850" w:footer="567" w:gutter="0"/>
          <w:cols w:space="720"/>
          <w:noEndnote/>
          <w:docGrid w:linePitch="326"/>
        </w:sectPr>
      </w:pPr>
    </w:p>
    <w:p w:rsidR="00081434" w:rsidRDefault="00081434" w:rsidP="00081434">
      <w:pPr>
        <w:pStyle w:val="Heading2"/>
      </w:pPr>
      <w:bookmarkStart w:id="4" w:name="_Toc428873720"/>
      <w:r>
        <w:lastRenderedPageBreak/>
        <w:t>Delivery Option 1</w:t>
      </w:r>
    </w:p>
    <w:p w:rsidR="00081434" w:rsidRPr="00444B53" w:rsidRDefault="00081434" w:rsidP="00081434">
      <w:pPr>
        <w:pStyle w:val="Heading3"/>
        <w:spacing w:before="0" w:after="120"/>
      </w:pPr>
      <w:r w:rsidRPr="00444B53">
        <w:t>One-year AS model</w:t>
      </w:r>
      <w:bookmarkEnd w:id="4"/>
      <w:r>
        <w:t>, separate classes, no co-teachability</w:t>
      </w:r>
    </w:p>
    <w:p w:rsidR="00081434" w:rsidRDefault="00081434" w:rsidP="00081434">
      <w:pPr>
        <w:pStyle w:val="BodyText"/>
        <w:spacing w:after="120"/>
        <w:rPr>
          <w:b/>
        </w:rPr>
      </w:pPr>
      <w:r>
        <w:t>The c</w:t>
      </w:r>
      <w:r w:rsidRPr="00444B53">
        <w:t>ontent outlined is that which will be examined at the end of the AS course, concluding after 30 weeks</w:t>
      </w:r>
      <w:r w:rsidRPr="00320B03">
        <w:rPr>
          <w:b/>
        </w:rPr>
        <w:t xml:space="preserve">.    </w:t>
      </w:r>
    </w:p>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3259"/>
        <w:gridCol w:w="3545"/>
        <w:gridCol w:w="3390"/>
        <w:gridCol w:w="3415"/>
      </w:tblGrid>
      <w:tr w:rsidR="00081434" w:rsidRPr="00D20593" w:rsidTr="00960BD5">
        <w:trPr>
          <w:trHeight w:val="366"/>
          <w:jc w:val="center"/>
        </w:trPr>
        <w:tc>
          <w:tcPr>
            <w:tcW w:w="975" w:type="dxa"/>
            <w:shd w:val="clear" w:color="auto" w:fill="auto"/>
            <w:vAlign w:val="center"/>
          </w:tcPr>
          <w:p w:rsidR="00081434" w:rsidRPr="00D20593" w:rsidRDefault="00081434"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2"/>
            <w:shd w:val="clear" w:color="auto" w:fill="auto"/>
            <w:vAlign w:val="center"/>
          </w:tcPr>
          <w:p w:rsidR="00081434" w:rsidRPr="00D20593" w:rsidRDefault="00081434" w:rsidP="00DA4FAB">
            <w:pPr>
              <w:jc w:val="center"/>
              <w:rPr>
                <w:rFonts w:ascii="Open Sans" w:hAnsi="Open Sans" w:cs="Open Sans"/>
                <w:b/>
                <w:sz w:val="22"/>
                <w:szCs w:val="20"/>
              </w:rPr>
            </w:pPr>
            <w:r w:rsidRPr="00D20593">
              <w:rPr>
                <w:rFonts w:ascii="Open Sans" w:hAnsi="Open Sans" w:cs="Open Sans"/>
                <w:b/>
                <w:sz w:val="22"/>
                <w:szCs w:val="20"/>
              </w:rPr>
              <w:t>Autumn 1</w:t>
            </w:r>
            <w:r w:rsidRPr="000A7298">
              <w:rPr>
                <w:rFonts w:ascii="Open Sans" w:hAnsi="Open Sans" w:cs="Open Sans"/>
                <w:b/>
                <w:sz w:val="22"/>
                <w:szCs w:val="20"/>
                <w:vertAlign w:val="superscript"/>
              </w:rPr>
              <w:t>st</w:t>
            </w:r>
            <w:r w:rsidRPr="00D20593">
              <w:rPr>
                <w:rFonts w:ascii="Open Sans" w:hAnsi="Open Sans" w:cs="Open Sans"/>
                <w:b/>
                <w:sz w:val="22"/>
                <w:szCs w:val="20"/>
              </w:rPr>
              <w:t xml:space="preserve"> half</w:t>
            </w:r>
          </w:p>
        </w:tc>
        <w:tc>
          <w:tcPr>
            <w:tcW w:w="6805" w:type="dxa"/>
            <w:gridSpan w:val="2"/>
            <w:shd w:val="clear" w:color="auto" w:fill="auto"/>
            <w:vAlign w:val="center"/>
          </w:tcPr>
          <w:p w:rsidR="00081434" w:rsidRPr="00D20593" w:rsidRDefault="00081434" w:rsidP="00DA4FAB">
            <w:pPr>
              <w:jc w:val="center"/>
              <w:rPr>
                <w:rFonts w:ascii="Open Sans" w:hAnsi="Open Sans" w:cs="Open Sans"/>
                <w:b/>
                <w:sz w:val="22"/>
                <w:szCs w:val="20"/>
              </w:rPr>
            </w:pPr>
            <w:r w:rsidRPr="00D20593">
              <w:rPr>
                <w:rFonts w:ascii="Open Sans" w:hAnsi="Open Sans" w:cs="Open Sans"/>
                <w:b/>
                <w:sz w:val="22"/>
                <w:szCs w:val="20"/>
              </w:rPr>
              <w:t>Autumn 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081434" w:rsidTr="00960BD5">
        <w:trPr>
          <w:trHeight w:val="1639"/>
          <w:jc w:val="center"/>
        </w:trPr>
        <w:tc>
          <w:tcPr>
            <w:tcW w:w="975" w:type="dxa"/>
            <w:shd w:val="clear" w:color="auto" w:fill="auto"/>
            <w:vAlign w:val="center"/>
          </w:tcPr>
          <w:p w:rsidR="00081434" w:rsidRPr="00F13894" w:rsidRDefault="00081434" w:rsidP="00DA4FAB">
            <w:pPr>
              <w:jc w:val="center"/>
              <w:rPr>
                <w:rFonts w:ascii="Open Sans" w:hAnsi="Open Sans" w:cs="Open Sans"/>
                <w:szCs w:val="32"/>
              </w:rPr>
            </w:pPr>
          </w:p>
          <w:p w:rsidR="00081434" w:rsidRPr="00F13894" w:rsidRDefault="00081434" w:rsidP="00DA4FAB">
            <w:pPr>
              <w:jc w:val="center"/>
              <w:rPr>
                <w:rFonts w:ascii="Open Sans" w:hAnsi="Open Sans" w:cs="Open Sans"/>
                <w:szCs w:val="32"/>
              </w:rPr>
            </w:pPr>
            <w:r w:rsidRPr="00F13894">
              <w:rPr>
                <w:rFonts w:ascii="Open Sans" w:hAnsi="Open Sans" w:cs="Open Sans"/>
                <w:szCs w:val="32"/>
              </w:rPr>
              <w:t>1</w:t>
            </w:r>
          </w:p>
          <w:p w:rsidR="00081434" w:rsidRPr="00F13894" w:rsidRDefault="00081434" w:rsidP="00DA4FAB">
            <w:pPr>
              <w:jc w:val="center"/>
              <w:rPr>
                <w:rFonts w:ascii="Open Sans" w:hAnsi="Open Sans" w:cs="Open Sans"/>
                <w:szCs w:val="32"/>
              </w:rPr>
            </w:pPr>
          </w:p>
        </w:tc>
        <w:tc>
          <w:tcPr>
            <w:tcW w:w="6804" w:type="dxa"/>
            <w:gridSpan w:val="2"/>
            <w:shd w:val="clear" w:color="auto" w:fill="auto"/>
          </w:tcPr>
          <w:p w:rsidR="00081434" w:rsidRPr="001305C5" w:rsidRDefault="00A2521F" w:rsidP="00DA4FAB">
            <w:pPr>
              <w:rPr>
                <w:rFonts w:ascii="Open Sans" w:hAnsi="Open Sans" w:cs="Open Sans"/>
                <w:sz w:val="20"/>
                <w:szCs w:val="20"/>
              </w:rPr>
            </w:pPr>
            <w:r>
              <w:rPr>
                <w:rFonts w:ascii="Open Sans" w:hAnsi="Open Sans" w:cs="Open Sans"/>
                <w:sz w:val="20"/>
                <w:szCs w:val="20"/>
              </w:rPr>
              <w:t>Topic</w:t>
            </w:r>
            <w:r w:rsidR="00081434" w:rsidRPr="001305C5">
              <w:rPr>
                <w:rFonts w:ascii="Open Sans" w:hAnsi="Open Sans" w:cs="Open Sans"/>
                <w:sz w:val="20"/>
                <w:szCs w:val="20"/>
              </w:rPr>
              <w:t xml:space="preserve"> 1</w:t>
            </w:r>
            <w:r w:rsidR="00D841C7">
              <w:rPr>
                <w:rFonts w:ascii="Open Sans" w:hAnsi="Open Sans" w:cs="Open Sans"/>
                <w:sz w:val="20"/>
                <w:szCs w:val="20"/>
              </w:rPr>
              <w:t>:</w:t>
            </w:r>
            <w:r>
              <w:rPr>
                <w:rFonts w:ascii="Open Sans" w:hAnsi="Open Sans" w:cs="Open Sans"/>
                <w:sz w:val="20"/>
                <w:szCs w:val="20"/>
              </w:rPr>
              <w:t xml:space="preserve"> Materials and Topic</w:t>
            </w:r>
            <w:r w:rsidR="00081434" w:rsidRPr="001305C5">
              <w:rPr>
                <w:rFonts w:ascii="Open Sans" w:hAnsi="Open Sans" w:cs="Open Sans"/>
                <w:sz w:val="20"/>
                <w:szCs w:val="20"/>
              </w:rPr>
              <w:t xml:space="preserve"> 2</w:t>
            </w:r>
            <w:r w:rsidR="00D841C7">
              <w:rPr>
                <w:rFonts w:ascii="Open Sans" w:hAnsi="Open Sans" w:cs="Open Sans"/>
                <w:sz w:val="20"/>
                <w:szCs w:val="20"/>
              </w:rPr>
              <w:t>:</w:t>
            </w:r>
            <w:r w:rsidR="00081434" w:rsidRPr="001305C5">
              <w:rPr>
                <w:rFonts w:ascii="Open Sans" w:hAnsi="Open Sans" w:cs="Open Sans"/>
                <w:sz w:val="20"/>
                <w:szCs w:val="20"/>
              </w:rPr>
              <w:t xml:space="preserve"> Performance Characteristics of Materials</w:t>
            </w:r>
          </w:p>
          <w:p w:rsidR="00081434" w:rsidRDefault="00081434" w:rsidP="007E05BD">
            <w:pPr>
              <w:pStyle w:val="ListParagraph"/>
              <w:numPr>
                <w:ilvl w:val="0"/>
                <w:numId w:val="26"/>
              </w:numPr>
              <w:rPr>
                <w:rFonts w:cs="Open Sans"/>
                <w:sz w:val="20"/>
                <w:szCs w:val="20"/>
              </w:rPr>
            </w:pPr>
            <w:r w:rsidRPr="00D20593">
              <w:rPr>
                <w:rFonts w:cs="Open Sans"/>
                <w:sz w:val="20"/>
                <w:szCs w:val="20"/>
              </w:rPr>
              <w:t xml:space="preserve">1 lesson/ material type </w:t>
            </w:r>
          </w:p>
          <w:p w:rsidR="00081434" w:rsidRDefault="00D841C7" w:rsidP="007E05BD">
            <w:pPr>
              <w:pStyle w:val="ListParagraph"/>
              <w:numPr>
                <w:ilvl w:val="0"/>
                <w:numId w:val="26"/>
              </w:numPr>
              <w:rPr>
                <w:rFonts w:cs="Open Sans"/>
                <w:sz w:val="20"/>
                <w:szCs w:val="20"/>
              </w:rPr>
            </w:pPr>
            <w:r>
              <w:rPr>
                <w:rFonts w:cs="Open Sans"/>
                <w:sz w:val="20"/>
                <w:szCs w:val="20"/>
              </w:rPr>
              <w:t>Taught in conjunction with</w:t>
            </w:r>
            <w:r w:rsidR="00081434">
              <w:rPr>
                <w:rFonts w:cs="Open Sans"/>
                <w:sz w:val="20"/>
                <w:szCs w:val="20"/>
              </w:rPr>
              <w:t xml:space="preserve"> 3.1 P</w:t>
            </w:r>
            <w:r w:rsidR="00081434" w:rsidRPr="00D20593">
              <w:rPr>
                <w:rFonts w:cs="Open Sans"/>
                <w:sz w:val="20"/>
                <w:szCs w:val="20"/>
              </w:rPr>
              <w:t xml:space="preserve">rocesses </w:t>
            </w:r>
            <w:r w:rsidR="00081434">
              <w:rPr>
                <w:rFonts w:cs="Open Sans"/>
                <w:sz w:val="20"/>
                <w:szCs w:val="20"/>
              </w:rPr>
              <w:t>and Techniques in L</w:t>
            </w:r>
            <w:r w:rsidR="00081434" w:rsidRPr="00D20593">
              <w:rPr>
                <w:rFonts w:cs="Open Sans"/>
                <w:sz w:val="20"/>
                <w:szCs w:val="20"/>
              </w:rPr>
              <w:t xml:space="preserve">esson 2. </w:t>
            </w:r>
          </w:p>
          <w:p w:rsidR="00081434" w:rsidRPr="000A7298" w:rsidRDefault="00081434" w:rsidP="007E05BD">
            <w:pPr>
              <w:pStyle w:val="ListParagraph"/>
              <w:numPr>
                <w:ilvl w:val="0"/>
                <w:numId w:val="26"/>
              </w:numPr>
              <w:rPr>
                <w:rFonts w:cs="Open Sans"/>
                <w:sz w:val="20"/>
                <w:szCs w:val="20"/>
              </w:rPr>
            </w:pPr>
            <w:r w:rsidRPr="00D20593">
              <w:rPr>
                <w:rFonts w:cs="Open Sans"/>
                <w:sz w:val="20"/>
                <w:szCs w:val="20"/>
              </w:rPr>
              <w:t xml:space="preserve">Smart materials </w:t>
            </w:r>
            <w:r>
              <w:rPr>
                <w:rFonts w:cs="Open Sans"/>
                <w:sz w:val="20"/>
                <w:szCs w:val="20"/>
              </w:rPr>
              <w:t xml:space="preserve">(1.7) </w:t>
            </w:r>
            <w:r w:rsidRPr="00D20593">
              <w:rPr>
                <w:rFonts w:cs="Open Sans"/>
                <w:sz w:val="20"/>
                <w:szCs w:val="20"/>
              </w:rPr>
              <w:t>taught</w:t>
            </w:r>
            <w:r>
              <w:rPr>
                <w:rFonts w:cs="Open Sans"/>
                <w:sz w:val="20"/>
                <w:szCs w:val="20"/>
              </w:rPr>
              <w:t xml:space="preserve"> here or could</w:t>
            </w:r>
            <w:r w:rsidRPr="00D20593">
              <w:rPr>
                <w:rFonts w:cs="Open Sans"/>
                <w:sz w:val="20"/>
                <w:szCs w:val="20"/>
              </w:rPr>
              <w:t xml:space="preserve"> </w:t>
            </w:r>
            <w:r>
              <w:rPr>
                <w:rFonts w:cs="Open Sans"/>
                <w:sz w:val="20"/>
                <w:szCs w:val="20"/>
              </w:rPr>
              <w:t xml:space="preserve">be </w:t>
            </w:r>
            <w:r w:rsidRPr="00D20593">
              <w:rPr>
                <w:rFonts w:cs="Open Sans"/>
                <w:sz w:val="20"/>
                <w:szCs w:val="20"/>
              </w:rPr>
              <w:t>a standalone session later.</w:t>
            </w:r>
          </w:p>
        </w:tc>
        <w:tc>
          <w:tcPr>
            <w:tcW w:w="6805" w:type="dxa"/>
            <w:gridSpan w:val="2"/>
            <w:shd w:val="clear" w:color="auto" w:fill="auto"/>
          </w:tcPr>
          <w:p w:rsidR="00081434" w:rsidRPr="0073260B" w:rsidRDefault="00A2521F" w:rsidP="00DA4FAB">
            <w:pPr>
              <w:rPr>
                <w:rFonts w:ascii="Open Sans" w:hAnsi="Open Sans" w:cs="Open Sans"/>
                <w:sz w:val="20"/>
                <w:szCs w:val="20"/>
              </w:rPr>
            </w:pPr>
            <w:r>
              <w:rPr>
                <w:rFonts w:ascii="Open Sans" w:hAnsi="Open Sans" w:cs="Open Sans"/>
                <w:sz w:val="20"/>
                <w:szCs w:val="20"/>
              </w:rPr>
              <w:t>3.4</w:t>
            </w:r>
            <w:r w:rsidR="00081434" w:rsidRPr="0073260B">
              <w:rPr>
                <w:rFonts w:ascii="Open Sans" w:hAnsi="Open Sans" w:cs="Open Sans"/>
                <w:sz w:val="20"/>
                <w:szCs w:val="20"/>
              </w:rPr>
              <w:t xml:space="preserve"> Joining techniques</w:t>
            </w:r>
          </w:p>
          <w:p w:rsidR="00081434" w:rsidRDefault="00A2521F" w:rsidP="00DA4FAB">
            <w:pPr>
              <w:rPr>
                <w:rFonts w:ascii="Open Sans" w:hAnsi="Open Sans" w:cs="Open Sans"/>
                <w:sz w:val="20"/>
                <w:szCs w:val="20"/>
              </w:rPr>
            </w:pPr>
            <w:r>
              <w:rPr>
                <w:rFonts w:ascii="Open Sans" w:hAnsi="Open Sans" w:cs="Open Sans"/>
                <w:sz w:val="20"/>
                <w:szCs w:val="20"/>
              </w:rPr>
              <w:t>3.5</w:t>
            </w:r>
            <w:r w:rsidR="00081434" w:rsidRPr="0073260B">
              <w:rPr>
                <w:rFonts w:ascii="Open Sans" w:hAnsi="Open Sans" w:cs="Open Sans"/>
                <w:sz w:val="20"/>
                <w:szCs w:val="20"/>
              </w:rPr>
              <w:t xml:space="preserve"> Finishing techniques</w:t>
            </w:r>
          </w:p>
          <w:p w:rsidR="00A2521F" w:rsidRPr="0073260B" w:rsidRDefault="00A2521F" w:rsidP="00DA4FAB">
            <w:pPr>
              <w:rPr>
                <w:rFonts w:ascii="Open Sans" w:hAnsi="Open Sans" w:cs="Open Sans"/>
                <w:sz w:val="20"/>
                <w:szCs w:val="20"/>
              </w:rPr>
            </w:pPr>
            <w:r>
              <w:rPr>
                <w:rFonts w:ascii="Open Sans" w:hAnsi="Open Sans" w:cs="Open Sans"/>
                <w:sz w:val="20"/>
                <w:szCs w:val="20"/>
              </w:rPr>
              <w:t>5.1 User-centred design</w:t>
            </w:r>
          </w:p>
          <w:p w:rsidR="00081434" w:rsidRPr="0073260B" w:rsidRDefault="00A2521F" w:rsidP="00DA4FAB">
            <w:pPr>
              <w:rPr>
                <w:rFonts w:ascii="Open Sans" w:hAnsi="Open Sans" w:cs="Open Sans"/>
                <w:sz w:val="20"/>
                <w:szCs w:val="20"/>
              </w:rPr>
            </w:pPr>
            <w:r>
              <w:rPr>
                <w:rFonts w:ascii="Open Sans" w:hAnsi="Open Sans" w:cs="Open Sans"/>
                <w:sz w:val="20"/>
                <w:szCs w:val="20"/>
              </w:rPr>
              <w:t>5.2</w:t>
            </w:r>
            <w:r w:rsidR="00081434" w:rsidRPr="0073260B">
              <w:rPr>
                <w:rFonts w:ascii="Open Sans" w:hAnsi="Open Sans" w:cs="Open Sans"/>
                <w:sz w:val="20"/>
                <w:szCs w:val="20"/>
              </w:rPr>
              <w:t xml:space="preserve"> Ergonomics and Anthropometrics</w:t>
            </w:r>
          </w:p>
          <w:p w:rsidR="00081434" w:rsidRDefault="00A2521F" w:rsidP="00DA4FAB">
            <w:pPr>
              <w:rPr>
                <w:rFonts w:ascii="Open Sans" w:hAnsi="Open Sans" w:cs="Open Sans"/>
                <w:sz w:val="20"/>
                <w:szCs w:val="20"/>
              </w:rPr>
            </w:pPr>
            <w:r>
              <w:rPr>
                <w:rFonts w:ascii="Open Sans" w:hAnsi="Open Sans" w:cs="Open Sans"/>
                <w:sz w:val="20"/>
                <w:szCs w:val="20"/>
              </w:rPr>
              <w:t>5.3</w:t>
            </w:r>
            <w:r w:rsidR="00081434" w:rsidRPr="0073260B">
              <w:rPr>
                <w:rFonts w:ascii="Open Sans" w:hAnsi="Open Sans" w:cs="Open Sans"/>
                <w:sz w:val="20"/>
                <w:szCs w:val="20"/>
              </w:rPr>
              <w:t xml:space="preserve"> Form over Function</w:t>
            </w:r>
          </w:p>
          <w:p w:rsidR="00D841C7" w:rsidRPr="00A2521F" w:rsidRDefault="00A2521F" w:rsidP="00D841C7">
            <w:pPr>
              <w:rPr>
                <w:rFonts w:ascii="Open Sans" w:hAnsi="Open Sans" w:cs="Open Sans"/>
                <w:sz w:val="20"/>
                <w:szCs w:val="20"/>
              </w:rPr>
            </w:pPr>
            <w:r>
              <w:rPr>
                <w:rFonts w:ascii="Open Sans" w:hAnsi="Open Sans" w:cs="Open Sans"/>
                <w:sz w:val="20"/>
                <w:szCs w:val="20"/>
              </w:rPr>
              <w:t>Topic</w:t>
            </w:r>
            <w:r w:rsidR="00D841C7" w:rsidRPr="00A2521F">
              <w:rPr>
                <w:rFonts w:ascii="Open Sans" w:hAnsi="Open Sans" w:cs="Open Sans"/>
                <w:sz w:val="20"/>
                <w:szCs w:val="20"/>
              </w:rPr>
              <w:t xml:space="preserve"> 7: Potential hazards and risk assessment</w:t>
            </w:r>
          </w:p>
          <w:p w:rsidR="00081434" w:rsidRPr="0073260B" w:rsidRDefault="00081434" w:rsidP="00DA4FAB">
            <w:pPr>
              <w:rPr>
                <w:rFonts w:ascii="Open Sans" w:hAnsi="Open Sans" w:cs="Open Sans"/>
                <w:sz w:val="20"/>
                <w:szCs w:val="20"/>
              </w:rPr>
            </w:pPr>
            <w:r w:rsidRPr="0073260B">
              <w:rPr>
                <w:rFonts w:ascii="Open Sans" w:hAnsi="Open Sans" w:cs="Open Sans"/>
                <w:sz w:val="20"/>
                <w:szCs w:val="20"/>
              </w:rPr>
              <w:t>Mock examinations preparation</w:t>
            </w:r>
          </w:p>
        </w:tc>
      </w:tr>
      <w:tr w:rsidR="00081434" w:rsidTr="00960BD5">
        <w:trPr>
          <w:trHeight w:val="1639"/>
          <w:jc w:val="center"/>
        </w:trPr>
        <w:tc>
          <w:tcPr>
            <w:tcW w:w="975" w:type="dxa"/>
            <w:shd w:val="clear" w:color="auto" w:fill="auto"/>
            <w:vAlign w:val="center"/>
          </w:tcPr>
          <w:p w:rsidR="00081434" w:rsidRPr="00F13894" w:rsidRDefault="00081434" w:rsidP="00DA4FAB">
            <w:pPr>
              <w:jc w:val="center"/>
              <w:rPr>
                <w:rFonts w:ascii="Open Sans" w:hAnsi="Open Sans" w:cs="Open Sans"/>
                <w:szCs w:val="32"/>
              </w:rPr>
            </w:pPr>
          </w:p>
          <w:p w:rsidR="00081434" w:rsidRPr="00F13894" w:rsidRDefault="00081434" w:rsidP="00DA4FAB">
            <w:pPr>
              <w:jc w:val="center"/>
              <w:rPr>
                <w:rFonts w:ascii="Open Sans" w:hAnsi="Open Sans" w:cs="Open Sans"/>
                <w:szCs w:val="32"/>
              </w:rPr>
            </w:pPr>
            <w:r w:rsidRPr="00F13894">
              <w:rPr>
                <w:rFonts w:ascii="Open Sans" w:hAnsi="Open Sans" w:cs="Open Sans"/>
                <w:szCs w:val="32"/>
              </w:rPr>
              <w:t>2</w:t>
            </w:r>
          </w:p>
          <w:p w:rsidR="00081434" w:rsidRPr="00F13894" w:rsidRDefault="00081434" w:rsidP="00DA4FAB">
            <w:pPr>
              <w:jc w:val="center"/>
              <w:rPr>
                <w:rFonts w:ascii="Open Sans" w:hAnsi="Open Sans" w:cs="Open Sans"/>
                <w:szCs w:val="32"/>
              </w:rPr>
            </w:pPr>
          </w:p>
        </w:tc>
        <w:tc>
          <w:tcPr>
            <w:tcW w:w="6804" w:type="dxa"/>
            <w:gridSpan w:val="2"/>
            <w:shd w:val="clear" w:color="auto" w:fill="auto"/>
          </w:tcPr>
          <w:p w:rsidR="00081434" w:rsidRPr="001305C5" w:rsidRDefault="00081434" w:rsidP="00DA4FAB">
            <w:pPr>
              <w:rPr>
                <w:rFonts w:ascii="Open Sans" w:hAnsi="Open Sans" w:cs="Open Sans"/>
                <w:sz w:val="20"/>
                <w:szCs w:val="20"/>
              </w:rPr>
            </w:pPr>
            <w:r w:rsidRPr="001305C5">
              <w:rPr>
                <w:rFonts w:ascii="Open Sans" w:hAnsi="Open Sans" w:cs="Open Sans"/>
                <w:sz w:val="20"/>
                <w:szCs w:val="20"/>
              </w:rPr>
              <w:t>3.1 Processes &amp; Techniques (i</w:t>
            </w:r>
            <w:r w:rsidR="00A2521F">
              <w:rPr>
                <w:rFonts w:ascii="Open Sans" w:hAnsi="Open Sans" w:cs="Open Sans"/>
                <w:sz w:val="20"/>
                <w:szCs w:val="20"/>
              </w:rPr>
              <w:t>n conjunction with Lesson 1 Topic</w:t>
            </w:r>
            <w:r w:rsidRPr="001305C5">
              <w:rPr>
                <w:rFonts w:ascii="Open Sans" w:hAnsi="Open Sans" w:cs="Open Sans"/>
                <w:sz w:val="20"/>
                <w:szCs w:val="20"/>
              </w:rPr>
              <w:t xml:space="preserve">s 1 and 2). </w:t>
            </w:r>
            <w:r>
              <w:rPr>
                <w:rFonts w:ascii="Open Sans" w:hAnsi="Open Sans" w:cs="Open Sans"/>
                <w:sz w:val="20"/>
                <w:szCs w:val="20"/>
              </w:rPr>
              <w:t xml:space="preserve"> </w:t>
            </w:r>
            <w:r w:rsidRPr="001305C5">
              <w:rPr>
                <w:rFonts w:ascii="Open Sans" w:hAnsi="Open Sans" w:cs="Open Sans"/>
                <w:sz w:val="20"/>
                <w:szCs w:val="20"/>
              </w:rPr>
              <w:t>Divided into;</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Metals (a), (b) and (d)</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Machining (e) various materials</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Wood (g) and (h).</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Polymers (f)</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Printing (c)</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Marking out</w:t>
            </w:r>
            <w:r>
              <w:rPr>
                <w:rFonts w:cs="Open Sans"/>
                <w:sz w:val="20"/>
                <w:szCs w:val="20"/>
              </w:rPr>
              <w:t xml:space="preserve"> (i) </w:t>
            </w:r>
            <w:r w:rsidRPr="001305C5">
              <w:rPr>
                <w:rFonts w:cs="Open Sans"/>
                <w:sz w:val="20"/>
                <w:szCs w:val="20"/>
              </w:rPr>
              <w:t>various materials</w:t>
            </w:r>
          </w:p>
        </w:tc>
        <w:tc>
          <w:tcPr>
            <w:tcW w:w="6805" w:type="dxa"/>
            <w:gridSpan w:val="2"/>
            <w:shd w:val="clear" w:color="auto" w:fill="auto"/>
          </w:tcPr>
          <w:p w:rsidR="00081434" w:rsidRPr="0073260B" w:rsidRDefault="00A2521F" w:rsidP="00DA4FAB">
            <w:pPr>
              <w:rPr>
                <w:rFonts w:ascii="Open Sans" w:hAnsi="Open Sans" w:cs="Open Sans"/>
                <w:sz w:val="20"/>
                <w:szCs w:val="20"/>
              </w:rPr>
            </w:pPr>
            <w:r>
              <w:rPr>
                <w:rFonts w:ascii="Open Sans" w:hAnsi="Open Sans" w:cs="Open Sans"/>
                <w:sz w:val="20"/>
                <w:szCs w:val="20"/>
              </w:rPr>
              <w:t>5.4</w:t>
            </w:r>
            <w:r w:rsidR="00081434">
              <w:rPr>
                <w:rFonts w:ascii="Open Sans" w:hAnsi="Open Sans" w:cs="Open Sans"/>
                <w:sz w:val="20"/>
                <w:szCs w:val="20"/>
              </w:rPr>
              <w:t xml:space="preserve"> </w:t>
            </w:r>
            <w:r w:rsidR="00081434" w:rsidRPr="0073260B">
              <w:rPr>
                <w:rFonts w:ascii="Open Sans" w:hAnsi="Open Sans" w:cs="Open Sans"/>
                <w:sz w:val="20"/>
                <w:szCs w:val="20"/>
              </w:rPr>
              <w:t xml:space="preserve">History of Design Theory </w:t>
            </w:r>
          </w:p>
          <w:p w:rsidR="00081434" w:rsidRPr="001305C5" w:rsidRDefault="00081434" w:rsidP="007E05BD">
            <w:pPr>
              <w:pStyle w:val="ListParagraph"/>
              <w:numPr>
                <w:ilvl w:val="0"/>
                <w:numId w:val="26"/>
              </w:numPr>
              <w:rPr>
                <w:rFonts w:cs="Open Sans"/>
                <w:sz w:val="20"/>
                <w:szCs w:val="20"/>
              </w:rPr>
            </w:pPr>
            <w:r w:rsidRPr="001305C5">
              <w:rPr>
                <w:rFonts w:cs="Open Sans"/>
                <w:sz w:val="20"/>
                <w:szCs w:val="20"/>
              </w:rPr>
              <w:t xml:space="preserve">One week allocated to each </w:t>
            </w:r>
            <w:r>
              <w:rPr>
                <w:rFonts w:cs="Open Sans"/>
                <w:sz w:val="20"/>
                <w:szCs w:val="20"/>
              </w:rPr>
              <w:t>movement (a) – (g)</w:t>
            </w:r>
          </w:p>
        </w:tc>
      </w:tr>
      <w:tr w:rsidR="00081434" w:rsidTr="00960BD5">
        <w:trPr>
          <w:trHeight w:val="1639"/>
          <w:jc w:val="center"/>
        </w:trPr>
        <w:tc>
          <w:tcPr>
            <w:tcW w:w="975" w:type="dxa"/>
            <w:shd w:val="clear" w:color="auto" w:fill="auto"/>
            <w:vAlign w:val="center"/>
          </w:tcPr>
          <w:p w:rsidR="00081434" w:rsidRPr="00F13894" w:rsidRDefault="00081434" w:rsidP="00DA4FAB">
            <w:pPr>
              <w:jc w:val="center"/>
              <w:rPr>
                <w:rFonts w:ascii="Open Sans" w:hAnsi="Open Sans" w:cs="Open Sans"/>
                <w:szCs w:val="32"/>
              </w:rPr>
            </w:pPr>
            <w:r w:rsidRPr="00F13894">
              <w:rPr>
                <w:rFonts w:ascii="Open Sans" w:hAnsi="Open Sans" w:cs="Open Sans"/>
                <w:szCs w:val="32"/>
              </w:rPr>
              <w:t>3</w:t>
            </w:r>
          </w:p>
        </w:tc>
        <w:tc>
          <w:tcPr>
            <w:tcW w:w="6804" w:type="dxa"/>
            <w:gridSpan w:val="2"/>
            <w:shd w:val="clear" w:color="auto" w:fill="auto"/>
          </w:tcPr>
          <w:p w:rsidR="00081434" w:rsidRPr="0073260B" w:rsidRDefault="00081434" w:rsidP="00DA4FAB">
            <w:pPr>
              <w:rPr>
                <w:rFonts w:ascii="Open Sans" w:hAnsi="Open Sans" w:cs="Open Sans"/>
                <w:sz w:val="20"/>
                <w:szCs w:val="20"/>
              </w:rPr>
            </w:pPr>
            <w:r w:rsidRPr="0073260B">
              <w:rPr>
                <w:rFonts w:ascii="Open Sans" w:hAnsi="Open Sans" w:cs="Open Sans"/>
                <w:sz w:val="20"/>
                <w:szCs w:val="20"/>
              </w:rPr>
              <w:t>Controlled selection of products made available for students to prepare presentations on their chosen products.</w:t>
            </w:r>
          </w:p>
          <w:p w:rsidR="00081434" w:rsidRPr="0073260B" w:rsidRDefault="00081434" w:rsidP="00DA4FAB">
            <w:pPr>
              <w:rPr>
                <w:rFonts w:ascii="Open Sans" w:hAnsi="Open Sans" w:cs="Open Sans"/>
                <w:sz w:val="20"/>
                <w:szCs w:val="20"/>
              </w:rPr>
            </w:pPr>
            <w:r w:rsidRPr="0073260B">
              <w:rPr>
                <w:rFonts w:ascii="Open Sans" w:hAnsi="Open Sans" w:cs="Open Sans"/>
                <w:sz w:val="20"/>
                <w:szCs w:val="20"/>
              </w:rPr>
              <w:t>Products to be analysed and justification for their materials/manufacture choice and overall design decisions, using the theory knowledge taught in lessons 1 and 2.</w:t>
            </w:r>
          </w:p>
          <w:p w:rsidR="00081434" w:rsidRPr="0073260B" w:rsidRDefault="00081434" w:rsidP="00DA4FAB">
            <w:pPr>
              <w:rPr>
                <w:rFonts w:ascii="Open Sans" w:hAnsi="Open Sans" w:cs="Open Sans"/>
                <w:sz w:val="20"/>
                <w:szCs w:val="20"/>
              </w:rPr>
            </w:pPr>
            <w:r w:rsidRPr="0073260B">
              <w:rPr>
                <w:rFonts w:ascii="Open Sans" w:hAnsi="Open Sans" w:cs="Open Sans"/>
                <w:sz w:val="20"/>
                <w:szCs w:val="20"/>
              </w:rPr>
              <w:t>Presentation could take place after the start of the new term.</w:t>
            </w:r>
          </w:p>
          <w:p w:rsidR="00081434" w:rsidRPr="0073260B" w:rsidRDefault="00081434" w:rsidP="00DA4FAB">
            <w:pPr>
              <w:rPr>
                <w:rFonts w:ascii="Open Sans" w:hAnsi="Open Sans" w:cs="Open Sans"/>
                <w:sz w:val="20"/>
                <w:szCs w:val="20"/>
              </w:rPr>
            </w:pPr>
          </w:p>
        </w:tc>
        <w:tc>
          <w:tcPr>
            <w:tcW w:w="6805" w:type="dxa"/>
            <w:gridSpan w:val="2"/>
            <w:shd w:val="clear" w:color="auto" w:fill="auto"/>
            <w:vAlign w:val="center"/>
          </w:tcPr>
          <w:p w:rsidR="00081434" w:rsidRPr="0073260B" w:rsidRDefault="00081434" w:rsidP="00DA4FAB">
            <w:pPr>
              <w:rPr>
                <w:rFonts w:ascii="Open Sans" w:hAnsi="Open Sans" w:cs="Open Sans"/>
                <w:sz w:val="20"/>
                <w:szCs w:val="20"/>
              </w:rPr>
            </w:pPr>
            <w:r>
              <w:rPr>
                <w:rFonts w:ascii="Open Sans" w:hAnsi="Open Sans" w:cs="Open Sans"/>
                <w:sz w:val="20"/>
                <w:szCs w:val="20"/>
              </w:rPr>
              <w:t xml:space="preserve">NEA: </w:t>
            </w:r>
            <w:r w:rsidRPr="0073260B">
              <w:rPr>
                <w:rFonts w:ascii="Open Sans" w:hAnsi="Open Sans" w:cs="Open Sans"/>
                <w:sz w:val="20"/>
                <w:szCs w:val="20"/>
              </w:rPr>
              <w:t xml:space="preserve">Design and develop a product from a provided list of suggested starting points. Range of products reflecting the interest of the students. </w:t>
            </w:r>
          </w:p>
          <w:p w:rsidR="00081434" w:rsidRDefault="00081434" w:rsidP="00DA4FAB">
            <w:pPr>
              <w:rPr>
                <w:rFonts w:ascii="Open Sans" w:hAnsi="Open Sans" w:cs="Open Sans"/>
                <w:sz w:val="20"/>
                <w:szCs w:val="20"/>
              </w:rPr>
            </w:pPr>
            <w:r>
              <w:rPr>
                <w:rFonts w:ascii="Open Sans" w:hAnsi="Open Sans" w:cs="Open Sans"/>
                <w:sz w:val="20"/>
                <w:szCs w:val="20"/>
              </w:rPr>
              <w:t xml:space="preserve">Part 1: Identifying </w:t>
            </w:r>
            <w:r w:rsidR="009D5F9D">
              <w:rPr>
                <w:rFonts w:ascii="Open Sans" w:hAnsi="Open Sans" w:cs="Open Sans"/>
                <w:sz w:val="20"/>
                <w:szCs w:val="20"/>
              </w:rPr>
              <w:t>opportunities for d</w:t>
            </w:r>
            <w:r>
              <w:rPr>
                <w:rFonts w:ascii="Open Sans" w:hAnsi="Open Sans" w:cs="Open Sans"/>
                <w:sz w:val="20"/>
                <w:szCs w:val="20"/>
              </w:rPr>
              <w:t>esign</w:t>
            </w:r>
          </w:p>
          <w:p w:rsidR="00081434" w:rsidRDefault="00081434" w:rsidP="007E05BD">
            <w:pPr>
              <w:pStyle w:val="ListParagraph"/>
              <w:numPr>
                <w:ilvl w:val="0"/>
                <w:numId w:val="26"/>
              </w:numPr>
              <w:rPr>
                <w:rFonts w:cs="Open Sans"/>
                <w:sz w:val="20"/>
                <w:szCs w:val="20"/>
              </w:rPr>
            </w:pPr>
            <w:r w:rsidRPr="005124DF">
              <w:rPr>
                <w:rFonts w:cs="Open Sans"/>
                <w:sz w:val="20"/>
                <w:szCs w:val="20"/>
              </w:rPr>
              <w:t>Research techniques</w:t>
            </w:r>
          </w:p>
          <w:p w:rsidR="00081434" w:rsidRDefault="00081434" w:rsidP="007E05BD">
            <w:pPr>
              <w:pStyle w:val="ListParagraph"/>
              <w:numPr>
                <w:ilvl w:val="0"/>
                <w:numId w:val="26"/>
              </w:numPr>
              <w:rPr>
                <w:rFonts w:cs="Open Sans"/>
                <w:sz w:val="20"/>
                <w:szCs w:val="20"/>
              </w:rPr>
            </w:pPr>
            <w:r w:rsidRPr="005124DF">
              <w:rPr>
                <w:rFonts w:cs="Open Sans"/>
                <w:sz w:val="20"/>
                <w:szCs w:val="20"/>
              </w:rPr>
              <w:t>Specification</w:t>
            </w:r>
          </w:p>
          <w:p w:rsidR="00081434" w:rsidRDefault="00081434" w:rsidP="007E05BD">
            <w:pPr>
              <w:pStyle w:val="ListParagraph"/>
              <w:numPr>
                <w:ilvl w:val="0"/>
                <w:numId w:val="26"/>
              </w:numPr>
              <w:rPr>
                <w:rFonts w:cs="Open Sans"/>
                <w:sz w:val="20"/>
                <w:szCs w:val="20"/>
              </w:rPr>
            </w:pPr>
            <w:r w:rsidRPr="005124DF">
              <w:rPr>
                <w:rFonts w:cs="Open Sans"/>
                <w:sz w:val="20"/>
                <w:szCs w:val="20"/>
              </w:rPr>
              <w:t>Design methodology</w:t>
            </w:r>
          </w:p>
          <w:p w:rsidR="00081434" w:rsidRPr="0073260B" w:rsidRDefault="00081434" w:rsidP="007E05BD">
            <w:pPr>
              <w:pStyle w:val="ListParagraph"/>
              <w:numPr>
                <w:ilvl w:val="0"/>
                <w:numId w:val="26"/>
              </w:numPr>
              <w:rPr>
                <w:rFonts w:cs="Open Sans"/>
                <w:sz w:val="20"/>
                <w:szCs w:val="20"/>
              </w:rPr>
            </w:pPr>
            <w:r w:rsidRPr="0073260B">
              <w:rPr>
                <w:rFonts w:cs="Open Sans"/>
                <w:sz w:val="20"/>
                <w:szCs w:val="20"/>
              </w:rPr>
              <w:t>Developing designs</w:t>
            </w:r>
          </w:p>
        </w:tc>
      </w:tr>
      <w:tr w:rsidR="00081434" w:rsidTr="00960BD5">
        <w:trPr>
          <w:trHeight w:val="1639"/>
          <w:jc w:val="center"/>
        </w:trPr>
        <w:tc>
          <w:tcPr>
            <w:tcW w:w="975" w:type="dxa"/>
            <w:shd w:val="clear" w:color="auto" w:fill="auto"/>
            <w:vAlign w:val="center"/>
          </w:tcPr>
          <w:p w:rsidR="00081434" w:rsidRPr="00F13894" w:rsidRDefault="00081434" w:rsidP="00DA4FAB">
            <w:pPr>
              <w:jc w:val="center"/>
              <w:rPr>
                <w:rFonts w:ascii="Open Sans" w:hAnsi="Open Sans" w:cs="Open Sans"/>
                <w:szCs w:val="32"/>
              </w:rPr>
            </w:pPr>
            <w:r w:rsidRPr="00F13894">
              <w:rPr>
                <w:rFonts w:ascii="Open Sans" w:hAnsi="Open Sans" w:cs="Open Sans"/>
                <w:szCs w:val="32"/>
              </w:rPr>
              <w:lastRenderedPageBreak/>
              <w:t>4</w:t>
            </w:r>
          </w:p>
        </w:tc>
        <w:tc>
          <w:tcPr>
            <w:tcW w:w="3259" w:type="dxa"/>
            <w:shd w:val="clear" w:color="auto" w:fill="auto"/>
          </w:tcPr>
          <w:p w:rsidR="00A2521F" w:rsidRDefault="00A2521F" w:rsidP="00DA4FAB">
            <w:pPr>
              <w:rPr>
                <w:rFonts w:ascii="Open Sans" w:hAnsi="Open Sans" w:cs="Open Sans"/>
                <w:sz w:val="20"/>
                <w:szCs w:val="20"/>
              </w:rPr>
            </w:pPr>
            <w:r>
              <w:rPr>
                <w:rFonts w:ascii="Open Sans" w:hAnsi="Open Sans" w:cs="Open Sans"/>
                <w:sz w:val="20"/>
                <w:szCs w:val="20"/>
              </w:rPr>
              <w:t>3.2 Specialist measuring tools and equipment</w:t>
            </w:r>
          </w:p>
          <w:p w:rsidR="00081434" w:rsidRPr="0073260B" w:rsidRDefault="00A2521F" w:rsidP="00DA4FAB">
            <w:pPr>
              <w:rPr>
                <w:rFonts w:ascii="Open Sans" w:hAnsi="Open Sans" w:cs="Open Sans"/>
                <w:sz w:val="20"/>
                <w:szCs w:val="20"/>
              </w:rPr>
            </w:pPr>
            <w:r>
              <w:rPr>
                <w:rFonts w:ascii="Open Sans" w:hAnsi="Open Sans" w:cs="Open Sans"/>
                <w:sz w:val="20"/>
                <w:szCs w:val="20"/>
              </w:rPr>
              <w:t>3.3</w:t>
            </w:r>
            <w:r w:rsidR="00081434">
              <w:rPr>
                <w:rFonts w:ascii="Open Sans" w:hAnsi="Open Sans" w:cs="Open Sans"/>
                <w:sz w:val="20"/>
                <w:szCs w:val="20"/>
              </w:rPr>
              <w:t xml:space="preserve"> Drawing techniques</w:t>
            </w:r>
          </w:p>
          <w:p w:rsidR="00081434" w:rsidRPr="0073260B" w:rsidRDefault="00D6785A" w:rsidP="00DA4FAB">
            <w:pPr>
              <w:rPr>
                <w:rFonts w:ascii="Open Sans" w:hAnsi="Open Sans" w:cs="Open Sans"/>
                <w:sz w:val="20"/>
                <w:szCs w:val="20"/>
              </w:rPr>
            </w:pPr>
            <w:r>
              <w:rPr>
                <w:rFonts w:ascii="Open Sans" w:hAnsi="Open Sans" w:cs="Open Sans"/>
                <w:sz w:val="20"/>
                <w:szCs w:val="20"/>
              </w:rPr>
              <w:t>4.1 Digital t</w:t>
            </w:r>
            <w:r w:rsidR="00081434">
              <w:rPr>
                <w:rFonts w:ascii="Open Sans" w:hAnsi="Open Sans" w:cs="Open Sans"/>
                <w:sz w:val="20"/>
                <w:szCs w:val="20"/>
              </w:rPr>
              <w:t>echnologies (a)</w:t>
            </w:r>
            <w:r w:rsidR="00081434" w:rsidRPr="0073260B">
              <w:rPr>
                <w:rFonts w:ascii="Open Sans" w:hAnsi="Open Sans" w:cs="Open Sans"/>
                <w:sz w:val="20"/>
                <w:szCs w:val="20"/>
              </w:rPr>
              <w:t xml:space="preserve"> Use of CAD</w:t>
            </w:r>
          </w:p>
        </w:tc>
        <w:tc>
          <w:tcPr>
            <w:tcW w:w="6935" w:type="dxa"/>
            <w:gridSpan w:val="2"/>
            <w:shd w:val="clear" w:color="auto" w:fill="auto"/>
          </w:tcPr>
          <w:p w:rsidR="00081434" w:rsidRPr="0073260B" w:rsidRDefault="00081434" w:rsidP="00DA4FAB">
            <w:pPr>
              <w:rPr>
                <w:rFonts w:ascii="Open Sans" w:hAnsi="Open Sans" w:cs="Open Sans"/>
                <w:sz w:val="20"/>
                <w:szCs w:val="20"/>
              </w:rPr>
            </w:pPr>
            <w:r w:rsidRPr="0073260B">
              <w:rPr>
                <w:rFonts w:ascii="Open Sans" w:hAnsi="Open Sans" w:cs="Open Sans"/>
                <w:sz w:val="20"/>
                <w:szCs w:val="20"/>
              </w:rPr>
              <w:t>Focused Practical task – suggest choice, one to be a concept model outcome and one to be architecturally focused.</w:t>
            </w:r>
          </w:p>
          <w:p w:rsidR="00081434" w:rsidRPr="0073260B" w:rsidRDefault="00081434" w:rsidP="00DA4FAB">
            <w:pPr>
              <w:rPr>
                <w:rFonts w:ascii="Open Sans" w:hAnsi="Open Sans" w:cs="Open Sans"/>
                <w:sz w:val="20"/>
                <w:szCs w:val="20"/>
              </w:rPr>
            </w:pPr>
          </w:p>
          <w:p w:rsidR="00081434" w:rsidRPr="0073260B" w:rsidRDefault="00081434" w:rsidP="00DA4FAB">
            <w:pPr>
              <w:rPr>
                <w:rFonts w:ascii="Open Sans" w:hAnsi="Open Sans" w:cs="Open Sans"/>
                <w:sz w:val="20"/>
                <w:szCs w:val="20"/>
              </w:rPr>
            </w:pPr>
            <w:r w:rsidRPr="0073260B">
              <w:rPr>
                <w:rFonts w:ascii="Open Sans" w:hAnsi="Open Sans" w:cs="Open Sans"/>
                <w:sz w:val="20"/>
                <w:szCs w:val="20"/>
              </w:rPr>
              <w:t>Manufactured from drawings – with minimal design input.</w:t>
            </w:r>
          </w:p>
        </w:tc>
        <w:tc>
          <w:tcPr>
            <w:tcW w:w="3415" w:type="dxa"/>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Default="00081434"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Pr>
                <w:rFonts w:ascii="Open Sans" w:hAnsi="Open Sans" w:cs="Open Sans"/>
                <w:sz w:val="20"/>
                <w:szCs w:val="20"/>
              </w:rPr>
              <w:t xml:space="preserve">ing a </w:t>
            </w:r>
            <w:r w:rsidR="009D5F9D">
              <w:rPr>
                <w:rFonts w:ascii="Open Sans" w:hAnsi="Open Sans" w:cs="Open Sans"/>
                <w:sz w:val="20"/>
                <w:szCs w:val="20"/>
              </w:rPr>
              <w:t>p</w:t>
            </w:r>
            <w:r>
              <w:rPr>
                <w:rFonts w:ascii="Open Sans" w:hAnsi="Open Sans" w:cs="Open Sans"/>
                <w:sz w:val="20"/>
                <w:szCs w:val="20"/>
              </w:rPr>
              <w:t>rototype</w:t>
            </w:r>
          </w:p>
          <w:p w:rsidR="00081434" w:rsidRPr="0073260B" w:rsidRDefault="009D5F9D" w:rsidP="009D5F9D">
            <w:pPr>
              <w:rPr>
                <w:rFonts w:ascii="Open Sans" w:hAnsi="Open Sans" w:cs="Open Sans"/>
                <w:sz w:val="20"/>
                <w:szCs w:val="20"/>
              </w:rPr>
            </w:pPr>
            <w:r>
              <w:rPr>
                <w:rFonts w:ascii="Open Sans" w:hAnsi="Open Sans" w:cs="Open Sans"/>
                <w:sz w:val="20"/>
                <w:szCs w:val="20"/>
              </w:rPr>
              <w:t>Part 3: Making a f</w:t>
            </w:r>
            <w:r w:rsidR="00081434">
              <w:rPr>
                <w:rFonts w:ascii="Open Sans" w:hAnsi="Open Sans" w:cs="Open Sans"/>
                <w:sz w:val="20"/>
                <w:szCs w:val="20"/>
              </w:rPr>
              <w:t xml:space="preserve">inal </w:t>
            </w:r>
            <w:r>
              <w:rPr>
                <w:rFonts w:ascii="Open Sans" w:hAnsi="Open Sans" w:cs="Open Sans"/>
                <w:sz w:val="20"/>
                <w:szCs w:val="20"/>
              </w:rPr>
              <w:t>p</w:t>
            </w:r>
            <w:r w:rsidR="00081434">
              <w:rPr>
                <w:rFonts w:ascii="Open Sans" w:hAnsi="Open Sans" w:cs="Open Sans"/>
                <w:sz w:val="20"/>
                <w:szCs w:val="20"/>
              </w:rPr>
              <w:t>rototype</w:t>
            </w:r>
          </w:p>
        </w:tc>
      </w:tr>
    </w:tbl>
    <w:p w:rsidR="004D7E42" w:rsidRDefault="004D7E42" w:rsidP="00081434"/>
    <w:p w:rsidR="004D7E42" w:rsidRDefault="004D7E42" w:rsidP="004D7E42">
      <w:r>
        <w:br w:type="page"/>
      </w:r>
    </w:p>
    <w:p w:rsidR="00081434" w:rsidRDefault="00081434" w:rsidP="00081434"/>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2139"/>
        <w:gridCol w:w="6"/>
        <w:gridCol w:w="4659"/>
        <w:gridCol w:w="6805"/>
      </w:tblGrid>
      <w:tr w:rsidR="00081434" w:rsidRPr="00D20593" w:rsidTr="00960BD5">
        <w:trPr>
          <w:trHeight w:val="366"/>
          <w:jc w:val="center"/>
        </w:trPr>
        <w:tc>
          <w:tcPr>
            <w:tcW w:w="975" w:type="dxa"/>
            <w:shd w:val="clear" w:color="auto" w:fill="auto"/>
            <w:vAlign w:val="center"/>
          </w:tcPr>
          <w:p w:rsidR="00081434" w:rsidRPr="00D20593" w:rsidRDefault="00081434"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3"/>
            <w:shd w:val="clear" w:color="auto" w:fill="auto"/>
            <w:vAlign w:val="center"/>
          </w:tcPr>
          <w:p w:rsidR="00081434" w:rsidRPr="00D20593" w:rsidRDefault="00081434" w:rsidP="00DA4FAB">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805" w:type="dxa"/>
            <w:shd w:val="clear" w:color="auto" w:fill="auto"/>
            <w:vAlign w:val="center"/>
          </w:tcPr>
          <w:p w:rsidR="00081434" w:rsidRPr="00D20593" w:rsidRDefault="00081434" w:rsidP="00DA4FAB">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p>
          <w:p w:rsidR="00081434" w:rsidRPr="0073260B" w:rsidRDefault="00081434" w:rsidP="00DA4FAB">
            <w:pPr>
              <w:pStyle w:val="BodyText"/>
              <w:jc w:val="center"/>
            </w:pPr>
            <w:r w:rsidRPr="0073260B">
              <w:t>1</w:t>
            </w:r>
          </w:p>
          <w:p w:rsidR="00081434" w:rsidRPr="0073260B" w:rsidRDefault="00081434" w:rsidP="00DA4FAB">
            <w:pPr>
              <w:pStyle w:val="BodyText"/>
              <w:jc w:val="center"/>
            </w:pPr>
          </w:p>
        </w:tc>
        <w:tc>
          <w:tcPr>
            <w:tcW w:w="6804" w:type="dxa"/>
            <w:gridSpan w:val="3"/>
            <w:shd w:val="clear" w:color="auto" w:fill="auto"/>
          </w:tcPr>
          <w:p w:rsidR="00081434" w:rsidRPr="006A2127" w:rsidRDefault="00D6785A" w:rsidP="00DA4FAB">
            <w:pPr>
              <w:pStyle w:val="BodyText"/>
              <w:spacing w:before="0" w:after="0" w:line="240" w:lineRule="auto"/>
              <w:rPr>
                <w:rFonts w:cs="Open Sans"/>
                <w:sz w:val="20"/>
                <w:szCs w:val="20"/>
              </w:rPr>
            </w:pPr>
            <w:r>
              <w:rPr>
                <w:rFonts w:cs="Open Sans"/>
                <w:sz w:val="20"/>
                <w:szCs w:val="20"/>
              </w:rPr>
              <w:t>4.1 Digital t</w:t>
            </w:r>
            <w:r w:rsidR="00081434" w:rsidRPr="006A2127">
              <w:rPr>
                <w:rFonts w:cs="Open Sans"/>
                <w:sz w:val="20"/>
                <w:szCs w:val="20"/>
              </w:rPr>
              <w:t>echnologies (b) CAM &amp; rapid prototyping</w:t>
            </w:r>
          </w:p>
          <w:p w:rsidR="00081434" w:rsidRPr="006A2127" w:rsidRDefault="00D6785A" w:rsidP="00DA4FAB">
            <w:pPr>
              <w:pStyle w:val="BodyText"/>
              <w:spacing w:before="0" w:after="0" w:line="240" w:lineRule="auto"/>
              <w:rPr>
                <w:rFonts w:cs="Open Sans"/>
                <w:sz w:val="20"/>
                <w:szCs w:val="20"/>
              </w:rPr>
            </w:pPr>
            <w:r>
              <w:rPr>
                <w:rFonts w:cs="Open Sans"/>
                <w:sz w:val="20"/>
                <w:szCs w:val="20"/>
              </w:rPr>
              <w:t>6.1 Effects of t</w:t>
            </w:r>
            <w:r w:rsidR="00081434" w:rsidRPr="006A2127">
              <w:rPr>
                <w:rFonts w:cs="Open Sans"/>
                <w:sz w:val="20"/>
                <w:szCs w:val="20"/>
              </w:rPr>
              <w:t>echnological developments</w:t>
            </w:r>
          </w:p>
          <w:p w:rsidR="00081434" w:rsidRPr="006A2127" w:rsidRDefault="00A66197" w:rsidP="00DA4FAB">
            <w:pPr>
              <w:pStyle w:val="BodyText"/>
              <w:spacing w:before="0" w:after="0" w:line="240" w:lineRule="auto"/>
              <w:rPr>
                <w:rFonts w:cs="Open Sans"/>
                <w:sz w:val="20"/>
                <w:szCs w:val="20"/>
              </w:rPr>
            </w:pPr>
            <w:r>
              <w:rPr>
                <w:rFonts w:cs="Open Sans"/>
                <w:sz w:val="20"/>
                <w:szCs w:val="20"/>
              </w:rPr>
              <w:t xml:space="preserve">(a) </w:t>
            </w:r>
            <w:r w:rsidR="00081434" w:rsidRPr="006A2127">
              <w:rPr>
                <w:rFonts w:cs="Open Sans"/>
                <w:sz w:val="20"/>
                <w:szCs w:val="20"/>
              </w:rPr>
              <w:t>Mass production</w:t>
            </w:r>
          </w:p>
          <w:p w:rsidR="00081434" w:rsidRPr="006A2127" w:rsidRDefault="00A66197" w:rsidP="00DA4FAB">
            <w:pPr>
              <w:pStyle w:val="BodyText"/>
              <w:spacing w:before="0" w:after="0" w:line="240" w:lineRule="auto"/>
              <w:rPr>
                <w:rFonts w:cs="Open Sans"/>
                <w:sz w:val="20"/>
                <w:szCs w:val="20"/>
              </w:rPr>
            </w:pPr>
            <w:r>
              <w:rPr>
                <w:rFonts w:cs="Open Sans"/>
                <w:sz w:val="20"/>
                <w:szCs w:val="20"/>
              </w:rPr>
              <w:t xml:space="preserve">(b) </w:t>
            </w:r>
            <w:r w:rsidR="00081434" w:rsidRPr="006A2127">
              <w:rPr>
                <w:rFonts w:cs="Open Sans"/>
                <w:sz w:val="20"/>
                <w:szCs w:val="20"/>
              </w:rPr>
              <w:t>Industrial age</w:t>
            </w:r>
          </w:p>
          <w:p w:rsidR="00081434" w:rsidRPr="006A2127" w:rsidRDefault="00A66197" w:rsidP="00DA4FAB">
            <w:pPr>
              <w:pStyle w:val="BodyText"/>
              <w:spacing w:before="0" w:after="0" w:line="240" w:lineRule="auto"/>
              <w:rPr>
                <w:rFonts w:cs="Open Sans"/>
                <w:sz w:val="20"/>
                <w:szCs w:val="20"/>
              </w:rPr>
            </w:pPr>
            <w:r>
              <w:rPr>
                <w:rFonts w:cs="Open Sans"/>
                <w:sz w:val="20"/>
                <w:szCs w:val="20"/>
              </w:rPr>
              <w:t xml:space="preserve">© </w:t>
            </w:r>
            <w:r w:rsidR="00081434" w:rsidRPr="006A2127">
              <w:rPr>
                <w:rFonts w:cs="Open Sans"/>
                <w:sz w:val="20"/>
                <w:szCs w:val="20"/>
              </w:rPr>
              <w:t>Global marketplace</w:t>
            </w:r>
          </w:p>
        </w:tc>
        <w:tc>
          <w:tcPr>
            <w:tcW w:w="6805" w:type="dxa"/>
            <w:shd w:val="clear" w:color="auto" w:fill="auto"/>
          </w:tcPr>
          <w:p w:rsidR="00081434" w:rsidRPr="006A2127" w:rsidRDefault="00081434" w:rsidP="00E14D71">
            <w:pPr>
              <w:rPr>
                <w:rFonts w:cs="Open Sans"/>
                <w:sz w:val="20"/>
                <w:szCs w:val="20"/>
              </w:rPr>
            </w:pPr>
            <w:r w:rsidRPr="00E14D71">
              <w:rPr>
                <w:rFonts w:ascii="Open Sans" w:hAnsi="Open Sans" w:cs="Open Sans"/>
                <w:sz w:val="20"/>
                <w:szCs w:val="20"/>
              </w:rPr>
              <w:t>Revision time or catch up for over running topics.</w:t>
            </w: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p>
          <w:p w:rsidR="00081434" w:rsidRPr="0073260B" w:rsidRDefault="00081434" w:rsidP="00DA4FAB">
            <w:pPr>
              <w:pStyle w:val="BodyText"/>
              <w:jc w:val="center"/>
            </w:pPr>
            <w:r w:rsidRPr="0073260B">
              <w:t>2</w:t>
            </w:r>
          </w:p>
          <w:p w:rsidR="00081434" w:rsidRPr="0073260B" w:rsidRDefault="00081434" w:rsidP="00DA4FAB">
            <w:pPr>
              <w:pStyle w:val="BodyText"/>
              <w:jc w:val="center"/>
            </w:pPr>
          </w:p>
        </w:tc>
        <w:tc>
          <w:tcPr>
            <w:tcW w:w="6804" w:type="dxa"/>
            <w:gridSpan w:val="3"/>
            <w:shd w:val="clear" w:color="auto" w:fill="auto"/>
          </w:tcPr>
          <w:p w:rsidR="00081434" w:rsidRPr="00E14D71" w:rsidRDefault="00081434" w:rsidP="00E14D71">
            <w:pPr>
              <w:rPr>
                <w:rFonts w:ascii="Open Sans" w:hAnsi="Open Sans" w:cs="Open Sans"/>
                <w:sz w:val="20"/>
                <w:szCs w:val="20"/>
              </w:rPr>
            </w:pPr>
            <w:r w:rsidRPr="00E14D71">
              <w:rPr>
                <w:rFonts w:ascii="Open Sans" w:hAnsi="Open Sans" w:cs="Open Sans"/>
                <w:sz w:val="20"/>
                <w:szCs w:val="20"/>
              </w:rPr>
              <w:t>NEA:</w:t>
            </w:r>
          </w:p>
          <w:p w:rsidR="00081434" w:rsidRPr="00E14D71" w:rsidRDefault="009D5F9D" w:rsidP="00E14D71">
            <w:pPr>
              <w:rPr>
                <w:rFonts w:ascii="Open Sans" w:hAnsi="Open Sans" w:cs="Open Sans"/>
                <w:sz w:val="20"/>
                <w:szCs w:val="20"/>
              </w:rPr>
            </w:pPr>
            <w:r>
              <w:rPr>
                <w:rFonts w:ascii="Open Sans" w:hAnsi="Open Sans" w:cs="Open Sans"/>
                <w:sz w:val="20"/>
                <w:szCs w:val="20"/>
              </w:rPr>
              <w:t>Part 2: Designing a p</w:t>
            </w:r>
            <w:r w:rsidR="00081434" w:rsidRPr="00E14D71">
              <w:rPr>
                <w:rFonts w:ascii="Open Sans" w:hAnsi="Open Sans" w:cs="Open Sans"/>
                <w:sz w:val="20"/>
                <w:szCs w:val="20"/>
              </w:rPr>
              <w:t>rototype</w:t>
            </w:r>
          </w:p>
          <w:p w:rsidR="00081434" w:rsidRPr="009D5F9D" w:rsidRDefault="00081434" w:rsidP="009D5F9D">
            <w:pPr>
              <w:pStyle w:val="ListParagraph"/>
              <w:numPr>
                <w:ilvl w:val="0"/>
                <w:numId w:val="32"/>
              </w:numPr>
              <w:rPr>
                <w:rFonts w:cs="Open Sans"/>
                <w:sz w:val="20"/>
                <w:szCs w:val="20"/>
              </w:rPr>
            </w:pPr>
            <w:r w:rsidRPr="009D5F9D">
              <w:rPr>
                <w:rFonts w:cs="Open Sans"/>
                <w:sz w:val="20"/>
                <w:szCs w:val="20"/>
              </w:rPr>
              <w:t>Presenting final ideas</w:t>
            </w:r>
          </w:p>
          <w:p w:rsidR="00081434" w:rsidRPr="009D5F9D" w:rsidRDefault="00081434" w:rsidP="009D5F9D">
            <w:pPr>
              <w:pStyle w:val="ListParagraph"/>
              <w:numPr>
                <w:ilvl w:val="0"/>
                <w:numId w:val="32"/>
              </w:numPr>
              <w:rPr>
                <w:rFonts w:cs="Open Sans"/>
                <w:sz w:val="20"/>
                <w:szCs w:val="20"/>
              </w:rPr>
            </w:pPr>
            <w:r w:rsidRPr="009D5F9D">
              <w:rPr>
                <w:rFonts w:cs="Open Sans"/>
                <w:sz w:val="20"/>
                <w:szCs w:val="20"/>
              </w:rPr>
              <w:t>Working drawings</w:t>
            </w:r>
          </w:p>
          <w:p w:rsidR="00081434" w:rsidRPr="009D5F9D" w:rsidRDefault="00081434" w:rsidP="009D5F9D">
            <w:pPr>
              <w:pStyle w:val="ListParagraph"/>
              <w:numPr>
                <w:ilvl w:val="0"/>
                <w:numId w:val="32"/>
              </w:numPr>
              <w:rPr>
                <w:rFonts w:cs="Open Sans"/>
                <w:sz w:val="20"/>
                <w:szCs w:val="20"/>
              </w:rPr>
            </w:pPr>
            <w:r w:rsidRPr="009D5F9D">
              <w:rPr>
                <w:rFonts w:cs="Open Sans"/>
                <w:sz w:val="20"/>
                <w:szCs w:val="20"/>
              </w:rPr>
              <w:t>Planning for manufacture</w:t>
            </w:r>
          </w:p>
        </w:tc>
        <w:tc>
          <w:tcPr>
            <w:tcW w:w="6805" w:type="dxa"/>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Pr="006A2127" w:rsidRDefault="009D5F9D" w:rsidP="00E14D71">
            <w:pPr>
              <w:rPr>
                <w:rFonts w:cs="Open Sans"/>
                <w:sz w:val="20"/>
                <w:szCs w:val="20"/>
              </w:rPr>
            </w:pPr>
            <w:r>
              <w:rPr>
                <w:rFonts w:ascii="Open Sans" w:hAnsi="Open Sans" w:cs="Open Sans"/>
                <w:sz w:val="20"/>
                <w:szCs w:val="20"/>
              </w:rPr>
              <w:t>Part 3: Making a final p</w:t>
            </w:r>
            <w:r w:rsidR="00081434" w:rsidRPr="00E14D71">
              <w:rPr>
                <w:rFonts w:ascii="Open Sans" w:hAnsi="Open Sans" w:cs="Open Sans"/>
                <w:sz w:val="20"/>
                <w:szCs w:val="20"/>
              </w:rPr>
              <w:t>rototype</w:t>
            </w:r>
            <w:r w:rsidR="00081434" w:rsidRPr="006A2127">
              <w:rPr>
                <w:rFonts w:cs="Open Sans"/>
                <w:sz w:val="20"/>
                <w:szCs w:val="20"/>
              </w:rPr>
              <w:t xml:space="preserve"> </w:t>
            </w: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r w:rsidRPr="0073260B">
              <w:t>3</w:t>
            </w:r>
          </w:p>
        </w:tc>
        <w:tc>
          <w:tcPr>
            <w:tcW w:w="2145" w:type="dxa"/>
            <w:gridSpan w:val="2"/>
            <w:tcBorders>
              <w:right w:val="single" w:sz="4" w:space="0" w:color="auto"/>
            </w:tcBorders>
            <w:shd w:val="clear" w:color="auto" w:fill="auto"/>
          </w:tcPr>
          <w:p w:rsidR="00081434" w:rsidRPr="00E14D71" w:rsidRDefault="00081434" w:rsidP="00E14D71">
            <w:pPr>
              <w:rPr>
                <w:rFonts w:ascii="Open Sans" w:hAnsi="Open Sans" w:cs="Open Sans"/>
                <w:sz w:val="20"/>
                <w:szCs w:val="20"/>
              </w:rPr>
            </w:pPr>
            <w:r w:rsidRPr="00E14D71">
              <w:rPr>
                <w:rFonts w:ascii="Open Sans" w:hAnsi="Open Sans" w:cs="Open Sans"/>
                <w:sz w:val="20"/>
                <w:szCs w:val="20"/>
              </w:rPr>
              <w:t>NEA:</w:t>
            </w:r>
          </w:p>
          <w:p w:rsidR="00081434" w:rsidRDefault="00081434"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sidR="009D5F9D">
              <w:rPr>
                <w:rFonts w:ascii="Open Sans" w:hAnsi="Open Sans" w:cs="Open Sans"/>
                <w:sz w:val="20"/>
                <w:szCs w:val="20"/>
              </w:rPr>
              <w:t>ing a p</w:t>
            </w:r>
            <w:r>
              <w:rPr>
                <w:rFonts w:ascii="Open Sans" w:hAnsi="Open Sans" w:cs="Open Sans"/>
                <w:sz w:val="20"/>
                <w:szCs w:val="20"/>
              </w:rPr>
              <w:t>rototype</w:t>
            </w:r>
          </w:p>
          <w:p w:rsidR="00081434" w:rsidRPr="006A2127" w:rsidRDefault="00081434" w:rsidP="00DA4FAB">
            <w:pPr>
              <w:pStyle w:val="BodyText"/>
              <w:spacing w:line="240" w:lineRule="auto"/>
              <w:rPr>
                <w:rFonts w:cs="Open Sans"/>
                <w:sz w:val="20"/>
                <w:szCs w:val="20"/>
              </w:rPr>
            </w:pPr>
          </w:p>
        </w:tc>
        <w:tc>
          <w:tcPr>
            <w:tcW w:w="4659" w:type="dxa"/>
            <w:tcBorders>
              <w:left w:val="single" w:sz="4" w:space="0" w:color="auto"/>
            </w:tcBorders>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Pr="006A2127" w:rsidRDefault="009D5F9D" w:rsidP="009D5F9D">
            <w:pPr>
              <w:pStyle w:val="BodyText"/>
              <w:spacing w:before="0" w:line="240" w:lineRule="auto"/>
              <w:rPr>
                <w:rFonts w:cs="Open Sans"/>
                <w:sz w:val="20"/>
                <w:szCs w:val="20"/>
              </w:rPr>
            </w:pPr>
            <w:r>
              <w:rPr>
                <w:rFonts w:cs="Open Sans"/>
                <w:sz w:val="20"/>
                <w:szCs w:val="20"/>
              </w:rPr>
              <w:t>Part 3: Making a f</w:t>
            </w:r>
            <w:r w:rsidR="00081434">
              <w:rPr>
                <w:rFonts w:cs="Open Sans"/>
                <w:sz w:val="20"/>
                <w:szCs w:val="20"/>
              </w:rPr>
              <w:t xml:space="preserve">inal </w:t>
            </w:r>
            <w:r>
              <w:rPr>
                <w:rFonts w:cs="Open Sans"/>
                <w:sz w:val="20"/>
                <w:szCs w:val="20"/>
              </w:rPr>
              <w:t>p</w:t>
            </w:r>
            <w:r w:rsidR="00081434">
              <w:rPr>
                <w:rFonts w:cs="Open Sans"/>
                <w:sz w:val="20"/>
                <w:szCs w:val="20"/>
              </w:rPr>
              <w:t>rototype</w:t>
            </w:r>
            <w:r w:rsidR="00081434" w:rsidRPr="006A2127">
              <w:rPr>
                <w:rFonts w:cs="Open Sans"/>
                <w:sz w:val="20"/>
                <w:szCs w:val="20"/>
              </w:rPr>
              <w:t xml:space="preserve"> </w:t>
            </w:r>
          </w:p>
        </w:tc>
        <w:tc>
          <w:tcPr>
            <w:tcW w:w="6805" w:type="dxa"/>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Pr="006A2127" w:rsidRDefault="009D5F9D" w:rsidP="00DA4FAB">
            <w:pPr>
              <w:pStyle w:val="BodyText"/>
              <w:spacing w:before="0" w:line="240" w:lineRule="auto"/>
              <w:rPr>
                <w:rFonts w:cs="Open Sans"/>
                <w:sz w:val="20"/>
                <w:szCs w:val="20"/>
              </w:rPr>
            </w:pPr>
            <w:r>
              <w:rPr>
                <w:rFonts w:cs="Open Sans"/>
                <w:sz w:val="20"/>
                <w:szCs w:val="20"/>
              </w:rPr>
              <w:t>Part 3: Making a final p</w:t>
            </w:r>
            <w:r w:rsidR="00081434">
              <w:rPr>
                <w:rFonts w:cs="Open Sans"/>
                <w:sz w:val="20"/>
                <w:szCs w:val="20"/>
              </w:rPr>
              <w:t>rototype</w:t>
            </w:r>
            <w:r w:rsidR="00081434" w:rsidRPr="006A2127">
              <w:rPr>
                <w:rFonts w:cs="Open Sans"/>
                <w:sz w:val="20"/>
                <w:szCs w:val="20"/>
              </w:rPr>
              <w:t xml:space="preserve"> </w:t>
            </w: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r w:rsidRPr="0073260B">
              <w:t>4</w:t>
            </w:r>
          </w:p>
        </w:tc>
        <w:tc>
          <w:tcPr>
            <w:tcW w:w="2139" w:type="dxa"/>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Default="00081434"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Pr>
                <w:rFonts w:ascii="Open Sans" w:hAnsi="Open Sans" w:cs="Open Sans"/>
                <w:sz w:val="20"/>
                <w:szCs w:val="20"/>
              </w:rPr>
              <w:t xml:space="preserve">ing a </w:t>
            </w:r>
            <w:r w:rsidR="009D5F9D">
              <w:rPr>
                <w:rFonts w:ascii="Open Sans" w:hAnsi="Open Sans" w:cs="Open Sans"/>
                <w:sz w:val="20"/>
                <w:szCs w:val="20"/>
              </w:rPr>
              <w:t>p</w:t>
            </w:r>
            <w:r>
              <w:rPr>
                <w:rFonts w:ascii="Open Sans" w:hAnsi="Open Sans" w:cs="Open Sans"/>
                <w:sz w:val="20"/>
                <w:szCs w:val="20"/>
              </w:rPr>
              <w:t>rototype</w:t>
            </w:r>
          </w:p>
          <w:p w:rsidR="00081434" w:rsidRPr="006A2127" w:rsidRDefault="00081434" w:rsidP="00DA4FAB">
            <w:pPr>
              <w:pStyle w:val="BodyText"/>
              <w:spacing w:line="240" w:lineRule="auto"/>
              <w:rPr>
                <w:rFonts w:cs="Open Sans"/>
                <w:sz w:val="20"/>
                <w:szCs w:val="20"/>
              </w:rPr>
            </w:pPr>
          </w:p>
        </w:tc>
        <w:tc>
          <w:tcPr>
            <w:tcW w:w="4665" w:type="dxa"/>
            <w:gridSpan w:val="2"/>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Pr="006A2127" w:rsidRDefault="009D5F9D" w:rsidP="009D5F9D">
            <w:pPr>
              <w:pStyle w:val="BodyText"/>
              <w:spacing w:before="0" w:line="240" w:lineRule="auto"/>
              <w:rPr>
                <w:rFonts w:cs="Open Sans"/>
                <w:sz w:val="20"/>
                <w:szCs w:val="20"/>
              </w:rPr>
            </w:pPr>
            <w:r>
              <w:rPr>
                <w:rFonts w:cs="Open Sans"/>
                <w:sz w:val="20"/>
                <w:szCs w:val="20"/>
              </w:rPr>
              <w:t>Part 3: Making a f</w:t>
            </w:r>
            <w:r w:rsidR="00081434">
              <w:rPr>
                <w:rFonts w:cs="Open Sans"/>
                <w:sz w:val="20"/>
                <w:szCs w:val="20"/>
              </w:rPr>
              <w:t xml:space="preserve">inal </w:t>
            </w:r>
            <w:r>
              <w:rPr>
                <w:rFonts w:cs="Open Sans"/>
                <w:sz w:val="20"/>
                <w:szCs w:val="20"/>
              </w:rPr>
              <w:t>p</w:t>
            </w:r>
            <w:r w:rsidR="00081434">
              <w:rPr>
                <w:rFonts w:cs="Open Sans"/>
                <w:sz w:val="20"/>
                <w:szCs w:val="20"/>
              </w:rPr>
              <w:t>rototype</w:t>
            </w:r>
            <w:r w:rsidR="00081434" w:rsidRPr="006A2127">
              <w:rPr>
                <w:rFonts w:cs="Open Sans"/>
                <w:sz w:val="20"/>
                <w:szCs w:val="20"/>
              </w:rPr>
              <w:t xml:space="preserve"> </w:t>
            </w:r>
          </w:p>
        </w:tc>
        <w:tc>
          <w:tcPr>
            <w:tcW w:w="6805" w:type="dxa"/>
            <w:shd w:val="clear" w:color="auto" w:fill="auto"/>
          </w:tcPr>
          <w:p w:rsidR="00081434" w:rsidRDefault="00081434" w:rsidP="00DA4FAB">
            <w:pPr>
              <w:rPr>
                <w:rFonts w:ascii="Open Sans" w:hAnsi="Open Sans" w:cs="Open Sans"/>
                <w:sz w:val="20"/>
                <w:szCs w:val="20"/>
              </w:rPr>
            </w:pPr>
            <w:r>
              <w:rPr>
                <w:rFonts w:ascii="Open Sans" w:hAnsi="Open Sans" w:cs="Open Sans"/>
                <w:sz w:val="20"/>
                <w:szCs w:val="20"/>
              </w:rPr>
              <w:t>NEA:</w:t>
            </w:r>
          </w:p>
          <w:p w:rsidR="00081434" w:rsidRPr="006A2127" w:rsidRDefault="009D5F9D" w:rsidP="00DA4FAB">
            <w:pPr>
              <w:pStyle w:val="BodyText"/>
              <w:spacing w:before="0" w:line="240" w:lineRule="auto"/>
              <w:rPr>
                <w:rFonts w:cs="Open Sans"/>
                <w:sz w:val="20"/>
                <w:szCs w:val="20"/>
              </w:rPr>
            </w:pPr>
            <w:r>
              <w:rPr>
                <w:rFonts w:cs="Open Sans"/>
                <w:sz w:val="20"/>
                <w:szCs w:val="20"/>
              </w:rPr>
              <w:t>Part 3: Making a final p</w:t>
            </w:r>
            <w:r w:rsidR="00081434">
              <w:rPr>
                <w:rFonts w:cs="Open Sans"/>
                <w:sz w:val="20"/>
                <w:szCs w:val="20"/>
              </w:rPr>
              <w:t>rototype</w:t>
            </w:r>
            <w:r w:rsidR="00081434" w:rsidRPr="006A2127">
              <w:rPr>
                <w:rFonts w:cs="Open Sans"/>
                <w:sz w:val="20"/>
                <w:szCs w:val="20"/>
              </w:rPr>
              <w:t xml:space="preserve"> </w:t>
            </w:r>
          </w:p>
        </w:tc>
      </w:tr>
    </w:tbl>
    <w:p w:rsidR="00081434" w:rsidRDefault="00081434" w:rsidP="00081434">
      <w:pPr>
        <w:pStyle w:val="Heading3"/>
        <w:rPr>
          <w:lang w:val="en-GB" w:eastAsia="en-GB"/>
        </w:rPr>
      </w:pPr>
    </w:p>
    <w:p w:rsidR="004D7E42" w:rsidRDefault="004D7E42" w:rsidP="004D7E42"/>
    <w:p w:rsidR="004D7E42" w:rsidRPr="004D7E42" w:rsidRDefault="004D7E42" w:rsidP="004D7E42"/>
    <w:p w:rsidR="005C2716" w:rsidRPr="005C2716" w:rsidRDefault="005C2716" w:rsidP="005C2716">
      <w:pPr>
        <w:pStyle w:val="BodyText"/>
        <w:spacing w:before="0" w:after="0"/>
        <w:rPr>
          <w:rFonts w:ascii="Times New Roman" w:hAnsi="Times New Roman" w:cs="Times New Roman"/>
        </w:rPr>
      </w:pPr>
    </w:p>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4905"/>
        <w:gridCol w:w="1899"/>
        <w:gridCol w:w="6805"/>
      </w:tblGrid>
      <w:tr w:rsidR="00081434" w:rsidRPr="00D20593" w:rsidTr="00960BD5">
        <w:trPr>
          <w:trHeight w:val="366"/>
          <w:jc w:val="center"/>
        </w:trPr>
        <w:tc>
          <w:tcPr>
            <w:tcW w:w="975" w:type="dxa"/>
            <w:shd w:val="clear" w:color="auto" w:fill="auto"/>
            <w:vAlign w:val="center"/>
          </w:tcPr>
          <w:p w:rsidR="00081434" w:rsidRPr="00D20593" w:rsidRDefault="00081434"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2"/>
            <w:shd w:val="clear" w:color="auto" w:fill="auto"/>
            <w:vAlign w:val="center"/>
          </w:tcPr>
          <w:p w:rsidR="00081434" w:rsidRPr="00D20593" w:rsidRDefault="00081434" w:rsidP="00DA4FAB">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805" w:type="dxa"/>
            <w:shd w:val="clear" w:color="auto" w:fill="auto"/>
            <w:vAlign w:val="center"/>
          </w:tcPr>
          <w:p w:rsidR="00081434" w:rsidRPr="00D20593" w:rsidRDefault="00081434" w:rsidP="00DA4FAB">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p>
          <w:p w:rsidR="00081434" w:rsidRPr="0073260B" w:rsidRDefault="00081434" w:rsidP="00DA4FAB">
            <w:pPr>
              <w:pStyle w:val="BodyText"/>
              <w:jc w:val="center"/>
            </w:pPr>
            <w:r w:rsidRPr="0073260B">
              <w:t>1</w:t>
            </w:r>
          </w:p>
          <w:p w:rsidR="00081434" w:rsidRPr="0073260B" w:rsidRDefault="00081434" w:rsidP="00DA4FAB">
            <w:pPr>
              <w:pStyle w:val="BodyText"/>
              <w:jc w:val="center"/>
            </w:pPr>
          </w:p>
        </w:tc>
        <w:tc>
          <w:tcPr>
            <w:tcW w:w="4905" w:type="dxa"/>
            <w:tcBorders>
              <w:right w:val="single" w:sz="4" w:space="0" w:color="auto"/>
            </w:tcBorders>
            <w:shd w:val="clear" w:color="auto" w:fill="auto"/>
          </w:tcPr>
          <w:p w:rsidR="00081434" w:rsidRPr="00F13894" w:rsidRDefault="00081434" w:rsidP="00DA4FAB">
            <w:pPr>
              <w:rPr>
                <w:rFonts w:ascii="Open Sans" w:hAnsi="Open Sans" w:cs="Open Sans"/>
                <w:sz w:val="20"/>
                <w:szCs w:val="20"/>
              </w:rPr>
            </w:pPr>
            <w:r w:rsidRPr="00F13894">
              <w:rPr>
                <w:rFonts w:ascii="Open Sans" w:hAnsi="Open Sans" w:cs="Open Sans"/>
                <w:sz w:val="20"/>
                <w:szCs w:val="20"/>
              </w:rPr>
              <w:t>Revision</w:t>
            </w:r>
          </w:p>
        </w:tc>
        <w:tc>
          <w:tcPr>
            <w:tcW w:w="1899" w:type="dxa"/>
            <w:tcBorders>
              <w:left w:val="single" w:sz="4" w:space="0" w:color="auto"/>
            </w:tcBorders>
            <w:shd w:val="clear" w:color="auto" w:fill="auto"/>
          </w:tcPr>
          <w:p w:rsidR="00081434" w:rsidRPr="00F13894" w:rsidRDefault="00081434" w:rsidP="00DA4FAB">
            <w:pPr>
              <w:rPr>
                <w:rFonts w:ascii="Open Sans" w:hAnsi="Open Sans" w:cs="Open Sans"/>
                <w:sz w:val="20"/>
                <w:szCs w:val="20"/>
              </w:rPr>
            </w:pPr>
            <w:r w:rsidRPr="00F13894">
              <w:rPr>
                <w:rFonts w:ascii="Open Sans" w:hAnsi="Open Sans" w:cs="Open Sans"/>
                <w:sz w:val="20"/>
                <w:szCs w:val="20"/>
              </w:rPr>
              <w:t>Exams</w:t>
            </w:r>
          </w:p>
        </w:tc>
        <w:tc>
          <w:tcPr>
            <w:tcW w:w="6805" w:type="dxa"/>
            <w:shd w:val="clear" w:color="auto" w:fill="auto"/>
            <w:vAlign w:val="center"/>
          </w:tcPr>
          <w:p w:rsidR="00081434" w:rsidRPr="00AC08E6" w:rsidRDefault="00081434" w:rsidP="00DA4FAB">
            <w:pPr>
              <w:jc w:val="center"/>
              <w:rPr>
                <w:rFonts w:ascii="Verdana" w:hAnsi="Verdana"/>
                <w:sz w:val="20"/>
                <w:szCs w:val="20"/>
              </w:rPr>
            </w:pP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p>
          <w:p w:rsidR="00081434" w:rsidRPr="0073260B" w:rsidRDefault="00081434" w:rsidP="00DA4FAB">
            <w:pPr>
              <w:pStyle w:val="BodyText"/>
              <w:jc w:val="center"/>
            </w:pPr>
            <w:r w:rsidRPr="0073260B">
              <w:t>2</w:t>
            </w:r>
          </w:p>
          <w:p w:rsidR="00081434" w:rsidRPr="0073260B" w:rsidRDefault="00081434" w:rsidP="00DA4FAB">
            <w:pPr>
              <w:pStyle w:val="BodyText"/>
              <w:jc w:val="center"/>
            </w:pPr>
          </w:p>
        </w:tc>
        <w:tc>
          <w:tcPr>
            <w:tcW w:w="4905" w:type="dxa"/>
            <w:tcBorders>
              <w:right w:val="single" w:sz="4" w:space="0" w:color="auto"/>
            </w:tcBorders>
            <w:shd w:val="clear" w:color="auto" w:fill="auto"/>
          </w:tcPr>
          <w:p w:rsidR="00081434" w:rsidRDefault="00081434" w:rsidP="00DA4FAB">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081434" w:rsidRPr="00F13894" w:rsidRDefault="00081434" w:rsidP="00DA4FAB">
            <w:pPr>
              <w:rPr>
                <w:rFonts w:ascii="Open Sans" w:hAnsi="Open Sans" w:cs="Open Sans"/>
                <w:sz w:val="20"/>
                <w:szCs w:val="20"/>
              </w:rPr>
            </w:pPr>
            <w:r>
              <w:rPr>
                <w:rFonts w:ascii="Open Sans" w:hAnsi="Open Sans" w:cs="Open Sans"/>
                <w:sz w:val="20"/>
                <w:szCs w:val="20"/>
              </w:rPr>
              <w:t xml:space="preserve">Part 4: </w:t>
            </w:r>
            <w:r w:rsidRPr="00F13894">
              <w:rPr>
                <w:rFonts w:ascii="Open Sans" w:hAnsi="Open Sans" w:cs="Open Sans"/>
                <w:sz w:val="20"/>
                <w:szCs w:val="20"/>
              </w:rPr>
              <w:t>Evaluating</w:t>
            </w:r>
            <w:r>
              <w:rPr>
                <w:rFonts w:ascii="Open Sans" w:hAnsi="Open Sans" w:cs="Open Sans"/>
                <w:sz w:val="20"/>
                <w:szCs w:val="20"/>
              </w:rPr>
              <w:t xml:space="preserve"> own </w:t>
            </w:r>
            <w:r w:rsidR="009D5F9D">
              <w:rPr>
                <w:rFonts w:ascii="Open Sans" w:hAnsi="Open Sans" w:cs="Open Sans"/>
                <w:sz w:val="20"/>
                <w:szCs w:val="20"/>
              </w:rPr>
              <w:t>d</w:t>
            </w:r>
            <w:r>
              <w:rPr>
                <w:rFonts w:ascii="Open Sans" w:hAnsi="Open Sans" w:cs="Open Sans"/>
                <w:sz w:val="20"/>
                <w:szCs w:val="20"/>
              </w:rPr>
              <w:t xml:space="preserve">esign and </w:t>
            </w:r>
            <w:r w:rsidR="009D5F9D">
              <w:rPr>
                <w:rFonts w:ascii="Open Sans" w:hAnsi="Open Sans" w:cs="Open Sans"/>
                <w:sz w:val="20"/>
                <w:szCs w:val="20"/>
              </w:rPr>
              <w:t>p</w:t>
            </w:r>
            <w:r>
              <w:rPr>
                <w:rFonts w:ascii="Open Sans" w:hAnsi="Open Sans" w:cs="Open Sans"/>
                <w:sz w:val="20"/>
                <w:szCs w:val="20"/>
              </w:rPr>
              <w:t>rototype</w:t>
            </w:r>
          </w:p>
          <w:p w:rsidR="00081434" w:rsidRPr="00F13894" w:rsidRDefault="00081434" w:rsidP="00DA4FAB">
            <w:pPr>
              <w:rPr>
                <w:rFonts w:ascii="Open Sans" w:hAnsi="Open Sans" w:cs="Open Sans"/>
                <w:sz w:val="20"/>
                <w:szCs w:val="20"/>
              </w:rPr>
            </w:pPr>
          </w:p>
        </w:tc>
        <w:tc>
          <w:tcPr>
            <w:tcW w:w="1899" w:type="dxa"/>
            <w:tcBorders>
              <w:left w:val="single" w:sz="4" w:space="0" w:color="auto"/>
            </w:tcBorders>
            <w:shd w:val="clear" w:color="auto" w:fill="auto"/>
          </w:tcPr>
          <w:p w:rsidR="00081434" w:rsidRPr="00F13894" w:rsidRDefault="00081434" w:rsidP="00DA4FAB">
            <w:pPr>
              <w:rPr>
                <w:rFonts w:ascii="Open Sans" w:hAnsi="Open Sans" w:cs="Open Sans"/>
                <w:sz w:val="20"/>
                <w:szCs w:val="20"/>
              </w:rPr>
            </w:pPr>
            <w:r w:rsidRPr="00F13894">
              <w:rPr>
                <w:rFonts w:ascii="Open Sans" w:hAnsi="Open Sans" w:cs="Open Sans"/>
                <w:sz w:val="20"/>
                <w:szCs w:val="20"/>
              </w:rPr>
              <w:t>Exams</w:t>
            </w:r>
          </w:p>
        </w:tc>
        <w:tc>
          <w:tcPr>
            <w:tcW w:w="6805" w:type="dxa"/>
            <w:shd w:val="clear" w:color="auto" w:fill="auto"/>
            <w:vAlign w:val="center"/>
          </w:tcPr>
          <w:p w:rsidR="00081434" w:rsidRPr="00CB561B" w:rsidRDefault="00081434" w:rsidP="00DA4FAB">
            <w:pPr>
              <w:jc w:val="center"/>
            </w:pP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r w:rsidRPr="0073260B">
              <w:t>3</w:t>
            </w:r>
          </w:p>
        </w:tc>
        <w:tc>
          <w:tcPr>
            <w:tcW w:w="4905" w:type="dxa"/>
            <w:tcBorders>
              <w:right w:val="single" w:sz="4" w:space="0" w:color="auto"/>
            </w:tcBorders>
            <w:shd w:val="clear" w:color="auto" w:fill="auto"/>
          </w:tcPr>
          <w:p w:rsidR="00081434" w:rsidRPr="00E14D71" w:rsidRDefault="00081434" w:rsidP="00DA4FAB">
            <w:pPr>
              <w:rPr>
                <w:rFonts w:ascii="Open Sans" w:hAnsi="Open Sans" w:cs="Open Sans"/>
                <w:sz w:val="20"/>
                <w:szCs w:val="20"/>
              </w:rPr>
            </w:pPr>
            <w:r w:rsidRPr="00E14D71">
              <w:rPr>
                <w:rFonts w:ascii="Open Sans" w:hAnsi="Open Sans" w:cs="Open Sans"/>
                <w:sz w:val="20"/>
                <w:szCs w:val="20"/>
              </w:rPr>
              <w:t>Prepare for assessment of NEA</w:t>
            </w:r>
          </w:p>
        </w:tc>
        <w:tc>
          <w:tcPr>
            <w:tcW w:w="1899" w:type="dxa"/>
            <w:tcBorders>
              <w:right w:val="single" w:sz="4" w:space="0" w:color="auto"/>
            </w:tcBorders>
            <w:shd w:val="clear" w:color="auto" w:fill="auto"/>
          </w:tcPr>
          <w:p w:rsidR="00081434" w:rsidRPr="00F13894" w:rsidRDefault="00081434" w:rsidP="00DA4FAB">
            <w:pPr>
              <w:rPr>
                <w:rFonts w:ascii="Open Sans" w:hAnsi="Open Sans" w:cs="Open Sans"/>
                <w:sz w:val="20"/>
                <w:szCs w:val="20"/>
              </w:rPr>
            </w:pPr>
            <w:r w:rsidRPr="00F13894">
              <w:rPr>
                <w:rFonts w:ascii="Open Sans" w:hAnsi="Open Sans" w:cs="Open Sans"/>
                <w:sz w:val="20"/>
                <w:szCs w:val="20"/>
              </w:rPr>
              <w:t>Exams</w:t>
            </w:r>
          </w:p>
        </w:tc>
        <w:tc>
          <w:tcPr>
            <w:tcW w:w="6805" w:type="dxa"/>
            <w:tcBorders>
              <w:left w:val="single" w:sz="4" w:space="0" w:color="auto"/>
            </w:tcBorders>
            <w:shd w:val="clear" w:color="auto" w:fill="auto"/>
            <w:vAlign w:val="center"/>
          </w:tcPr>
          <w:p w:rsidR="00081434" w:rsidRDefault="00081434" w:rsidP="00DA4FAB">
            <w:pPr>
              <w:jc w:val="center"/>
              <w:rPr>
                <w:rFonts w:ascii="Verdana" w:hAnsi="Verdana"/>
                <w:sz w:val="20"/>
                <w:szCs w:val="20"/>
              </w:rPr>
            </w:pPr>
          </w:p>
        </w:tc>
      </w:tr>
      <w:tr w:rsidR="00081434" w:rsidTr="00960BD5">
        <w:trPr>
          <w:trHeight w:val="1639"/>
          <w:jc w:val="center"/>
        </w:trPr>
        <w:tc>
          <w:tcPr>
            <w:tcW w:w="975" w:type="dxa"/>
            <w:shd w:val="clear" w:color="auto" w:fill="auto"/>
            <w:vAlign w:val="center"/>
          </w:tcPr>
          <w:p w:rsidR="00081434" w:rsidRPr="0073260B" w:rsidRDefault="00081434" w:rsidP="00DA4FAB">
            <w:pPr>
              <w:pStyle w:val="BodyText"/>
              <w:jc w:val="center"/>
            </w:pPr>
            <w:r w:rsidRPr="0073260B">
              <w:t>4</w:t>
            </w:r>
          </w:p>
        </w:tc>
        <w:tc>
          <w:tcPr>
            <w:tcW w:w="4905" w:type="dxa"/>
            <w:tcBorders>
              <w:right w:val="single" w:sz="4" w:space="0" w:color="auto"/>
            </w:tcBorders>
            <w:shd w:val="clear" w:color="auto" w:fill="auto"/>
          </w:tcPr>
          <w:p w:rsidR="00081434" w:rsidRPr="00E14D71" w:rsidRDefault="00081434" w:rsidP="00DA4FAB">
            <w:pPr>
              <w:rPr>
                <w:rFonts w:ascii="Open Sans" w:hAnsi="Open Sans" w:cs="Open Sans"/>
                <w:sz w:val="20"/>
                <w:szCs w:val="20"/>
              </w:rPr>
            </w:pPr>
            <w:r w:rsidRPr="00E14D71">
              <w:rPr>
                <w:rFonts w:ascii="Open Sans" w:hAnsi="Open Sans" w:cs="Open Sans"/>
                <w:sz w:val="20"/>
                <w:szCs w:val="20"/>
              </w:rPr>
              <w:t>Prepare for assessment of NEA</w:t>
            </w:r>
          </w:p>
        </w:tc>
        <w:tc>
          <w:tcPr>
            <w:tcW w:w="1899" w:type="dxa"/>
            <w:tcBorders>
              <w:left w:val="single" w:sz="4" w:space="0" w:color="auto"/>
            </w:tcBorders>
            <w:shd w:val="clear" w:color="auto" w:fill="auto"/>
          </w:tcPr>
          <w:p w:rsidR="00081434" w:rsidRPr="00F13894" w:rsidRDefault="00081434" w:rsidP="00DA4FAB">
            <w:pPr>
              <w:rPr>
                <w:rFonts w:ascii="Open Sans" w:hAnsi="Open Sans" w:cs="Open Sans"/>
                <w:sz w:val="20"/>
                <w:szCs w:val="20"/>
              </w:rPr>
            </w:pPr>
            <w:r w:rsidRPr="00F13894">
              <w:rPr>
                <w:rFonts w:ascii="Open Sans" w:hAnsi="Open Sans" w:cs="Open Sans"/>
                <w:sz w:val="20"/>
                <w:szCs w:val="20"/>
              </w:rPr>
              <w:t>Exams</w:t>
            </w:r>
          </w:p>
        </w:tc>
        <w:tc>
          <w:tcPr>
            <w:tcW w:w="6805" w:type="dxa"/>
            <w:shd w:val="clear" w:color="auto" w:fill="auto"/>
            <w:vAlign w:val="center"/>
          </w:tcPr>
          <w:p w:rsidR="00081434" w:rsidRDefault="00081434" w:rsidP="00DA4FAB">
            <w:pPr>
              <w:jc w:val="center"/>
              <w:rPr>
                <w:rFonts w:ascii="Verdana" w:hAnsi="Verdana"/>
                <w:sz w:val="20"/>
                <w:szCs w:val="20"/>
              </w:rPr>
            </w:pPr>
          </w:p>
        </w:tc>
      </w:tr>
    </w:tbl>
    <w:p w:rsidR="00712B96" w:rsidRDefault="00712B96" w:rsidP="005C2716">
      <w:pPr>
        <w:pStyle w:val="BodyText"/>
        <w:sectPr w:rsidR="00712B96" w:rsidSect="00923163">
          <w:footerReference w:type="default" r:id="rId19"/>
          <w:headerReference w:type="first" r:id="rId20"/>
          <w:pgSz w:w="16840" w:h="11907" w:orient="landscape" w:code="9"/>
          <w:pgMar w:top="794" w:right="771" w:bottom="794" w:left="567" w:header="567" w:footer="567" w:gutter="0"/>
          <w:cols w:space="720"/>
          <w:noEndnote/>
          <w:docGrid w:linePitch="326"/>
        </w:sectPr>
      </w:pPr>
    </w:p>
    <w:bookmarkEnd w:id="0"/>
    <w:p w:rsidR="00FE37D6" w:rsidRDefault="00540A14" w:rsidP="005C2716">
      <w:pPr>
        <w:pStyle w:val="Heading2"/>
        <w:rPr>
          <w:lang w:val="en-GB" w:eastAsia="en-GB"/>
        </w:rPr>
      </w:pPr>
      <w:r>
        <w:rPr>
          <w:lang w:val="en-GB" w:eastAsia="en-GB"/>
        </w:rPr>
        <w:lastRenderedPageBreak/>
        <w:t>Delivery Option 2</w:t>
      </w:r>
    </w:p>
    <w:p w:rsidR="00540A14" w:rsidRPr="00444B53" w:rsidRDefault="00540A14" w:rsidP="00540A14">
      <w:pPr>
        <w:pStyle w:val="Heading3"/>
        <w:spacing w:before="0" w:after="120"/>
      </w:pPr>
      <w:r>
        <w:t>A level co-teachable with AS standalone qualification</w:t>
      </w:r>
    </w:p>
    <w:p w:rsidR="00712B96" w:rsidRDefault="00712B96" w:rsidP="00712B96">
      <w:pPr>
        <w:pStyle w:val="BodyText"/>
      </w:pPr>
      <w:r w:rsidRPr="00320B03">
        <w:t xml:space="preserve">This sets out a two year programme illustrating how to deliver the course with an AS cohort. For the purposes of this </w:t>
      </w:r>
      <w:r w:rsidR="00A66197">
        <w:t>course planner</w:t>
      </w:r>
      <w:r w:rsidRPr="00320B03">
        <w:t>, it has been assumed that the centre is delivering 36 teaching weeks in year one including part of the summer term after mock examinations, and 30 teaching weeks in year two. The delivery of the course allows AS examinable work to be completed in preparation for examinations, followed by the start of A Level work following the examination period.</w:t>
      </w:r>
    </w:p>
    <w:p w:rsidR="00712B96" w:rsidRDefault="00712B96" w:rsidP="00712B96">
      <w:r>
        <w:br w:type="page"/>
      </w:r>
    </w:p>
    <w:p w:rsidR="005C2716" w:rsidRDefault="005C2716" w:rsidP="00712B96">
      <w:pPr>
        <w:rPr>
          <w:rFonts w:ascii="Open Sans" w:hAnsi="Open Sans" w:cstheme="minorBidi"/>
          <w:lang w:val="en-US" w:eastAsia="en-US"/>
        </w:rPr>
      </w:pPr>
    </w:p>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3259"/>
        <w:gridCol w:w="3545"/>
        <w:gridCol w:w="3390"/>
        <w:gridCol w:w="3415"/>
      </w:tblGrid>
      <w:tr w:rsidR="00712B96" w:rsidRPr="00D20593" w:rsidTr="00960BD5">
        <w:trPr>
          <w:trHeight w:val="366"/>
          <w:jc w:val="center"/>
        </w:trPr>
        <w:tc>
          <w:tcPr>
            <w:tcW w:w="14584" w:type="dxa"/>
            <w:gridSpan w:val="5"/>
            <w:shd w:val="clear" w:color="auto" w:fill="auto"/>
            <w:vAlign w:val="center"/>
          </w:tcPr>
          <w:p w:rsidR="00712B96" w:rsidRPr="00D20593" w:rsidRDefault="00712B96" w:rsidP="00DA4FAB">
            <w:pPr>
              <w:jc w:val="center"/>
              <w:rPr>
                <w:rFonts w:ascii="Open Sans" w:hAnsi="Open Sans" w:cs="Open Sans"/>
                <w:b/>
                <w:sz w:val="22"/>
                <w:szCs w:val="20"/>
              </w:rPr>
            </w:pPr>
            <w:r>
              <w:rPr>
                <w:rFonts w:ascii="Open Sans" w:hAnsi="Open Sans" w:cs="Open Sans"/>
                <w:b/>
                <w:sz w:val="22"/>
                <w:szCs w:val="20"/>
              </w:rPr>
              <w:t>Year 1</w:t>
            </w:r>
          </w:p>
        </w:tc>
      </w:tr>
      <w:tr w:rsidR="00712B96" w:rsidRPr="00D20593" w:rsidTr="00960BD5">
        <w:trPr>
          <w:trHeight w:val="366"/>
          <w:jc w:val="center"/>
        </w:trPr>
        <w:tc>
          <w:tcPr>
            <w:tcW w:w="975" w:type="dxa"/>
            <w:shd w:val="clear" w:color="auto" w:fill="auto"/>
            <w:vAlign w:val="center"/>
          </w:tcPr>
          <w:p w:rsidR="00712B96" w:rsidRPr="00D20593" w:rsidRDefault="00712B96"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2"/>
            <w:shd w:val="clear" w:color="auto" w:fill="auto"/>
            <w:vAlign w:val="center"/>
          </w:tcPr>
          <w:p w:rsidR="00712B96" w:rsidRPr="00D20593" w:rsidRDefault="00712B96" w:rsidP="00DA4FAB">
            <w:pPr>
              <w:jc w:val="center"/>
              <w:rPr>
                <w:rFonts w:ascii="Open Sans" w:hAnsi="Open Sans" w:cs="Open Sans"/>
                <w:b/>
                <w:sz w:val="22"/>
                <w:szCs w:val="20"/>
              </w:rPr>
            </w:pPr>
            <w:r w:rsidRPr="00D20593">
              <w:rPr>
                <w:rFonts w:ascii="Open Sans" w:hAnsi="Open Sans" w:cs="Open Sans"/>
                <w:b/>
                <w:sz w:val="22"/>
                <w:szCs w:val="20"/>
              </w:rPr>
              <w:t>Autumn 1</w:t>
            </w:r>
            <w:r w:rsidRPr="000A7298">
              <w:rPr>
                <w:rFonts w:ascii="Open Sans" w:hAnsi="Open Sans" w:cs="Open Sans"/>
                <w:b/>
                <w:sz w:val="22"/>
                <w:szCs w:val="20"/>
                <w:vertAlign w:val="superscript"/>
              </w:rPr>
              <w:t>st</w:t>
            </w:r>
            <w:r w:rsidRPr="00D20593">
              <w:rPr>
                <w:rFonts w:ascii="Open Sans" w:hAnsi="Open Sans" w:cs="Open Sans"/>
                <w:b/>
                <w:sz w:val="22"/>
                <w:szCs w:val="20"/>
              </w:rPr>
              <w:t xml:space="preserve"> half</w:t>
            </w:r>
          </w:p>
        </w:tc>
        <w:tc>
          <w:tcPr>
            <w:tcW w:w="6805" w:type="dxa"/>
            <w:gridSpan w:val="2"/>
            <w:shd w:val="clear" w:color="auto" w:fill="auto"/>
            <w:vAlign w:val="center"/>
          </w:tcPr>
          <w:p w:rsidR="00712B96" w:rsidRPr="00D20593" w:rsidRDefault="00712B96" w:rsidP="00DA4FAB">
            <w:pPr>
              <w:jc w:val="center"/>
              <w:rPr>
                <w:rFonts w:ascii="Open Sans" w:hAnsi="Open Sans" w:cs="Open Sans"/>
                <w:b/>
                <w:sz w:val="22"/>
                <w:szCs w:val="20"/>
              </w:rPr>
            </w:pPr>
            <w:r w:rsidRPr="00D20593">
              <w:rPr>
                <w:rFonts w:ascii="Open Sans" w:hAnsi="Open Sans" w:cs="Open Sans"/>
                <w:b/>
                <w:sz w:val="22"/>
                <w:szCs w:val="20"/>
              </w:rPr>
              <w:t>Autumn 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712B96" w:rsidTr="00960BD5">
        <w:trPr>
          <w:trHeight w:val="1639"/>
          <w:jc w:val="center"/>
        </w:trPr>
        <w:tc>
          <w:tcPr>
            <w:tcW w:w="975" w:type="dxa"/>
            <w:shd w:val="clear" w:color="auto" w:fill="auto"/>
            <w:vAlign w:val="center"/>
          </w:tcPr>
          <w:p w:rsidR="00712B96" w:rsidRPr="00F13894" w:rsidRDefault="00712B96" w:rsidP="00DA4FAB">
            <w:pPr>
              <w:jc w:val="center"/>
              <w:rPr>
                <w:rFonts w:ascii="Open Sans" w:hAnsi="Open Sans" w:cs="Open Sans"/>
                <w:szCs w:val="32"/>
              </w:rPr>
            </w:pPr>
          </w:p>
          <w:p w:rsidR="00712B96" w:rsidRPr="00F13894" w:rsidRDefault="00712B96" w:rsidP="00DA4FAB">
            <w:pPr>
              <w:jc w:val="center"/>
              <w:rPr>
                <w:rFonts w:ascii="Open Sans" w:hAnsi="Open Sans" w:cs="Open Sans"/>
                <w:szCs w:val="32"/>
              </w:rPr>
            </w:pPr>
            <w:r w:rsidRPr="00F13894">
              <w:rPr>
                <w:rFonts w:ascii="Open Sans" w:hAnsi="Open Sans" w:cs="Open Sans"/>
                <w:szCs w:val="32"/>
              </w:rPr>
              <w:t>1</w:t>
            </w:r>
          </w:p>
          <w:p w:rsidR="00712B96" w:rsidRPr="00F13894" w:rsidRDefault="00712B96" w:rsidP="00DA4FAB">
            <w:pPr>
              <w:jc w:val="center"/>
              <w:rPr>
                <w:rFonts w:ascii="Open Sans" w:hAnsi="Open Sans" w:cs="Open Sans"/>
                <w:szCs w:val="32"/>
              </w:rPr>
            </w:pPr>
          </w:p>
        </w:tc>
        <w:tc>
          <w:tcPr>
            <w:tcW w:w="6804" w:type="dxa"/>
            <w:gridSpan w:val="2"/>
            <w:shd w:val="clear" w:color="auto" w:fill="auto"/>
          </w:tcPr>
          <w:p w:rsidR="00A66197" w:rsidRPr="001305C5" w:rsidRDefault="00A66197" w:rsidP="00A66197">
            <w:pPr>
              <w:rPr>
                <w:rFonts w:ascii="Open Sans" w:hAnsi="Open Sans" w:cs="Open Sans"/>
                <w:sz w:val="20"/>
                <w:szCs w:val="20"/>
              </w:rPr>
            </w:pPr>
            <w:r>
              <w:rPr>
                <w:rFonts w:ascii="Open Sans" w:hAnsi="Open Sans" w:cs="Open Sans"/>
                <w:sz w:val="20"/>
                <w:szCs w:val="20"/>
              </w:rPr>
              <w:t>Topic</w:t>
            </w:r>
            <w:r w:rsidRPr="001305C5">
              <w:rPr>
                <w:rFonts w:ascii="Open Sans" w:hAnsi="Open Sans" w:cs="Open Sans"/>
                <w:sz w:val="20"/>
                <w:szCs w:val="20"/>
              </w:rPr>
              <w:t xml:space="preserve"> 1</w:t>
            </w:r>
            <w:r>
              <w:rPr>
                <w:rFonts w:ascii="Open Sans" w:hAnsi="Open Sans" w:cs="Open Sans"/>
                <w:sz w:val="20"/>
                <w:szCs w:val="20"/>
              </w:rPr>
              <w:t>: Materials and Topic</w:t>
            </w:r>
            <w:r w:rsidRPr="001305C5">
              <w:rPr>
                <w:rFonts w:ascii="Open Sans" w:hAnsi="Open Sans" w:cs="Open Sans"/>
                <w:sz w:val="20"/>
                <w:szCs w:val="20"/>
              </w:rPr>
              <w:t xml:space="preserve"> 2</w:t>
            </w:r>
            <w:r>
              <w:rPr>
                <w:rFonts w:ascii="Open Sans" w:hAnsi="Open Sans" w:cs="Open Sans"/>
                <w:sz w:val="20"/>
                <w:szCs w:val="20"/>
              </w:rPr>
              <w:t>:</w:t>
            </w:r>
            <w:r w:rsidRPr="001305C5">
              <w:rPr>
                <w:rFonts w:ascii="Open Sans" w:hAnsi="Open Sans" w:cs="Open Sans"/>
                <w:sz w:val="20"/>
                <w:szCs w:val="20"/>
              </w:rPr>
              <w:t xml:space="preserve"> Performance Characteristics of Materials</w:t>
            </w:r>
          </w:p>
          <w:p w:rsidR="00A66197" w:rsidRDefault="00A66197" w:rsidP="00A66197">
            <w:pPr>
              <w:pStyle w:val="ListParagraph"/>
              <w:numPr>
                <w:ilvl w:val="0"/>
                <w:numId w:val="26"/>
              </w:numPr>
              <w:rPr>
                <w:rFonts w:cs="Open Sans"/>
                <w:sz w:val="20"/>
                <w:szCs w:val="20"/>
              </w:rPr>
            </w:pPr>
            <w:r w:rsidRPr="00D20593">
              <w:rPr>
                <w:rFonts w:cs="Open Sans"/>
                <w:sz w:val="20"/>
                <w:szCs w:val="20"/>
              </w:rPr>
              <w:t xml:space="preserve">1 lesson/ material type </w:t>
            </w:r>
          </w:p>
          <w:p w:rsidR="00A66197" w:rsidRDefault="00A66197" w:rsidP="00A66197">
            <w:pPr>
              <w:pStyle w:val="ListParagraph"/>
              <w:numPr>
                <w:ilvl w:val="0"/>
                <w:numId w:val="26"/>
              </w:numPr>
              <w:rPr>
                <w:rFonts w:cs="Open Sans"/>
                <w:sz w:val="20"/>
                <w:szCs w:val="20"/>
              </w:rPr>
            </w:pPr>
            <w:r>
              <w:rPr>
                <w:rFonts w:cs="Open Sans"/>
                <w:sz w:val="20"/>
                <w:szCs w:val="20"/>
              </w:rPr>
              <w:t>Taught in conjunction with 3.1 P</w:t>
            </w:r>
            <w:r w:rsidRPr="00D20593">
              <w:rPr>
                <w:rFonts w:cs="Open Sans"/>
                <w:sz w:val="20"/>
                <w:szCs w:val="20"/>
              </w:rPr>
              <w:t xml:space="preserve">rocesses </w:t>
            </w:r>
            <w:r>
              <w:rPr>
                <w:rFonts w:cs="Open Sans"/>
                <w:sz w:val="20"/>
                <w:szCs w:val="20"/>
              </w:rPr>
              <w:t>and Techniques in L</w:t>
            </w:r>
            <w:r w:rsidRPr="00D20593">
              <w:rPr>
                <w:rFonts w:cs="Open Sans"/>
                <w:sz w:val="20"/>
                <w:szCs w:val="20"/>
              </w:rPr>
              <w:t xml:space="preserve">esson 2. </w:t>
            </w:r>
          </w:p>
          <w:p w:rsidR="00712B96" w:rsidRPr="000A7298" w:rsidRDefault="00A66197" w:rsidP="00A66197">
            <w:pPr>
              <w:pStyle w:val="ListParagraph"/>
              <w:numPr>
                <w:ilvl w:val="0"/>
                <w:numId w:val="26"/>
              </w:numPr>
              <w:rPr>
                <w:rFonts w:cs="Open Sans"/>
                <w:sz w:val="20"/>
                <w:szCs w:val="20"/>
              </w:rPr>
            </w:pPr>
            <w:r w:rsidRPr="00D20593">
              <w:rPr>
                <w:rFonts w:cs="Open Sans"/>
                <w:sz w:val="20"/>
                <w:szCs w:val="20"/>
              </w:rPr>
              <w:t xml:space="preserve">Smart materials </w:t>
            </w:r>
            <w:r>
              <w:rPr>
                <w:rFonts w:cs="Open Sans"/>
                <w:sz w:val="20"/>
                <w:szCs w:val="20"/>
              </w:rPr>
              <w:t xml:space="preserve">(1.7) </w:t>
            </w:r>
            <w:r w:rsidRPr="00D20593">
              <w:rPr>
                <w:rFonts w:cs="Open Sans"/>
                <w:sz w:val="20"/>
                <w:szCs w:val="20"/>
              </w:rPr>
              <w:t>taught</w:t>
            </w:r>
            <w:r>
              <w:rPr>
                <w:rFonts w:cs="Open Sans"/>
                <w:sz w:val="20"/>
                <w:szCs w:val="20"/>
              </w:rPr>
              <w:t xml:space="preserve"> here or could</w:t>
            </w:r>
            <w:r w:rsidRPr="00D20593">
              <w:rPr>
                <w:rFonts w:cs="Open Sans"/>
                <w:sz w:val="20"/>
                <w:szCs w:val="20"/>
              </w:rPr>
              <w:t xml:space="preserve"> </w:t>
            </w:r>
            <w:r>
              <w:rPr>
                <w:rFonts w:cs="Open Sans"/>
                <w:sz w:val="20"/>
                <w:szCs w:val="20"/>
              </w:rPr>
              <w:t xml:space="preserve">be </w:t>
            </w:r>
            <w:r w:rsidRPr="00D20593">
              <w:rPr>
                <w:rFonts w:cs="Open Sans"/>
                <w:sz w:val="20"/>
                <w:szCs w:val="20"/>
              </w:rPr>
              <w:t>a standalone session later.</w:t>
            </w:r>
          </w:p>
        </w:tc>
        <w:tc>
          <w:tcPr>
            <w:tcW w:w="6805" w:type="dxa"/>
            <w:gridSpan w:val="2"/>
            <w:shd w:val="clear" w:color="auto" w:fill="auto"/>
          </w:tcPr>
          <w:p w:rsidR="00A66197" w:rsidRPr="0073260B" w:rsidRDefault="00A66197" w:rsidP="00A66197">
            <w:pPr>
              <w:rPr>
                <w:rFonts w:ascii="Open Sans" w:hAnsi="Open Sans" w:cs="Open Sans"/>
                <w:sz w:val="20"/>
                <w:szCs w:val="20"/>
              </w:rPr>
            </w:pPr>
            <w:r>
              <w:rPr>
                <w:rFonts w:ascii="Open Sans" w:hAnsi="Open Sans" w:cs="Open Sans"/>
                <w:sz w:val="20"/>
                <w:szCs w:val="20"/>
              </w:rPr>
              <w:t>3.4</w:t>
            </w:r>
            <w:r w:rsidRPr="0073260B">
              <w:rPr>
                <w:rFonts w:ascii="Open Sans" w:hAnsi="Open Sans" w:cs="Open Sans"/>
                <w:sz w:val="20"/>
                <w:szCs w:val="20"/>
              </w:rPr>
              <w:t xml:space="preserve"> Joining techniques</w:t>
            </w:r>
          </w:p>
          <w:p w:rsidR="00A66197" w:rsidRDefault="00A66197" w:rsidP="00A66197">
            <w:pPr>
              <w:rPr>
                <w:rFonts w:ascii="Open Sans" w:hAnsi="Open Sans" w:cs="Open Sans"/>
                <w:sz w:val="20"/>
                <w:szCs w:val="20"/>
              </w:rPr>
            </w:pPr>
            <w:r>
              <w:rPr>
                <w:rFonts w:ascii="Open Sans" w:hAnsi="Open Sans" w:cs="Open Sans"/>
                <w:sz w:val="20"/>
                <w:szCs w:val="20"/>
              </w:rPr>
              <w:t>3.5</w:t>
            </w:r>
            <w:r w:rsidRPr="0073260B">
              <w:rPr>
                <w:rFonts w:ascii="Open Sans" w:hAnsi="Open Sans" w:cs="Open Sans"/>
                <w:sz w:val="20"/>
                <w:szCs w:val="20"/>
              </w:rPr>
              <w:t xml:space="preserve"> Finishing techniques</w:t>
            </w:r>
          </w:p>
          <w:p w:rsidR="00A66197" w:rsidRPr="0073260B" w:rsidRDefault="00A66197" w:rsidP="00A66197">
            <w:pPr>
              <w:rPr>
                <w:rFonts w:ascii="Open Sans" w:hAnsi="Open Sans" w:cs="Open Sans"/>
                <w:sz w:val="20"/>
                <w:szCs w:val="20"/>
              </w:rPr>
            </w:pPr>
            <w:r>
              <w:rPr>
                <w:rFonts w:ascii="Open Sans" w:hAnsi="Open Sans" w:cs="Open Sans"/>
                <w:sz w:val="20"/>
                <w:szCs w:val="20"/>
              </w:rPr>
              <w:t>5.1 User-centred design</w:t>
            </w:r>
          </w:p>
          <w:p w:rsidR="00A66197" w:rsidRPr="0073260B" w:rsidRDefault="00A66197" w:rsidP="00A66197">
            <w:pPr>
              <w:rPr>
                <w:rFonts w:ascii="Open Sans" w:hAnsi="Open Sans" w:cs="Open Sans"/>
                <w:sz w:val="20"/>
                <w:szCs w:val="20"/>
              </w:rPr>
            </w:pPr>
            <w:r>
              <w:rPr>
                <w:rFonts w:ascii="Open Sans" w:hAnsi="Open Sans" w:cs="Open Sans"/>
                <w:sz w:val="20"/>
                <w:szCs w:val="20"/>
              </w:rPr>
              <w:t>5.2</w:t>
            </w:r>
            <w:r w:rsidRPr="0073260B">
              <w:rPr>
                <w:rFonts w:ascii="Open Sans" w:hAnsi="Open Sans" w:cs="Open Sans"/>
                <w:sz w:val="20"/>
                <w:szCs w:val="20"/>
              </w:rPr>
              <w:t xml:space="preserve"> Ergonomics and Anthropometrics</w:t>
            </w:r>
          </w:p>
          <w:p w:rsidR="00A66197" w:rsidRDefault="00A66197" w:rsidP="00A66197">
            <w:pPr>
              <w:rPr>
                <w:rFonts w:ascii="Open Sans" w:hAnsi="Open Sans" w:cs="Open Sans"/>
                <w:sz w:val="20"/>
                <w:szCs w:val="20"/>
              </w:rPr>
            </w:pPr>
            <w:r>
              <w:rPr>
                <w:rFonts w:ascii="Open Sans" w:hAnsi="Open Sans" w:cs="Open Sans"/>
                <w:sz w:val="20"/>
                <w:szCs w:val="20"/>
              </w:rPr>
              <w:t>5.3</w:t>
            </w:r>
            <w:r w:rsidRPr="0073260B">
              <w:rPr>
                <w:rFonts w:ascii="Open Sans" w:hAnsi="Open Sans" w:cs="Open Sans"/>
                <w:sz w:val="20"/>
                <w:szCs w:val="20"/>
              </w:rPr>
              <w:t xml:space="preserve"> Form over Function</w:t>
            </w:r>
          </w:p>
          <w:p w:rsidR="00A66197" w:rsidRPr="00A2521F" w:rsidRDefault="00A66197" w:rsidP="00A66197">
            <w:pPr>
              <w:rPr>
                <w:rFonts w:ascii="Open Sans" w:hAnsi="Open Sans" w:cs="Open Sans"/>
                <w:sz w:val="20"/>
                <w:szCs w:val="20"/>
              </w:rPr>
            </w:pPr>
            <w:r>
              <w:rPr>
                <w:rFonts w:ascii="Open Sans" w:hAnsi="Open Sans" w:cs="Open Sans"/>
                <w:sz w:val="20"/>
                <w:szCs w:val="20"/>
              </w:rPr>
              <w:t>Topic</w:t>
            </w:r>
            <w:r w:rsidRPr="00A2521F">
              <w:rPr>
                <w:rFonts w:ascii="Open Sans" w:hAnsi="Open Sans" w:cs="Open Sans"/>
                <w:sz w:val="20"/>
                <w:szCs w:val="20"/>
              </w:rPr>
              <w:t xml:space="preserve"> 7: Potential hazards and risk assessment</w:t>
            </w:r>
          </w:p>
          <w:p w:rsidR="00712B96" w:rsidRPr="0073260B" w:rsidRDefault="00A66197" w:rsidP="00A66197">
            <w:pPr>
              <w:rPr>
                <w:rFonts w:ascii="Open Sans" w:hAnsi="Open Sans" w:cs="Open Sans"/>
                <w:sz w:val="20"/>
                <w:szCs w:val="20"/>
              </w:rPr>
            </w:pPr>
            <w:r w:rsidRPr="0073260B">
              <w:rPr>
                <w:rFonts w:ascii="Open Sans" w:hAnsi="Open Sans" w:cs="Open Sans"/>
                <w:sz w:val="20"/>
                <w:szCs w:val="20"/>
              </w:rPr>
              <w:t>Mock examinations preparation</w:t>
            </w:r>
          </w:p>
        </w:tc>
      </w:tr>
      <w:tr w:rsidR="00712B96" w:rsidTr="00960BD5">
        <w:trPr>
          <w:trHeight w:val="1639"/>
          <w:jc w:val="center"/>
        </w:trPr>
        <w:tc>
          <w:tcPr>
            <w:tcW w:w="975" w:type="dxa"/>
            <w:shd w:val="clear" w:color="auto" w:fill="auto"/>
            <w:vAlign w:val="center"/>
          </w:tcPr>
          <w:p w:rsidR="00712B96" w:rsidRPr="00F13894" w:rsidRDefault="00712B96" w:rsidP="00DA4FAB">
            <w:pPr>
              <w:jc w:val="center"/>
              <w:rPr>
                <w:rFonts w:ascii="Open Sans" w:hAnsi="Open Sans" w:cs="Open Sans"/>
                <w:szCs w:val="32"/>
              </w:rPr>
            </w:pPr>
          </w:p>
          <w:p w:rsidR="00712B96" w:rsidRPr="00F13894" w:rsidRDefault="00712B96" w:rsidP="00DA4FAB">
            <w:pPr>
              <w:jc w:val="center"/>
              <w:rPr>
                <w:rFonts w:ascii="Open Sans" w:hAnsi="Open Sans" w:cs="Open Sans"/>
                <w:szCs w:val="32"/>
              </w:rPr>
            </w:pPr>
            <w:r w:rsidRPr="00F13894">
              <w:rPr>
                <w:rFonts w:ascii="Open Sans" w:hAnsi="Open Sans" w:cs="Open Sans"/>
                <w:szCs w:val="32"/>
              </w:rPr>
              <w:t>2</w:t>
            </w:r>
          </w:p>
          <w:p w:rsidR="00712B96" w:rsidRPr="00F13894" w:rsidRDefault="00712B96" w:rsidP="00DA4FAB">
            <w:pPr>
              <w:jc w:val="center"/>
              <w:rPr>
                <w:rFonts w:ascii="Open Sans" w:hAnsi="Open Sans" w:cs="Open Sans"/>
                <w:szCs w:val="32"/>
              </w:rPr>
            </w:pPr>
          </w:p>
        </w:tc>
        <w:tc>
          <w:tcPr>
            <w:tcW w:w="6804" w:type="dxa"/>
            <w:gridSpan w:val="2"/>
            <w:shd w:val="clear" w:color="auto" w:fill="auto"/>
          </w:tcPr>
          <w:p w:rsidR="00712B96" w:rsidRPr="001305C5" w:rsidRDefault="00712B96" w:rsidP="00DA4FAB">
            <w:pPr>
              <w:rPr>
                <w:rFonts w:ascii="Open Sans" w:hAnsi="Open Sans" w:cs="Open Sans"/>
                <w:sz w:val="20"/>
                <w:szCs w:val="20"/>
              </w:rPr>
            </w:pPr>
            <w:r w:rsidRPr="001305C5">
              <w:rPr>
                <w:rFonts w:ascii="Open Sans" w:hAnsi="Open Sans" w:cs="Open Sans"/>
                <w:sz w:val="20"/>
                <w:szCs w:val="20"/>
              </w:rPr>
              <w:t>3.1 Processes &amp; Techniques (in</w:t>
            </w:r>
            <w:r w:rsidR="00786841">
              <w:rPr>
                <w:rFonts w:ascii="Open Sans" w:hAnsi="Open Sans" w:cs="Open Sans"/>
                <w:sz w:val="20"/>
                <w:szCs w:val="20"/>
              </w:rPr>
              <w:t xml:space="preserve"> conjunction with Lesson 1 Topics</w:t>
            </w:r>
            <w:r w:rsidRPr="001305C5">
              <w:rPr>
                <w:rFonts w:ascii="Open Sans" w:hAnsi="Open Sans" w:cs="Open Sans"/>
                <w:sz w:val="20"/>
                <w:szCs w:val="20"/>
              </w:rPr>
              <w:t xml:space="preserve"> 1 and 2). </w:t>
            </w:r>
            <w:r>
              <w:rPr>
                <w:rFonts w:ascii="Open Sans" w:hAnsi="Open Sans" w:cs="Open Sans"/>
                <w:sz w:val="20"/>
                <w:szCs w:val="20"/>
              </w:rPr>
              <w:t xml:space="preserve"> </w:t>
            </w:r>
            <w:r w:rsidRPr="001305C5">
              <w:rPr>
                <w:rFonts w:ascii="Open Sans" w:hAnsi="Open Sans" w:cs="Open Sans"/>
                <w:sz w:val="20"/>
                <w:szCs w:val="20"/>
              </w:rPr>
              <w:t>Divided into;</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Metals (a), (b) and (d)</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Machining (e) various materials</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Wood (g) and (h).</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Polymers (f)</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Printing (c)</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Marking out</w:t>
            </w:r>
            <w:r>
              <w:rPr>
                <w:rFonts w:cs="Open Sans"/>
                <w:sz w:val="20"/>
                <w:szCs w:val="20"/>
              </w:rPr>
              <w:t xml:space="preserve"> (i) </w:t>
            </w:r>
            <w:r w:rsidRPr="001305C5">
              <w:rPr>
                <w:rFonts w:cs="Open Sans"/>
                <w:sz w:val="20"/>
                <w:szCs w:val="20"/>
              </w:rPr>
              <w:t>various materials</w:t>
            </w:r>
          </w:p>
        </w:tc>
        <w:tc>
          <w:tcPr>
            <w:tcW w:w="6805" w:type="dxa"/>
            <w:gridSpan w:val="2"/>
            <w:shd w:val="clear" w:color="auto" w:fill="auto"/>
          </w:tcPr>
          <w:p w:rsidR="00712B96" w:rsidRPr="0073260B" w:rsidRDefault="00A66197" w:rsidP="00DA4FAB">
            <w:pPr>
              <w:rPr>
                <w:rFonts w:ascii="Open Sans" w:hAnsi="Open Sans" w:cs="Open Sans"/>
                <w:sz w:val="20"/>
                <w:szCs w:val="20"/>
              </w:rPr>
            </w:pPr>
            <w:r>
              <w:rPr>
                <w:rFonts w:ascii="Open Sans" w:hAnsi="Open Sans" w:cs="Open Sans"/>
                <w:sz w:val="20"/>
                <w:szCs w:val="20"/>
              </w:rPr>
              <w:t>5.4</w:t>
            </w:r>
            <w:r w:rsidR="00712B96">
              <w:rPr>
                <w:rFonts w:ascii="Open Sans" w:hAnsi="Open Sans" w:cs="Open Sans"/>
                <w:sz w:val="20"/>
                <w:szCs w:val="20"/>
              </w:rPr>
              <w:t xml:space="preserve"> </w:t>
            </w:r>
            <w:r w:rsidR="00712B96" w:rsidRPr="0073260B">
              <w:rPr>
                <w:rFonts w:ascii="Open Sans" w:hAnsi="Open Sans" w:cs="Open Sans"/>
                <w:sz w:val="20"/>
                <w:szCs w:val="20"/>
              </w:rPr>
              <w:t xml:space="preserve">History of Design Theory </w:t>
            </w:r>
          </w:p>
          <w:p w:rsidR="00712B96" w:rsidRPr="001305C5" w:rsidRDefault="00712B96" w:rsidP="007E05BD">
            <w:pPr>
              <w:pStyle w:val="ListParagraph"/>
              <w:numPr>
                <w:ilvl w:val="0"/>
                <w:numId w:val="26"/>
              </w:numPr>
              <w:rPr>
                <w:rFonts w:cs="Open Sans"/>
                <w:sz w:val="20"/>
                <w:szCs w:val="20"/>
              </w:rPr>
            </w:pPr>
            <w:r w:rsidRPr="001305C5">
              <w:rPr>
                <w:rFonts w:cs="Open Sans"/>
                <w:sz w:val="20"/>
                <w:szCs w:val="20"/>
              </w:rPr>
              <w:t xml:space="preserve">One week allocated to each </w:t>
            </w:r>
            <w:r>
              <w:rPr>
                <w:rFonts w:cs="Open Sans"/>
                <w:sz w:val="20"/>
                <w:szCs w:val="20"/>
              </w:rPr>
              <w:t>movement (a) – (g)</w:t>
            </w:r>
          </w:p>
        </w:tc>
      </w:tr>
      <w:tr w:rsidR="00712B96" w:rsidTr="00960BD5">
        <w:trPr>
          <w:trHeight w:val="1639"/>
          <w:jc w:val="center"/>
        </w:trPr>
        <w:tc>
          <w:tcPr>
            <w:tcW w:w="975" w:type="dxa"/>
            <w:shd w:val="clear" w:color="auto" w:fill="auto"/>
            <w:vAlign w:val="center"/>
          </w:tcPr>
          <w:p w:rsidR="00712B96" w:rsidRPr="00F13894" w:rsidRDefault="00712B96" w:rsidP="00DA4FAB">
            <w:pPr>
              <w:jc w:val="center"/>
              <w:rPr>
                <w:rFonts w:ascii="Open Sans" w:hAnsi="Open Sans" w:cs="Open Sans"/>
                <w:szCs w:val="32"/>
              </w:rPr>
            </w:pPr>
            <w:r w:rsidRPr="00F13894">
              <w:rPr>
                <w:rFonts w:ascii="Open Sans" w:hAnsi="Open Sans" w:cs="Open Sans"/>
                <w:szCs w:val="32"/>
              </w:rPr>
              <w:t>3</w:t>
            </w:r>
          </w:p>
        </w:tc>
        <w:tc>
          <w:tcPr>
            <w:tcW w:w="6804" w:type="dxa"/>
            <w:gridSpan w:val="2"/>
            <w:shd w:val="clear" w:color="auto" w:fill="auto"/>
          </w:tcPr>
          <w:p w:rsidR="00712B96" w:rsidRPr="0073260B" w:rsidRDefault="00712B96" w:rsidP="00DA4FAB">
            <w:pPr>
              <w:rPr>
                <w:rFonts w:ascii="Open Sans" w:hAnsi="Open Sans" w:cs="Open Sans"/>
                <w:sz w:val="20"/>
                <w:szCs w:val="20"/>
              </w:rPr>
            </w:pPr>
            <w:r w:rsidRPr="0073260B">
              <w:rPr>
                <w:rFonts w:ascii="Open Sans" w:hAnsi="Open Sans" w:cs="Open Sans"/>
                <w:sz w:val="20"/>
                <w:szCs w:val="20"/>
              </w:rPr>
              <w:t>Controlled selection of products made available for students to prepare presentations on their chosen products.</w:t>
            </w:r>
          </w:p>
          <w:p w:rsidR="00712B96" w:rsidRPr="0073260B" w:rsidRDefault="00712B96" w:rsidP="00DA4FAB">
            <w:pPr>
              <w:rPr>
                <w:rFonts w:ascii="Open Sans" w:hAnsi="Open Sans" w:cs="Open Sans"/>
                <w:sz w:val="20"/>
                <w:szCs w:val="20"/>
              </w:rPr>
            </w:pPr>
            <w:r w:rsidRPr="0073260B">
              <w:rPr>
                <w:rFonts w:ascii="Open Sans" w:hAnsi="Open Sans" w:cs="Open Sans"/>
                <w:sz w:val="20"/>
                <w:szCs w:val="20"/>
              </w:rPr>
              <w:t>Products to be analysed and justification for their materials/manufacture choice and overall design decisions, using the theory knowledge taught in lessons 1 and 2.</w:t>
            </w:r>
          </w:p>
          <w:p w:rsidR="00712B96" w:rsidRPr="0073260B" w:rsidRDefault="00712B96" w:rsidP="00DA4FAB">
            <w:pPr>
              <w:rPr>
                <w:rFonts w:ascii="Open Sans" w:hAnsi="Open Sans" w:cs="Open Sans"/>
                <w:sz w:val="20"/>
                <w:szCs w:val="20"/>
              </w:rPr>
            </w:pPr>
            <w:r w:rsidRPr="0073260B">
              <w:rPr>
                <w:rFonts w:ascii="Open Sans" w:hAnsi="Open Sans" w:cs="Open Sans"/>
                <w:sz w:val="20"/>
                <w:szCs w:val="20"/>
              </w:rPr>
              <w:t>Presentation could take place after the start of the new term.</w:t>
            </w:r>
          </w:p>
          <w:p w:rsidR="00712B96" w:rsidRPr="0073260B" w:rsidRDefault="00712B96" w:rsidP="00DA4FAB">
            <w:pPr>
              <w:rPr>
                <w:rFonts w:ascii="Open Sans" w:hAnsi="Open Sans" w:cs="Open Sans"/>
                <w:sz w:val="20"/>
                <w:szCs w:val="20"/>
              </w:rPr>
            </w:pPr>
          </w:p>
        </w:tc>
        <w:tc>
          <w:tcPr>
            <w:tcW w:w="6805" w:type="dxa"/>
            <w:gridSpan w:val="2"/>
            <w:shd w:val="clear" w:color="auto" w:fill="auto"/>
            <w:vAlign w:val="center"/>
          </w:tcPr>
          <w:p w:rsidR="00712B96" w:rsidRPr="0073260B" w:rsidRDefault="00712B96" w:rsidP="00DA4FAB">
            <w:pPr>
              <w:rPr>
                <w:rFonts w:ascii="Open Sans" w:hAnsi="Open Sans" w:cs="Open Sans"/>
                <w:sz w:val="20"/>
                <w:szCs w:val="20"/>
              </w:rPr>
            </w:pPr>
            <w:r>
              <w:rPr>
                <w:rFonts w:ascii="Open Sans" w:hAnsi="Open Sans" w:cs="Open Sans"/>
                <w:sz w:val="20"/>
                <w:szCs w:val="20"/>
              </w:rPr>
              <w:t xml:space="preserve">NEA: </w:t>
            </w:r>
            <w:r w:rsidRPr="0073260B">
              <w:rPr>
                <w:rFonts w:ascii="Open Sans" w:hAnsi="Open Sans" w:cs="Open Sans"/>
                <w:sz w:val="20"/>
                <w:szCs w:val="20"/>
              </w:rPr>
              <w:t xml:space="preserve">Design and develop a product from a provided list of suggested starting points. Range of products reflecting the interest of the students. </w:t>
            </w:r>
          </w:p>
          <w:p w:rsidR="00712B96" w:rsidRDefault="00A66197" w:rsidP="00DA4FAB">
            <w:pPr>
              <w:rPr>
                <w:rFonts w:ascii="Open Sans" w:hAnsi="Open Sans" w:cs="Open Sans"/>
                <w:sz w:val="20"/>
                <w:szCs w:val="20"/>
              </w:rPr>
            </w:pPr>
            <w:r>
              <w:rPr>
                <w:rFonts w:ascii="Open Sans" w:hAnsi="Open Sans" w:cs="Open Sans"/>
                <w:sz w:val="20"/>
                <w:szCs w:val="20"/>
              </w:rPr>
              <w:t>Part 1: Identifying o</w:t>
            </w:r>
            <w:r w:rsidR="00712B96">
              <w:rPr>
                <w:rFonts w:ascii="Open Sans" w:hAnsi="Open Sans" w:cs="Open Sans"/>
                <w:sz w:val="20"/>
                <w:szCs w:val="20"/>
              </w:rPr>
              <w:t xml:space="preserve">pportunities for </w:t>
            </w:r>
            <w:r>
              <w:rPr>
                <w:rFonts w:ascii="Open Sans" w:hAnsi="Open Sans" w:cs="Open Sans"/>
                <w:sz w:val="20"/>
                <w:szCs w:val="20"/>
              </w:rPr>
              <w:t>d</w:t>
            </w:r>
            <w:r w:rsidR="00712B96">
              <w:rPr>
                <w:rFonts w:ascii="Open Sans" w:hAnsi="Open Sans" w:cs="Open Sans"/>
                <w:sz w:val="20"/>
                <w:szCs w:val="20"/>
              </w:rPr>
              <w:t>esign</w:t>
            </w:r>
          </w:p>
          <w:p w:rsidR="00712B96" w:rsidRDefault="00712B96" w:rsidP="007E05BD">
            <w:pPr>
              <w:pStyle w:val="ListParagraph"/>
              <w:numPr>
                <w:ilvl w:val="0"/>
                <w:numId w:val="26"/>
              </w:numPr>
              <w:rPr>
                <w:rFonts w:cs="Open Sans"/>
                <w:sz w:val="20"/>
                <w:szCs w:val="20"/>
              </w:rPr>
            </w:pPr>
            <w:r w:rsidRPr="005124DF">
              <w:rPr>
                <w:rFonts w:cs="Open Sans"/>
                <w:sz w:val="20"/>
                <w:szCs w:val="20"/>
              </w:rPr>
              <w:t>Research techniques</w:t>
            </w:r>
          </w:p>
          <w:p w:rsidR="00712B96" w:rsidRDefault="00712B96" w:rsidP="007E05BD">
            <w:pPr>
              <w:pStyle w:val="ListParagraph"/>
              <w:numPr>
                <w:ilvl w:val="0"/>
                <w:numId w:val="26"/>
              </w:numPr>
              <w:rPr>
                <w:rFonts w:cs="Open Sans"/>
                <w:sz w:val="20"/>
                <w:szCs w:val="20"/>
              </w:rPr>
            </w:pPr>
            <w:r w:rsidRPr="005124DF">
              <w:rPr>
                <w:rFonts w:cs="Open Sans"/>
                <w:sz w:val="20"/>
                <w:szCs w:val="20"/>
              </w:rPr>
              <w:t>Specification</w:t>
            </w:r>
          </w:p>
          <w:p w:rsidR="00712B96" w:rsidRDefault="00712B96" w:rsidP="007E05BD">
            <w:pPr>
              <w:pStyle w:val="ListParagraph"/>
              <w:numPr>
                <w:ilvl w:val="0"/>
                <w:numId w:val="26"/>
              </w:numPr>
              <w:rPr>
                <w:rFonts w:cs="Open Sans"/>
                <w:sz w:val="20"/>
                <w:szCs w:val="20"/>
              </w:rPr>
            </w:pPr>
            <w:r w:rsidRPr="005124DF">
              <w:rPr>
                <w:rFonts w:cs="Open Sans"/>
                <w:sz w:val="20"/>
                <w:szCs w:val="20"/>
              </w:rPr>
              <w:t>Design methodology</w:t>
            </w:r>
          </w:p>
          <w:p w:rsidR="00712B96" w:rsidRPr="0073260B" w:rsidRDefault="00712B96" w:rsidP="007E05BD">
            <w:pPr>
              <w:pStyle w:val="ListParagraph"/>
              <w:numPr>
                <w:ilvl w:val="0"/>
                <w:numId w:val="26"/>
              </w:numPr>
              <w:rPr>
                <w:rFonts w:cs="Open Sans"/>
                <w:sz w:val="20"/>
                <w:szCs w:val="20"/>
              </w:rPr>
            </w:pPr>
            <w:r w:rsidRPr="0073260B">
              <w:rPr>
                <w:rFonts w:cs="Open Sans"/>
                <w:sz w:val="20"/>
                <w:szCs w:val="20"/>
              </w:rPr>
              <w:t>Developing designs</w:t>
            </w:r>
          </w:p>
        </w:tc>
      </w:tr>
      <w:tr w:rsidR="00712B96" w:rsidTr="00960BD5">
        <w:trPr>
          <w:trHeight w:val="1639"/>
          <w:jc w:val="center"/>
        </w:trPr>
        <w:tc>
          <w:tcPr>
            <w:tcW w:w="975" w:type="dxa"/>
            <w:shd w:val="clear" w:color="auto" w:fill="auto"/>
            <w:vAlign w:val="center"/>
          </w:tcPr>
          <w:p w:rsidR="00712B96" w:rsidRPr="00F13894" w:rsidRDefault="00712B96" w:rsidP="00DA4FAB">
            <w:pPr>
              <w:jc w:val="center"/>
              <w:rPr>
                <w:rFonts w:ascii="Open Sans" w:hAnsi="Open Sans" w:cs="Open Sans"/>
                <w:szCs w:val="32"/>
              </w:rPr>
            </w:pPr>
            <w:r w:rsidRPr="00F13894">
              <w:rPr>
                <w:rFonts w:ascii="Open Sans" w:hAnsi="Open Sans" w:cs="Open Sans"/>
                <w:szCs w:val="32"/>
              </w:rPr>
              <w:t>4</w:t>
            </w:r>
          </w:p>
        </w:tc>
        <w:tc>
          <w:tcPr>
            <w:tcW w:w="3259" w:type="dxa"/>
            <w:shd w:val="clear" w:color="auto" w:fill="auto"/>
          </w:tcPr>
          <w:p w:rsidR="00A66197" w:rsidRDefault="00A66197" w:rsidP="00A66197">
            <w:pPr>
              <w:rPr>
                <w:rFonts w:ascii="Open Sans" w:hAnsi="Open Sans" w:cs="Open Sans"/>
                <w:sz w:val="20"/>
                <w:szCs w:val="20"/>
              </w:rPr>
            </w:pPr>
            <w:r>
              <w:rPr>
                <w:rFonts w:ascii="Open Sans" w:hAnsi="Open Sans" w:cs="Open Sans"/>
                <w:sz w:val="20"/>
                <w:szCs w:val="20"/>
              </w:rPr>
              <w:t>3.2 Specialist measuring tools and equipment</w:t>
            </w:r>
          </w:p>
          <w:p w:rsidR="00A66197" w:rsidRPr="0073260B" w:rsidRDefault="00A66197" w:rsidP="00A66197">
            <w:pPr>
              <w:rPr>
                <w:rFonts w:ascii="Open Sans" w:hAnsi="Open Sans" w:cs="Open Sans"/>
                <w:sz w:val="20"/>
                <w:szCs w:val="20"/>
              </w:rPr>
            </w:pPr>
            <w:r>
              <w:rPr>
                <w:rFonts w:ascii="Open Sans" w:hAnsi="Open Sans" w:cs="Open Sans"/>
                <w:sz w:val="20"/>
                <w:szCs w:val="20"/>
              </w:rPr>
              <w:t>3.3 Drawing techniques</w:t>
            </w:r>
          </w:p>
          <w:p w:rsidR="00712B96" w:rsidRPr="0073260B" w:rsidRDefault="00A66197" w:rsidP="00A66197">
            <w:pPr>
              <w:rPr>
                <w:rFonts w:ascii="Open Sans" w:hAnsi="Open Sans" w:cs="Open Sans"/>
                <w:sz w:val="20"/>
                <w:szCs w:val="20"/>
              </w:rPr>
            </w:pPr>
            <w:r>
              <w:rPr>
                <w:rFonts w:ascii="Open Sans" w:hAnsi="Open Sans" w:cs="Open Sans"/>
                <w:sz w:val="20"/>
                <w:szCs w:val="20"/>
              </w:rPr>
              <w:t>4.1 Digital technologies (a)</w:t>
            </w:r>
            <w:r w:rsidRPr="0073260B">
              <w:rPr>
                <w:rFonts w:ascii="Open Sans" w:hAnsi="Open Sans" w:cs="Open Sans"/>
                <w:sz w:val="20"/>
                <w:szCs w:val="20"/>
              </w:rPr>
              <w:t xml:space="preserve"> Use of CAD</w:t>
            </w:r>
          </w:p>
        </w:tc>
        <w:tc>
          <w:tcPr>
            <w:tcW w:w="6935" w:type="dxa"/>
            <w:gridSpan w:val="2"/>
            <w:shd w:val="clear" w:color="auto" w:fill="auto"/>
          </w:tcPr>
          <w:p w:rsidR="00712B96" w:rsidRPr="0073260B" w:rsidRDefault="00712B96" w:rsidP="00DA4FAB">
            <w:pPr>
              <w:rPr>
                <w:rFonts w:ascii="Open Sans" w:hAnsi="Open Sans" w:cs="Open Sans"/>
                <w:sz w:val="20"/>
                <w:szCs w:val="20"/>
              </w:rPr>
            </w:pPr>
            <w:r w:rsidRPr="0073260B">
              <w:rPr>
                <w:rFonts w:ascii="Open Sans" w:hAnsi="Open Sans" w:cs="Open Sans"/>
                <w:sz w:val="20"/>
                <w:szCs w:val="20"/>
              </w:rPr>
              <w:t>Focused Practical task – suggest choice, one to be a concept model outcome and one to be architecturally focused.</w:t>
            </w:r>
          </w:p>
          <w:p w:rsidR="00712B96" w:rsidRPr="0073260B" w:rsidRDefault="00712B96" w:rsidP="00DA4FAB">
            <w:pPr>
              <w:rPr>
                <w:rFonts w:ascii="Open Sans" w:hAnsi="Open Sans" w:cs="Open Sans"/>
                <w:sz w:val="20"/>
                <w:szCs w:val="20"/>
              </w:rPr>
            </w:pPr>
          </w:p>
          <w:p w:rsidR="00712B96" w:rsidRPr="0073260B" w:rsidRDefault="00712B96" w:rsidP="00DA4FAB">
            <w:pPr>
              <w:rPr>
                <w:rFonts w:ascii="Open Sans" w:hAnsi="Open Sans" w:cs="Open Sans"/>
                <w:sz w:val="20"/>
                <w:szCs w:val="20"/>
              </w:rPr>
            </w:pPr>
            <w:r w:rsidRPr="0073260B">
              <w:rPr>
                <w:rFonts w:ascii="Open Sans" w:hAnsi="Open Sans" w:cs="Open Sans"/>
                <w:sz w:val="20"/>
                <w:szCs w:val="20"/>
              </w:rPr>
              <w:t>Manufactured from drawings – with minimal design input.</w:t>
            </w:r>
          </w:p>
        </w:tc>
        <w:tc>
          <w:tcPr>
            <w:tcW w:w="3415" w:type="dxa"/>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Default="00712B96"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sidR="00A66197">
              <w:rPr>
                <w:rFonts w:ascii="Open Sans" w:hAnsi="Open Sans" w:cs="Open Sans"/>
                <w:sz w:val="20"/>
                <w:szCs w:val="20"/>
              </w:rPr>
              <w:t>ing a p</w:t>
            </w:r>
            <w:r>
              <w:rPr>
                <w:rFonts w:ascii="Open Sans" w:hAnsi="Open Sans" w:cs="Open Sans"/>
                <w:sz w:val="20"/>
                <w:szCs w:val="20"/>
              </w:rPr>
              <w:t>rototype</w:t>
            </w:r>
          </w:p>
          <w:p w:rsidR="00712B96" w:rsidRPr="0073260B" w:rsidRDefault="00A66197" w:rsidP="00DA4FAB">
            <w:pPr>
              <w:rPr>
                <w:rFonts w:ascii="Open Sans" w:hAnsi="Open Sans" w:cs="Open Sans"/>
                <w:sz w:val="20"/>
                <w:szCs w:val="20"/>
              </w:rPr>
            </w:pPr>
            <w:r>
              <w:rPr>
                <w:rFonts w:ascii="Open Sans" w:hAnsi="Open Sans" w:cs="Open Sans"/>
                <w:sz w:val="20"/>
                <w:szCs w:val="20"/>
              </w:rPr>
              <w:t>Part 3: Making a final p</w:t>
            </w:r>
            <w:r w:rsidR="00712B96">
              <w:rPr>
                <w:rFonts w:ascii="Open Sans" w:hAnsi="Open Sans" w:cs="Open Sans"/>
                <w:sz w:val="20"/>
                <w:szCs w:val="20"/>
              </w:rPr>
              <w:t>rototype</w:t>
            </w:r>
          </w:p>
        </w:tc>
      </w:tr>
    </w:tbl>
    <w:p w:rsidR="00712B96" w:rsidRDefault="00712B96" w:rsidP="00540A14"/>
    <w:p w:rsidR="00712B96" w:rsidRDefault="00712B96" w:rsidP="00712B96">
      <w:r>
        <w:br w:type="page"/>
      </w:r>
    </w:p>
    <w:p w:rsidR="005C2716" w:rsidRDefault="005C2716" w:rsidP="00712B96"/>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2139"/>
        <w:gridCol w:w="6"/>
        <w:gridCol w:w="4659"/>
        <w:gridCol w:w="6805"/>
      </w:tblGrid>
      <w:tr w:rsidR="00712B96" w:rsidRPr="00D20593" w:rsidTr="00960BD5">
        <w:trPr>
          <w:trHeight w:val="366"/>
          <w:jc w:val="center"/>
        </w:trPr>
        <w:tc>
          <w:tcPr>
            <w:tcW w:w="14584" w:type="dxa"/>
            <w:gridSpan w:val="5"/>
            <w:shd w:val="clear" w:color="auto" w:fill="auto"/>
            <w:vAlign w:val="center"/>
          </w:tcPr>
          <w:p w:rsidR="00712B96" w:rsidRDefault="00712B96" w:rsidP="00DA4FAB">
            <w:pPr>
              <w:jc w:val="center"/>
              <w:rPr>
                <w:rFonts w:ascii="Open Sans" w:hAnsi="Open Sans" w:cs="Open Sans"/>
                <w:b/>
                <w:sz w:val="22"/>
                <w:szCs w:val="20"/>
              </w:rPr>
            </w:pPr>
            <w:r>
              <w:rPr>
                <w:rFonts w:ascii="Open Sans" w:hAnsi="Open Sans" w:cs="Open Sans"/>
                <w:b/>
                <w:sz w:val="22"/>
                <w:szCs w:val="20"/>
              </w:rPr>
              <w:t>Year 1</w:t>
            </w:r>
          </w:p>
        </w:tc>
      </w:tr>
      <w:tr w:rsidR="00712B96" w:rsidRPr="00D20593" w:rsidTr="00960BD5">
        <w:trPr>
          <w:trHeight w:val="366"/>
          <w:jc w:val="center"/>
        </w:trPr>
        <w:tc>
          <w:tcPr>
            <w:tcW w:w="975" w:type="dxa"/>
            <w:shd w:val="clear" w:color="auto" w:fill="auto"/>
            <w:vAlign w:val="center"/>
          </w:tcPr>
          <w:p w:rsidR="00712B96" w:rsidRPr="00D20593" w:rsidRDefault="00712B96"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3"/>
            <w:shd w:val="clear" w:color="auto" w:fill="auto"/>
            <w:vAlign w:val="center"/>
          </w:tcPr>
          <w:p w:rsidR="00712B96" w:rsidRPr="00D20593" w:rsidRDefault="00712B96" w:rsidP="00DA4FAB">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805" w:type="dxa"/>
            <w:shd w:val="clear" w:color="auto" w:fill="auto"/>
            <w:vAlign w:val="center"/>
          </w:tcPr>
          <w:p w:rsidR="00712B96" w:rsidRPr="00D20593" w:rsidRDefault="00712B96" w:rsidP="00DA4FAB">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712B96" w:rsidTr="00960BD5">
        <w:trPr>
          <w:trHeight w:val="1639"/>
          <w:jc w:val="center"/>
        </w:trPr>
        <w:tc>
          <w:tcPr>
            <w:tcW w:w="975" w:type="dxa"/>
            <w:shd w:val="clear" w:color="auto" w:fill="auto"/>
            <w:vAlign w:val="center"/>
          </w:tcPr>
          <w:p w:rsidR="00712B96" w:rsidRPr="0073260B" w:rsidRDefault="00712B96" w:rsidP="00DA4FAB">
            <w:pPr>
              <w:pStyle w:val="BodyText"/>
              <w:jc w:val="center"/>
            </w:pPr>
          </w:p>
          <w:p w:rsidR="00712B96" w:rsidRPr="0073260B" w:rsidRDefault="00712B96" w:rsidP="00DA4FAB">
            <w:pPr>
              <w:pStyle w:val="BodyText"/>
              <w:jc w:val="center"/>
            </w:pPr>
            <w:r w:rsidRPr="0073260B">
              <w:t>1</w:t>
            </w:r>
          </w:p>
          <w:p w:rsidR="00712B96" w:rsidRPr="0073260B" w:rsidRDefault="00712B96" w:rsidP="00DA4FAB">
            <w:pPr>
              <w:pStyle w:val="BodyText"/>
              <w:jc w:val="center"/>
            </w:pPr>
          </w:p>
        </w:tc>
        <w:tc>
          <w:tcPr>
            <w:tcW w:w="6804" w:type="dxa"/>
            <w:gridSpan w:val="3"/>
            <w:shd w:val="clear" w:color="auto" w:fill="auto"/>
          </w:tcPr>
          <w:p w:rsidR="00712B96" w:rsidRPr="006A2127" w:rsidRDefault="00712B96" w:rsidP="00DA4FAB">
            <w:pPr>
              <w:pStyle w:val="BodyText"/>
              <w:spacing w:before="0" w:after="0" w:line="240" w:lineRule="auto"/>
              <w:rPr>
                <w:rFonts w:cs="Open Sans"/>
                <w:sz w:val="20"/>
                <w:szCs w:val="20"/>
              </w:rPr>
            </w:pPr>
            <w:r w:rsidRPr="006A2127">
              <w:rPr>
                <w:rFonts w:cs="Open Sans"/>
                <w:sz w:val="20"/>
                <w:szCs w:val="20"/>
              </w:rPr>
              <w:t>4.1 Digital Technologies (b) CAM &amp; rapid prototyping</w:t>
            </w:r>
          </w:p>
          <w:p w:rsidR="00712B96" w:rsidRPr="006A2127" w:rsidRDefault="00712B96" w:rsidP="00DA4FAB">
            <w:pPr>
              <w:pStyle w:val="BodyText"/>
              <w:spacing w:before="0" w:after="0" w:line="240" w:lineRule="auto"/>
              <w:rPr>
                <w:rFonts w:cs="Open Sans"/>
                <w:sz w:val="20"/>
                <w:szCs w:val="20"/>
              </w:rPr>
            </w:pPr>
            <w:r w:rsidRPr="006A2127">
              <w:rPr>
                <w:rFonts w:cs="Open Sans"/>
                <w:sz w:val="20"/>
                <w:szCs w:val="20"/>
              </w:rPr>
              <w:t>6.1 Effects of Technological developments</w:t>
            </w:r>
          </w:p>
          <w:p w:rsidR="00712B96" w:rsidRPr="006A2127" w:rsidRDefault="00D50C80" w:rsidP="00D50C80">
            <w:pPr>
              <w:pStyle w:val="BodyText"/>
              <w:spacing w:before="0" w:after="0" w:line="240" w:lineRule="auto"/>
              <w:rPr>
                <w:rFonts w:cs="Open Sans"/>
                <w:sz w:val="20"/>
                <w:szCs w:val="20"/>
              </w:rPr>
            </w:pPr>
            <w:r>
              <w:rPr>
                <w:rFonts w:cs="Open Sans"/>
                <w:sz w:val="20"/>
                <w:szCs w:val="20"/>
              </w:rPr>
              <w:t xml:space="preserve">(a) </w:t>
            </w:r>
            <w:r w:rsidR="00712B96" w:rsidRPr="006A2127">
              <w:rPr>
                <w:rFonts w:cs="Open Sans"/>
                <w:sz w:val="20"/>
                <w:szCs w:val="20"/>
              </w:rPr>
              <w:t>Mass production</w:t>
            </w:r>
          </w:p>
          <w:p w:rsidR="00712B96" w:rsidRPr="006A2127" w:rsidRDefault="00D50C80" w:rsidP="00D50C80">
            <w:pPr>
              <w:pStyle w:val="BodyText"/>
              <w:spacing w:before="0" w:after="0" w:line="240" w:lineRule="auto"/>
              <w:rPr>
                <w:rFonts w:cs="Open Sans"/>
                <w:sz w:val="20"/>
                <w:szCs w:val="20"/>
              </w:rPr>
            </w:pPr>
            <w:r>
              <w:rPr>
                <w:rFonts w:cs="Open Sans"/>
                <w:sz w:val="20"/>
                <w:szCs w:val="20"/>
              </w:rPr>
              <w:t xml:space="preserve">(b) </w:t>
            </w:r>
            <w:r w:rsidR="00712B96" w:rsidRPr="006A2127">
              <w:rPr>
                <w:rFonts w:cs="Open Sans"/>
                <w:sz w:val="20"/>
                <w:szCs w:val="20"/>
              </w:rPr>
              <w:t>Industrial age</w:t>
            </w:r>
          </w:p>
          <w:p w:rsidR="00712B96" w:rsidRPr="006A2127" w:rsidRDefault="00D50C80" w:rsidP="00D50C80">
            <w:pPr>
              <w:pStyle w:val="BodyText"/>
              <w:spacing w:before="0" w:after="0" w:line="240" w:lineRule="auto"/>
              <w:rPr>
                <w:rFonts w:cs="Open Sans"/>
                <w:sz w:val="20"/>
                <w:szCs w:val="20"/>
              </w:rPr>
            </w:pPr>
            <w:r>
              <w:rPr>
                <w:rFonts w:cs="Open Sans"/>
                <w:sz w:val="20"/>
                <w:szCs w:val="20"/>
              </w:rPr>
              <w:t xml:space="preserve">(c) </w:t>
            </w:r>
            <w:r w:rsidR="00712B96" w:rsidRPr="006A2127">
              <w:rPr>
                <w:rFonts w:cs="Open Sans"/>
                <w:sz w:val="20"/>
                <w:szCs w:val="20"/>
              </w:rPr>
              <w:t>Global marketplace</w:t>
            </w:r>
          </w:p>
        </w:tc>
        <w:tc>
          <w:tcPr>
            <w:tcW w:w="6805" w:type="dxa"/>
            <w:shd w:val="clear" w:color="auto" w:fill="auto"/>
          </w:tcPr>
          <w:p w:rsidR="00712B96" w:rsidRPr="006A2127" w:rsidRDefault="00712B96" w:rsidP="00E14D71">
            <w:pPr>
              <w:rPr>
                <w:rFonts w:cs="Open Sans"/>
                <w:sz w:val="20"/>
                <w:szCs w:val="20"/>
              </w:rPr>
            </w:pPr>
            <w:r w:rsidRPr="00E14D71">
              <w:rPr>
                <w:rFonts w:ascii="Open Sans" w:hAnsi="Open Sans" w:cs="Open Sans"/>
                <w:sz w:val="20"/>
                <w:szCs w:val="20"/>
              </w:rPr>
              <w:t>Revision time or catch up for over running topics.</w:t>
            </w:r>
          </w:p>
        </w:tc>
      </w:tr>
      <w:tr w:rsidR="00712B96" w:rsidTr="00960BD5">
        <w:trPr>
          <w:trHeight w:val="1639"/>
          <w:jc w:val="center"/>
        </w:trPr>
        <w:tc>
          <w:tcPr>
            <w:tcW w:w="975" w:type="dxa"/>
            <w:shd w:val="clear" w:color="auto" w:fill="auto"/>
            <w:vAlign w:val="center"/>
          </w:tcPr>
          <w:p w:rsidR="00712B96" w:rsidRPr="0073260B" w:rsidRDefault="00712B96" w:rsidP="00DA4FAB">
            <w:pPr>
              <w:pStyle w:val="BodyText"/>
              <w:jc w:val="center"/>
            </w:pPr>
          </w:p>
          <w:p w:rsidR="00712B96" w:rsidRPr="0073260B" w:rsidRDefault="00712B96" w:rsidP="00DA4FAB">
            <w:pPr>
              <w:pStyle w:val="BodyText"/>
              <w:jc w:val="center"/>
            </w:pPr>
            <w:r w:rsidRPr="0073260B">
              <w:t>2</w:t>
            </w:r>
          </w:p>
          <w:p w:rsidR="00712B96" w:rsidRPr="0073260B" w:rsidRDefault="00712B96" w:rsidP="00DA4FAB">
            <w:pPr>
              <w:pStyle w:val="BodyText"/>
              <w:jc w:val="center"/>
            </w:pPr>
          </w:p>
        </w:tc>
        <w:tc>
          <w:tcPr>
            <w:tcW w:w="6804" w:type="dxa"/>
            <w:gridSpan w:val="3"/>
            <w:shd w:val="clear" w:color="auto" w:fill="auto"/>
          </w:tcPr>
          <w:p w:rsidR="00712B96" w:rsidRPr="00E14D71" w:rsidRDefault="00712B96" w:rsidP="00E14D71">
            <w:pPr>
              <w:rPr>
                <w:rFonts w:ascii="Open Sans" w:hAnsi="Open Sans" w:cs="Open Sans"/>
                <w:sz w:val="20"/>
                <w:szCs w:val="20"/>
              </w:rPr>
            </w:pPr>
            <w:r w:rsidRPr="00E14D71">
              <w:rPr>
                <w:rFonts w:ascii="Open Sans" w:hAnsi="Open Sans" w:cs="Open Sans"/>
                <w:sz w:val="20"/>
                <w:szCs w:val="20"/>
              </w:rPr>
              <w:t>NEA:</w:t>
            </w:r>
          </w:p>
          <w:p w:rsidR="00712B96" w:rsidRPr="00E14D71" w:rsidRDefault="00712B96" w:rsidP="00E14D71">
            <w:pPr>
              <w:rPr>
                <w:rFonts w:ascii="Open Sans" w:hAnsi="Open Sans" w:cs="Open Sans"/>
                <w:sz w:val="20"/>
                <w:szCs w:val="20"/>
              </w:rPr>
            </w:pPr>
            <w:r w:rsidRPr="00E14D71">
              <w:rPr>
                <w:rFonts w:ascii="Open Sans" w:hAnsi="Open Sans" w:cs="Open Sans"/>
                <w:sz w:val="20"/>
                <w:szCs w:val="20"/>
              </w:rPr>
              <w:t xml:space="preserve">Part </w:t>
            </w:r>
            <w:r w:rsidR="00A66197">
              <w:rPr>
                <w:rFonts w:ascii="Open Sans" w:hAnsi="Open Sans" w:cs="Open Sans"/>
                <w:sz w:val="20"/>
                <w:szCs w:val="20"/>
              </w:rPr>
              <w:t>2: Designing a p</w:t>
            </w:r>
            <w:r w:rsidRPr="00E14D71">
              <w:rPr>
                <w:rFonts w:ascii="Open Sans" w:hAnsi="Open Sans" w:cs="Open Sans"/>
                <w:sz w:val="20"/>
                <w:szCs w:val="20"/>
              </w:rPr>
              <w:t>rototype</w:t>
            </w:r>
          </w:p>
          <w:p w:rsidR="00712B96" w:rsidRPr="00A66197" w:rsidRDefault="00712B96" w:rsidP="00A66197">
            <w:pPr>
              <w:pStyle w:val="ListParagraph"/>
              <w:numPr>
                <w:ilvl w:val="0"/>
                <w:numId w:val="33"/>
              </w:numPr>
              <w:rPr>
                <w:rFonts w:cs="Open Sans"/>
                <w:sz w:val="20"/>
                <w:szCs w:val="20"/>
              </w:rPr>
            </w:pPr>
            <w:r w:rsidRPr="00A66197">
              <w:rPr>
                <w:rFonts w:cs="Open Sans"/>
                <w:sz w:val="20"/>
                <w:szCs w:val="20"/>
              </w:rPr>
              <w:t>Presenting final ideas</w:t>
            </w:r>
          </w:p>
          <w:p w:rsidR="00712B96" w:rsidRPr="00A66197" w:rsidRDefault="00712B96" w:rsidP="00A66197">
            <w:pPr>
              <w:pStyle w:val="ListParagraph"/>
              <w:numPr>
                <w:ilvl w:val="0"/>
                <w:numId w:val="33"/>
              </w:numPr>
              <w:rPr>
                <w:rFonts w:cs="Open Sans"/>
                <w:sz w:val="20"/>
                <w:szCs w:val="20"/>
              </w:rPr>
            </w:pPr>
            <w:r w:rsidRPr="00A66197">
              <w:rPr>
                <w:rFonts w:cs="Open Sans"/>
                <w:sz w:val="20"/>
                <w:szCs w:val="20"/>
              </w:rPr>
              <w:t>Working drawings</w:t>
            </w:r>
          </w:p>
          <w:p w:rsidR="00712B96" w:rsidRPr="00A66197" w:rsidRDefault="00712B96" w:rsidP="00A66197">
            <w:pPr>
              <w:pStyle w:val="ListParagraph"/>
              <w:numPr>
                <w:ilvl w:val="0"/>
                <w:numId w:val="33"/>
              </w:numPr>
              <w:rPr>
                <w:rFonts w:cs="Open Sans"/>
                <w:sz w:val="20"/>
                <w:szCs w:val="20"/>
              </w:rPr>
            </w:pPr>
            <w:r w:rsidRPr="00A66197">
              <w:rPr>
                <w:rFonts w:cs="Open Sans"/>
                <w:sz w:val="20"/>
                <w:szCs w:val="20"/>
              </w:rPr>
              <w:t>Planning for manufacture</w:t>
            </w:r>
          </w:p>
        </w:tc>
        <w:tc>
          <w:tcPr>
            <w:tcW w:w="6805" w:type="dxa"/>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Pr="006A2127" w:rsidRDefault="00A66197" w:rsidP="00A66197">
            <w:pPr>
              <w:rPr>
                <w:rFonts w:cs="Open Sans"/>
                <w:sz w:val="20"/>
                <w:szCs w:val="20"/>
              </w:rPr>
            </w:pPr>
            <w:r>
              <w:rPr>
                <w:rFonts w:ascii="Open Sans" w:hAnsi="Open Sans" w:cs="Open Sans"/>
                <w:sz w:val="20"/>
                <w:szCs w:val="20"/>
              </w:rPr>
              <w:t>Part 3: Making a f</w:t>
            </w:r>
            <w:r w:rsidR="00712B96" w:rsidRPr="00E14D71">
              <w:rPr>
                <w:rFonts w:ascii="Open Sans" w:hAnsi="Open Sans" w:cs="Open Sans"/>
                <w:sz w:val="20"/>
                <w:szCs w:val="20"/>
              </w:rPr>
              <w:t xml:space="preserve">inal </w:t>
            </w:r>
            <w:r>
              <w:rPr>
                <w:rFonts w:ascii="Open Sans" w:hAnsi="Open Sans" w:cs="Open Sans"/>
                <w:sz w:val="20"/>
                <w:szCs w:val="20"/>
              </w:rPr>
              <w:t>p</w:t>
            </w:r>
            <w:r w:rsidR="00712B96" w:rsidRPr="00E14D71">
              <w:rPr>
                <w:rFonts w:ascii="Open Sans" w:hAnsi="Open Sans" w:cs="Open Sans"/>
                <w:sz w:val="20"/>
                <w:szCs w:val="20"/>
              </w:rPr>
              <w:t>rototype</w:t>
            </w:r>
            <w:r w:rsidR="00712B96" w:rsidRPr="006A2127">
              <w:rPr>
                <w:rFonts w:cs="Open Sans"/>
                <w:sz w:val="20"/>
                <w:szCs w:val="20"/>
              </w:rPr>
              <w:t xml:space="preserve"> </w:t>
            </w:r>
          </w:p>
        </w:tc>
      </w:tr>
      <w:tr w:rsidR="00712B96" w:rsidTr="00960BD5">
        <w:trPr>
          <w:trHeight w:val="1639"/>
          <w:jc w:val="center"/>
        </w:trPr>
        <w:tc>
          <w:tcPr>
            <w:tcW w:w="975" w:type="dxa"/>
            <w:shd w:val="clear" w:color="auto" w:fill="auto"/>
            <w:vAlign w:val="center"/>
          </w:tcPr>
          <w:p w:rsidR="00712B96" w:rsidRPr="0073260B" w:rsidRDefault="00712B96" w:rsidP="00DA4FAB">
            <w:pPr>
              <w:pStyle w:val="BodyText"/>
              <w:jc w:val="center"/>
            </w:pPr>
            <w:r w:rsidRPr="0073260B">
              <w:t>3</w:t>
            </w:r>
          </w:p>
        </w:tc>
        <w:tc>
          <w:tcPr>
            <w:tcW w:w="2145" w:type="dxa"/>
            <w:gridSpan w:val="2"/>
            <w:tcBorders>
              <w:right w:val="single" w:sz="4" w:space="0" w:color="auto"/>
            </w:tcBorders>
            <w:shd w:val="clear" w:color="auto" w:fill="auto"/>
          </w:tcPr>
          <w:p w:rsidR="00712B96" w:rsidRPr="00E14D71" w:rsidRDefault="00712B96" w:rsidP="00E14D71">
            <w:pPr>
              <w:rPr>
                <w:rFonts w:ascii="Open Sans" w:hAnsi="Open Sans" w:cs="Open Sans"/>
                <w:sz w:val="20"/>
                <w:szCs w:val="20"/>
              </w:rPr>
            </w:pPr>
            <w:r w:rsidRPr="00E14D71">
              <w:rPr>
                <w:rFonts w:ascii="Open Sans" w:hAnsi="Open Sans" w:cs="Open Sans"/>
                <w:sz w:val="20"/>
                <w:szCs w:val="20"/>
              </w:rPr>
              <w:t>NEA:</w:t>
            </w:r>
          </w:p>
          <w:p w:rsidR="00712B96" w:rsidRDefault="00712B96"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sidR="00A66197">
              <w:rPr>
                <w:rFonts w:ascii="Open Sans" w:hAnsi="Open Sans" w:cs="Open Sans"/>
                <w:sz w:val="20"/>
                <w:szCs w:val="20"/>
              </w:rPr>
              <w:t>ing a p</w:t>
            </w:r>
            <w:r>
              <w:rPr>
                <w:rFonts w:ascii="Open Sans" w:hAnsi="Open Sans" w:cs="Open Sans"/>
                <w:sz w:val="20"/>
                <w:szCs w:val="20"/>
              </w:rPr>
              <w:t>rototype</w:t>
            </w:r>
          </w:p>
          <w:p w:rsidR="00712B96" w:rsidRPr="006A2127" w:rsidRDefault="00712B96" w:rsidP="00DA4FAB">
            <w:pPr>
              <w:pStyle w:val="BodyText"/>
              <w:spacing w:line="240" w:lineRule="auto"/>
              <w:rPr>
                <w:rFonts w:cs="Open Sans"/>
                <w:sz w:val="20"/>
                <w:szCs w:val="20"/>
              </w:rPr>
            </w:pPr>
          </w:p>
        </w:tc>
        <w:tc>
          <w:tcPr>
            <w:tcW w:w="4659" w:type="dxa"/>
            <w:tcBorders>
              <w:left w:val="single" w:sz="4" w:space="0" w:color="auto"/>
            </w:tcBorders>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Pr="006A2127" w:rsidRDefault="00A66197" w:rsidP="00DA4FAB">
            <w:pPr>
              <w:pStyle w:val="BodyText"/>
              <w:spacing w:before="0" w:line="240" w:lineRule="auto"/>
              <w:rPr>
                <w:rFonts w:cs="Open Sans"/>
                <w:sz w:val="20"/>
                <w:szCs w:val="20"/>
              </w:rPr>
            </w:pPr>
            <w:r>
              <w:rPr>
                <w:rFonts w:cs="Open Sans"/>
                <w:sz w:val="20"/>
                <w:szCs w:val="20"/>
              </w:rPr>
              <w:t>Part 3: Making a final p</w:t>
            </w:r>
            <w:r w:rsidR="00712B96">
              <w:rPr>
                <w:rFonts w:cs="Open Sans"/>
                <w:sz w:val="20"/>
                <w:szCs w:val="20"/>
              </w:rPr>
              <w:t>rototype</w:t>
            </w:r>
            <w:r w:rsidR="00712B96" w:rsidRPr="006A2127">
              <w:rPr>
                <w:rFonts w:cs="Open Sans"/>
                <w:sz w:val="20"/>
                <w:szCs w:val="20"/>
              </w:rPr>
              <w:t xml:space="preserve"> </w:t>
            </w:r>
          </w:p>
        </w:tc>
        <w:tc>
          <w:tcPr>
            <w:tcW w:w="6805" w:type="dxa"/>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Pr="006A2127" w:rsidRDefault="00A66197" w:rsidP="00A66197">
            <w:pPr>
              <w:pStyle w:val="BodyText"/>
              <w:spacing w:before="0" w:line="240" w:lineRule="auto"/>
              <w:rPr>
                <w:rFonts w:cs="Open Sans"/>
                <w:sz w:val="20"/>
                <w:szCs w:val="20"/>
              </w:rPr>
            </w:pPr>
            <w:r>
              <w:rPr>
                <w:rFonts w:cs="Open Sans"/>
                <w:sz w:val="20"/>
                <w:szCs w:val="20"/>
              </w:rPr>
              <w:t>Part 3: Making a f</w:t>
            </w:r>
            <w:r w:rsidR="00712B96">
              <w:rPr>
                <w:rFonts w:cs="Open Sans"/>
                <w:sz w:val="20"/>
                <w:szCs w:val="20"/>
              </w:rPr>
              <w:t xml:space="preserve">inal </w:t>
            </w:r>
            <w:r>
              <w:rPr>
                <w:rFonts w:cs="Open Sans"/>
                <w:sz w:val="20"/>
                <w:szCs w:val="20"/>
              </w:rPr>
              <w:t>p</w:t>
            </w:r>
            <w:r w:rsidR="00712B96">
              <w:rPr>
                <w:rFonts w:cs="Open Sans"/>
                <w:sz w:val="20"/>
                <w:szCs w:val="20"/>
              </w:rPr>
              <w:t>rototype</w:t>
            </w:r>
            <w:r w:rsidR="00712B96" w:rsidRPr="006A2127">
              <w:rPr>
                <w:rFonts w:cs="Open Sans"/>
                <w:sz w:val="20"/>
                <w:szCs w:val="20"/>
              </w:rPr>
              <w:t xml:space="preserve"> </w:t>
            </w:r>
          </w:p>
        </w:tc>
      </w:tr>
      <w:tr w:rsidR="00712B96" w:rsidTr="00960BD5">
        <w:trPr>
          <w:trHeight w:val="1639"/>
          <w:jc w:val="center"/>
        </w:trPr>
        <w:tc>
          <w:tcPr>
            <w:tcW w:w="975" w:type="dxa"/>
            <w:shd w:val="clear" w:color="auto" w:fill="auto"/>
            <w:vAlign w:val="center"/>
          </w:tcPr>
          <w:p w:rsidR="00712B96" w:rsidRPr="0073260B" w:rsidRDefault="00712B96" w:rsidP="00DA4FAB">
            <w:pPr>
              <w:pStyle w:val="BodyText"/>
              <w:jc w:val="center"/>
            </w:pPr>
            <w:r w:rsidRPr="0073260B">
              <w:t>4</w:t>
            </w:r>
          </w:p>
        </w:tc>
        <w:tc>
          <w:tcPr>
            <w:tcW w:w="2139" w:type="dxa"/>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Default="00712B96"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sidR="00A66197">
              <w:rPr>
                <w:rFonts w:ascii="Open Sans" w:hAnsi="Open Sans" w:cs="Open Sans"/>
                <w:sz w:val="20"/>
                <w:szCs w:val="20"/>
              </w:rPr>
              <w:t>ing a p</w:t>
            </w:r>
            <w:r>
              <w:rPr>
                <w:rFonts w:ascii="Open Sans" w:hAnsi="Open Sans" w:cs="Open Sans"/>
                <w:sz w:val="20"/>
                <w:szCs w:val="20"/>
              </w:rPr>
              <w:t>rototype</w:t>
            </w:r>
          </w:p>
          <w:p w:rsidR="00712B96" w:rsidRPr="006A2127" w:rsidRDefault="00712B96" w:rsidP="00DA4FAB">
            <w:pPr>
              <w:pStyle w:val="BodyText"/>
              <w:spacing w:line="240" w:lineRule="auto"/>
              <w:rPr>
                <w:rFonts w:cs="Open Sans"/>
                <w:sz w:val="20"/>
                <w:szCs w:val="20"/>
              </w:rPr>
            </w:pPr>
          </w:p>
        </w:tc>
        <w:tc>
          <w:tcPr>
            <w:tcW w:w="4665" w:type="dxa"/>
            <w:gridSpan w:val="2"/>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Pr="006A2127" w:rsidRDefault="00712B96" w:rsidP="00A66197">
            <w:pPr>
              <w:pStyle w:val="BodyText"/>
              <w:spacing w:before="0" w:line="240" w:lineRule="auto"/>
              <w:rPr>
                <w:rFonts w:cs="Open Sans"/>
                <w:sz w:val="20"/>
                <w:szCs w:val="20"/>
              </w:rPr>
            </w:pPr>
            <w:r>
              <w:rPr>
                <w:rFonts w:cs="Open Sans"/>
                <w:sz w:val="20"/>
                <w:szCs w:val="20"/>
              </w:rPr>
              <w:t xml:space="preserve">Part 3: Making a </w:t>
            </w:r>
            <w:r w:rsidR="00A66197">
              <w:rPr>
                <w:rFonts w:cs="Open Sans"/>
                <w:sz w:val="20"/>
                <w:szCs w:val="20"/>
              </w:rPr>
              <w:t>final p</w:t>
            </w:r>
            <w:r>
              <w:rPr>
                <w:rFonts w:cs="Open Sans"/>
                <w:sz w:val="20"/>
                <w:szCs w:val="20"/>
              </w:rPr>
              <w:t>rototype</w:t>
            </w:r>
            <w:r w:rsidRPr="006A2127">
              <w:rPr>
                <w:rFonts w:cs="Open Sans"/>
                <w:sz w:val="20"/>
                <w:szCs w:val="20"/>
              </w:rPr>
              <w:t xml:space="preserve"> </w:t>
            </w:r>
          </w:p>
        </w:tc>
        <w:tc>
          <w:tcPr>
            <w:tcW w:w="6805" w:type="dxa"/>
            <w:shd w:val="clear" w:color="auto" w:fill="auto"/>
          </w:tcPr>
          <w:p w:rsidR="00712B96" w:rsidRDefault="00712B96" w:rsidP="00DA4FAB">
            <w:pPr>
              <w:rPr>
                <w:rFonts w:ascii="Open Sans" w:hAnsi="Open Sans" w:cs="Open Sans"/>
                <w:sz w:val="20"/>
                <w:szCs w:val="20"/>
              </w:rPr>
            </w:pPr>
            <w:r>
              <w:rPr>
                <w:rFonts w:ascii="Open Sans" w:hAnsi="Open Sans" w:cs="Open Sans"/>
                <w:sz w:val="20"/>
                <w:szCs w:val="20"/>
              </w:rPr>
              <w:t>NEA:</w:t>
            </w:r>
          </w:p>
          <w:p w:rsidR="00712B96" w:rsidRDefault="00A66197" w:rsidP="00712B96">
            <w:pPr>
              <w:pStyle w:val="BodyText"/>
              <w:spacing w:before="0" w:after="0" w:line="240" w:lineRule="auto"/>
              <w:rPr>
                <w:rFonts w:cs="Open Sans"/>
                <w:sz w:val="20"/>
                <w:szCs w:val="20"/>
              </w:rPr>
            </w:pPr>
            <w:r>
              <w:rPr>
                <w:rFonts w:cs="Open Sans"/>
                <w:sz w:val="20"/>
                <w:szCs w:val="20"/>
              </w:rPr>
              <w:t>Part 3: Making a final p</w:t>
            </w:r>
            <w:r w:rsidR="00712B96">
              <w:rPr>
                <w:rFonts w:cs="Open Sans"/>
                <w:sz w:val="20"/>
                <w:szCs w:val="20"/>
              </w:rPr>
              <w:t>rototype</w:t>
            </w:r>
            <w:r w:rsidR="00712B96" w:rsidRPr="006A2127">
              <w:rPr>
                <w:rFonts w:cs="Open Sans"/>
                <w:sz w:val="20"/>
                <w:szCs w:val="20"/>
              </w:rPr>
              <w:t xml:space="preserve"> </w:t>
            </w:r>
          </w:p>
          <w:p w:rsidR="00712B96" w:rsidRPr="00F13894" w:rsidRDefault="00712B96" w:rsidP="00712B96">
            <w:pPr>
              <w:rPr>
                <w:rFonts w:ascii="Open Sans" w:hAnsi="Open Sans" w:cs="Open Sans"/>
                <w:sz w:val="20"/>
                <w:szCs w:val="20"/>
              </w:rPr>
            </w:pPr>
            <w:r>
              <w:rPr>
                <w:rFonts w:ascii="Open Sans" w:hAnsi="Open Sans" w:cs="Open Sans"/>
                <w:sz w:val="20"/>
                <w:szCs w:val="20"/>
              </w:rPr>
              <w:t xml:space="preserve">Part 4: </w:t>
            </w:r>
            <w:r w:rsidRPr="00F13894">
              <w:rPr>
                <w:rFonts w:ascii="Open Sans" w:hAnsi="Open Sans" w:cs="Open Sans"/>
                <w:sz w:val="20"/>
                <w:szCs w:val="20"/>
              </w:rPr>
              <w:t>Evaluating</w:t>
            </w:r>
            <w:r w:rsidR="00A66197">
              <w:rPr>
                <w:rFonts w:ascii="Open Sans" w:hAnsi="Open Sans" w:cs="Open Sans"/>
                <w:sz w:val="20"/>
                <w:szCs w:val="20"/>
              </w:rPr>
              <w:t xml:space="preserve"> own design and p</w:t>
            </w:r>
            <w:r>
              <w:rPr>
                <w:rFonts w:ascii="Open Sans" w:hAnsi="Open Sans" w:cs="Open Sans"/>
                <w:sz w:val="20"/>
                <w:szCs w:val="20"/>
              </w:rPr>
              <w:t>rototype</w:t>
            </w:r>
          </w:p>
          <w:p w:rsidR="00712B96" w:rsidRPr="006A2127" w:rsidRDefault="00712B96" w:rsidP="00DA4FAB">
            <w:pPr>
              <w:pStyle w:val="BodyText"/>
              <w:spacing w:before="0" w:line="240" w:lineRule="auto"/>
              <w:rPr>
                <w:rFonts w:cs="Open Sans"/>
                <w:sz w:val="20"/>
                <w:szCs w:val="20"/>
              </w:rPr>
            </w:pPr>
          </w:p>
        </w:tc>
      </w:tr>
    </w:tbl>
    <w:p w:rsidR="00540A14" w:rsidRPr="00540A14" w:rsidRDefault="00540A14" w:rsidP="00540A14"/>
    <w:p w:rsidR="00D50C80" w:rsidRDefault="00D50C80" w:rsidP="00F47B1B">
      <w:pPr>
        <w:pStyle w:val="BodyText"/>
      </w:pPr>
      <w:bookmarkStart w:id="5" w:name="_Toc442638993"/>
      <w:r>
        <w:br w:type="page"/>
      </w:r>
    </w:p>
    <w:p w:rsidR="00F47B1B" w:rsidRPr="00F47B1B" w:rsidRDefault="00F47B1B" w:rsidP="004D7E42"/>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4905"/>
        <w:gridCol w:w="1899"/>
        <w:gridCol w:w="6805"/>
      </w:tblGrid>
      <w:tr w:rsidR="00D50C80" w:rsidRPr="00D20593" w:rsidTr="00960BD5">
        <w:trPr>
          <w:trHeight w:val="366"/>
          <w:jc w:val="center"/>
        </w:trPr>
        <w:tc>
          <w:tcPr>
            <w:tcW w:w="14584" w:type="dxa"/>
            <w:gridSpan w:val="4"/>
            <w:shd w:val="clear" w:color="auto" w:fill="auto"/>
            <w:vAlign w:val="center"/>
          </w:tcPr>
          <w:p w:rsidR="00D50C80" w:rsidRDefault="00D50C80" w:rsidP="00DA4FAB">
            <w:pPr>
              <w:jc w:val="center"/>
              <w:rPr>
                <w:rFonts w:ascii="Open Sans" w:hAnsi="Open Sans" w:cs="Open Sans"/>
                <w:b/>
                <w:sz w:val="22"/>
                <w:szCs w:val="20"/>
              </w:rPr>
            </w:pPr>
            <w:r>
              <w:rPr>
                <w:rFonts w:ascii="Open Sans" w:hAnsi="Open Sans" w:cs="Open Sans"/>
                <w:b/>
                <w:sz w:val="22"/>
                <w:szCs w:val="20"/>
              </w:rPr>
              <w:t>Year 1</w:t>
            </w:r>
          </w:p>
        </w:tc>
      </w:tr>
      <w:tr w:rsidR="00D50C80" w:rsidRPr="00D20593" w:rsidTr="00960BD5">
        <w:trPr>
          <w:trHeight w:val="366"/>
          <w:jc w:val="center"/>
        </w:trPr>
        <w:tc>
          <w:tcPr>
            <w:tcW w:w="975" w:type="dxa"/>
            <w:shd w:val="clear" w:color="auto" w:fill="auto"/>
            <w:vAlign w:val="center"/>
          </w:tcPr>
          <w:p w:rsidR="00D50C80" w:rsidRPr="00D20593" w:rsidRDefault="00D50C80"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04" w:type="dxa"/>
            <w:gridSpan w:val="2"/>
            <w:shd w:val="clear" w:color="auto" w:fill="auto"/>
            <w:vAlign w:val="center"/>
          </w:tcPr>
          <w:p w:rsidR="00D50C80" w:rsidRPr="00D20593" w:rsidRDefault="00D50C80" w:rsidP="00DA4FAB">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r>
              <w:rPr>
                <w:rFonts w:ascii="Open Sans" w:hAnsi="Open Sans" w:cs="Open Sans"/>
                <w:b/>
                <w:sz w:val="22"/>
                <w:szCs w:val="20"/>
              </w:rPr>
              <w:t xml:space="preserve"> - AS level</w:t>
            </w:r>
          </w:p>
        </w:tc>
        <w:tc>
          <w:tcPr>
            <w:tcW w:w="6805" w:type="dxa"/>
            <w:shd w:val="clear" w:color="auto" w:fill="auto"/>
            <w:vAlign w:val="center"/>
          </w:tcPr>
          <w:p w:rsidR="00D50C80" w:rsidRPr="00D20593" w:rsidRDefault="00D50C80" w:rsidP="00DA4FAB">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r>
              <w:rPr>
                <w:rFonts w:ascii="Open Sans" w:hAnsi="Open Sans" w:cs="Open Sans"/>
                <w:b/>
                <w:sz w:val="22"/>
                <w:szCs w:val="20"/>
              </w:rPr>
              <w:t xml:space="preserve"> – A level</w:t>
            </w:r>
          </w:p>
        </w:tc>
      </w:tr>
      <w:tr w:rsidR="00D50C80" w:rsidTr="00960BD5">
        <w:trPr>
          <w:trHeight w:val="1639"/>
          <w:jc w:val="center"/>
        </w:trPr>
        <w:tc>
          <w:tcPr>
            <w:tcW w:w="975" w:type="dxa"/>
            <w:shd w:val="clear" w:color="auto" w:fill="auto"/>
            <w:vAlign w:val="center"/>
          </w:tcPr>
          <w:p w:rsidR="00D50C80" w:rsidRPr="0073260B" w:rsidRDefault="00D50C80" w:rsidP="00DA4FAB">
            <w:pPr>
              <w:pStyle w:val="BodyText"/>
              <w:jc w:val="center"/>
            </w:pPr>
          </w:p>
          <w:p w:rsidR="00D50C80" w:rsidRPr="0073260B" w:rsidRDefault="00D50C80" w:rsidP="00DA4FAB">
            <w:pPr>
              <w:pStyle w:val="BodyText"/>
              <w:jc w:val="center"/>
            </w:pPr>
            <w:r w:rsidRPr="0073260B">
              <w:t>1</w:t>
            </w:r>
          </w:p>
          <w:p w:rsidR="00D50C80" w:rsidRPr="0073260B" w:rsidRDefault="00D50C80" w:rsidP="00DA4FAB">
            <w:pPr>
              <w:pStyle w:val="BodyText"/>
              <w:jc w:val="center"/>
            </w:pPr>
          </w:p>
        </w:tc>
        <w:tc>
          <w:tcPr>
            <w:tcW w:w="4905" w:type="dxa"/>
            <w:tcBorders>
              <w:right w:val="single" w:sz="4" w:space="0" w:color="auto"/>
            </w:tcBorders>
            <w:shd w:val="clear" w:color="auto" w:fill="auto"/>
          </w:tcPr>
          <w:p w:rsidR="00D50C80" w:rsidRPr="00D50C80" w:rsidRDefault="00D50C80" w:rsidP="00DA4FAB">
            <w:pPr>
              <w:rPr>
                <w:rFonts w:ascii="Open Sans" w:hAnsi="Open Sans" w:cs="Open Sans"/>
                <w:sz w:val="20"/>
                <w:szCs w:val="20"/>
              </w:rPr>
            </w:pPr>
            <w:r w:rsidRPr="00D50C80">
              <w:rPr>
                <w:rFonts w:ascii="Open Sans" w:hAnsi="Open Sans" w:cs="Open Sans"/>
                <w:sz w:val="20"/>
                <w:szCs w:val="20"/>
              </w:rPr>
              <w:t>Revision</w:t>
            </w:r>
          </w:p>
        </w:tc>
        <w:tc>
          <w:tcPr>
            <w:tcW w:w="1899" w:type="dxa"/>
            <w:tcBorders>
              <w:left w:val="single" w:sz="4" w:space="0" w:color="auto"/>
            </w:tcBorders>
            <w:shd w:val="clear" w:color="auto" w:fill="auto"/>
          </w:tcPr>
          <w:p w:rsidR="00D50C80" w:rsidRPr="00D50C80" w:rsidRDefault="00D50C80" w:rsidP="00DA4FAB">
            <w:pPr>
              <w:rPr>
                <w:rFonts w:ascii="Open Sans" w:hAnsi="Open Sans" w:cs="Open Sans"/>
                <w:sz w:val="20"/>
                <w:szCs w:val="20"/>
              </w:rPr>
            </w:pPr>
            <w:r w:rsidRPr="00D50C80">
              <w:rPr>
                <w:rFonts w:ascii="Open Sans" w:hAnsi="Open Sans" w:cs="Open Sans"/>
                <w:sz w:val="20"/>
                <w:szCs w:val="20"/>
              </w:rPr>
              <w:t>Exams</w:t>
            </w:r>
          </w:p>
        </w:tc>
        <w:tc>
          <w:tcPr>
            <w:tcW w:w="6805" w:type="dxa"/>
            <w:shd w:val="clear" w:color="auto" w:fill="auto"/>
          </w:tcPr>
          <w:p w:rsidR="00D50C80" w:rsidRPr="00D50C80" w:rsidRDefault="00D50C80" w:rsidP="00D50C80">
            <w:pPr>
              <w:rPr>
                <w:rFonts w:ascii="Open Sans" w:hAnsi="Open Sans" w:cs="Open Sans"/>
                <w:sz w:val="20"/>
                <w:szCs w:val="20"/>
              </w:rPr>
            </w:pPr>
            <w:r w:rsidRPr="00D50C80">
              <w:rPr>
                <w:rFonts w:ascii="Open Sans" w:hAnsi="Open Sans" w:cs="Open Sans"/>
                <w:sz w:val="20"/>
                <w:szCs w:val="20"/>
              </w:rPr>
              <w:t>Techniques to support Year 2 NEA:</w:t>
            </w:r>
          </w:p>
          <w:p w:rsidR="00D50C80" w:rsidRPr="00D50C80" w:rsidRDefault="00D50C80" w:rsidP="007E05BD">
            <w:pPr>
              <w:pStyle w:val="ListParagraph"/>
              <w:numPr>
                <w:ilvl w:val="0"/>
                <w:numId w:val="27"/>
              </w:numPr>
              <w:rPr>
                <w:rFonts w:cs="Open Sans"/>
                <w:sz w:val="20"/>
                <w:szCs w:val="20"/>
              </w:rPr>
            </w:pPr>
            <w:r w:rsidRPr="00D50C80">
              <w:rPr>
                <w:rFonts w:cs="Open Sans"/>
                <w:sz w:val="20"/>
                <w:szCs w:val="20"/>
              </w:rPr>
              <w:t>Advance</w:t>
            </w:r>
            <w:r w:rsidR="00E71ACF">
              <w:rPr>
                <w:rFonts w:cs="Open Sans"/>
                <w:sz w:val="20"/>
                <w:szCs w:val="20"/>
              </w:rPr>
              <w:t>d</w:t>
            </w:r>
            <w:r w:rsidRPr="00D50C80">
              <w:rPr>
                <w:rFonts w:cs="Open Sans"/>
                <w:sz w:val="20"/>
                <w:szCs w:val="20"/>
              </w:rPr>
              <w:t xml:space="preserve"> CAD use</w:t>
            </w:r>
          </w:p>
          <w:p w:rsidR="00D50C80" w:rsidRPr="00D50C80" w:rsidRDefault="00D50C80" w:rsidP="007E05BD">
            <w:pPr>
              <w:pStyle w:val="ListParagraph"/>
              <w:numPr>
                <w:ilvl w:val="0"/>
                <w:numId w:val="27"/>
              </w:numPr>
              <w:rPr>
                <w:rFonts w:cs="Open Sans"/>
                <w:sz w:val="20"/>
                <w:szCs w:val="20"/>
              </w:rPr>
            </w:pPr>
            <w:r w:rsidRPr="00D50C80">
              <w:rPr>
                <w:rFonts w:cs="Open Sans"/>
                <w:sz w:val="20"/>
                <w:szCs w:val="20"/>
              </w:rPr>
              <w:t>Working drawings</w:t>
            </w:r>
          </w:p>
          <w:p w:rsidR="00D50C80" w:rsidRPr="00D50C80" w:rsidRDefault="00D50C80" w:rsidP="007E05BD">
            <w:pPr>
              <w:pStyle w:val="ListParagraph"/>
              <w:numPr>
                <w:ilvl w:val="0"/>
                <w:numId w:val="27"/>
              </w:numPr>
              <w:rPr>
                <w:rFonts w:cs="Open Sans"/>
                <w:sz w:val="20"/>
                <w:szCs w:val="20"/>
              </w:rPr>
            </w:pPr>
            <w:r w:rsidRPr="00D50C80">
              <w:rPr>
                <w:rFonts w:cs="Open Sans"/>
                <w:sz w:val="20"/>
                <w:szCs w:val="20"/>
              </w:rPr>
              <w:t xml:space="preserve">Application of CAD modelling to a client </w:t>
            </w:r>
          </w:p>
          <w:p w:rsidR="00D50C80" w:rsidRPr="00D50C80" w:rsidRDefault="00D50C80" w:rsidP="00D50C80">
            <w:pPr>
              <w:rPr>
                <w:rFonts w:ascii="Open Sans" w:hAnsi="Open Sans" w:cs="Open Sans"/>
                <w:sz w:val="20"/>
                <w:szCs w:val="20"/>
              </w:rPr>
            </w:pPr>
          </w:p>
        </w:tc>
      </w:tr>
      <w:tr w:rsidR="00D50C80" w:rsidTr="00960BD5">
        <w:trPr>
          <w:trHeight w:val="1639"/>
          <w:jc w:val="center"/>
        </w:trPr>
        <w:tc>
          <w:tcPr>
            <w:tcW w:w="975" w:type="dxa"/>
            <w:shd w:val="clear" w:color="auto" w:fill="auto"/>
            <w:vAlign w:val="center"/>
          </w:tcPr>
          <w:p w:rsidR="00D50C80" w:rsidRPr="0073260B" w:rsidRDefault="00D50C80" w:rsidP="00DA4FAB">
            <w:pPr>
              <w:pStyle w:val="BodyText"/>
              <w:jc w:val="center"/>
            </w:pPr>
          </w:p>
          <w:p w:rsidR="00D50C80" w:rsidRPr="0073260B" w:rsidRDefault="00D50C80" w:rsidP="00DA4FAB">
            <w:pPr>
              <w:pStyle w:val="BodyText"/>
              <w:jc w:val="center"/>
            </w:pPr>
            <w:r w:rsidRPr="0073260B">
              <w:t>2</w:t>
            </w:r>
          </w:p>
          <w:p w:rsidR="00D50C80" w:rsidRPr="0073260B" w:rsidRDefault="00D50C80" w:rsidP="00DA4FAB">
            <w:pPr>
              <w:pStyle w:val="BodyText"/>
              <w:jc w:val="center"/>
            </w:pPr>
          </w:p>
        </w:tc>
        <w:tc>
          <w:tcPr>
            <w:tcW w:w="4905" w:type="dxa"/>
            <w:tcBorders>
              <w:right w:val="single" w:sz="4" w:space="0" w:color="auto"/>
            </w:tcBorders>
            <w:shd w:val="clear" w:color="auto" w:fill="auto"/>
          </w:tcPr>
          <w:p w:rsidR="00D50C80" w:rsidRPr="00D50C80" w:rsidRDefault="00D50C80" w:rsidP="00DA4FAB">
            <w:pPr>
              <w:rPr>
                <w:rFonts w:ascii="Open Sans" w:hAnsi="Open Sans" w:cs="Open Sans"/>
                <w:sz w:val="20"/>
                <w:szCs w:val="20"/>
              </w:rPr>
            </w:pPr>
            <w:r w:rsidRPr="00D50C80">
              <w:rPr>
                <w:rFonts w:ascii="Open Sans" w:hAnsi="Open Sans" w:cs="Open Sans"/>
                <w:sz w:val="20"/>
                <w:szCs w:val="20"/>
              </w:rPr>
              <w:t>NEA:</w:t>
            </w:r>
          </w:p>
          <w:p w:rsidR="00D50C80" w:rsidRPr="00D50C80" w:rsidRDefault="00A66197" w:rsidP="00DA4FAB">
            <w:pPr>
              <w:rPr>
                <w:rFonts w:ascii="Open Sans" w:hAnsi="Open Sans" w:cs="Open Sans"/>
                <w:sz w:val="20"/>
                <w:szCs w:val="20"/>
              </w:rPr>
            </w:pPr>
            <w:r>
              <w:rPr>
                <w:rFonts w:ascii="Open Sans" w:hAnsi="Open Sans" w:cs="Open Sans"/>
                <w:sz w:val="20"/>
                <w:szCs w:val="20"/>
              </w:rPr>
              <w:t>Part 4: Evaluating own design and p</w:t>
            </w:r>
            <w:r w:rsidR="00D50C80" w:rsidRPr="00D50C80">
              <w:rPr>
                <w:rFonts w:ascii="Open Sans" w:hAnsi="Open Sans" w:cs="Open Sans"/>
                <w:sz w:val="20"/>
                <w:szCs w:val="20"/>
              </w:rPr>
              <w:t>rototype</w:t>
            </w:r>
          </w:p>
          <w:p w:rsidR="00D50C80" w:rsidRPr="00D50C80" w:rsidRDefault="00D50C80" w:rsidP="00DA4FAB">
            <w:pPr>
              <w:rPr>
                <w:rFonts w:ascii="Open Sans" w:hAnsi="Open Sans" w:cs="Open Sans"/>
                <w:sz w:val="20"/>
                <w:szCs w:val="20"/>
              </w:rPr>
            </w:pPr>
          </w:p>
        </w:tc>
        <w:tc>
          <w:tcPr>
            <w:tcW w:w="1899" w:type="dxa"/>
            <w:tcBorders>
              <w:left w:val="single" w:sz="4" w:space="0" w:color="auto"/>
            </w:tcBorders>
            <w:shd w:val="clear" w:color="auto" w:fill="auto"/>
          </w:tcPr>
          <w:p w:rsidR="00D50C80" w:rsidRPr="00D50C80" w:rsidRDefault="00D50C80" w:rsidP="00DA4FAB">
            <w:pPr>
              <w:rPr>
                <w:rFonts w:ascii="Open Sans" w:hAnsi="Open Sans" w:cs="Open Sans"/>
                <w:sz w:val="20"/>
                <w:szCs w:val="20"/>
              </w:rPr>
            </w:pPr>
            <w:r w:rsidRPr="00D50C80">
              <w:rPr>
                <w:rFonts w:ascii="Open Sans" w:hAnsi="Open Sans" w:cs="Open Sans"/>
                <w:sz w:val="20"/>
                <w:szCs w:val="20"/>
              </w:rPr>
              <w:t>Exams</w:t>
            </w:r>
          </w:p>
        </w:tc>
        <w:tc>
          <w:tcPr>
            <w:tcW w:w="6805" w:type="dxa"/>
            <w:shd w:val="clear" w:color="auto" w:fill="auto"/>
          </w:tcPr>
          <w:p w:rsidR="00D50C80" w:rsidRDefault="00D50C80" w:rsidP="00D50C80">
            <w:pPr>
              <w:rPr>
                <w:rFonts w:ascii="Open Sans" w:hAnsi="Open Sans" w:cs="Open Sans"/>
                <w:sz w:val="20"/>
                <w:szCs w:val="20"/>
              </w:rPr>
            </w:pPr>
            <w:r>
              <w:rPr>
                <w:rFonts w:ascii="Open Sans" w:hAnsi="Open Sans" w:cs="Open Sans"/>
                <w:sz w:val="20"/>
                <w:szCs w:val="20"/>
              </w:rPr>
              <w:t>11.1</w:t>
            </w:r>
            <w:r w:rsidRPr="00D50C80">
              <w:rPr>
                <w:rFonts w:ascii="Open Sans" w:hAnsi="Open Sans" w:cs="Open Sans"/>
                <w:sz w:val="20"/>
                <w:szCs w:val="20"/>
              </w:rPr>
              <w:t xml:space="preserve"> Information Handling, modelling and forward planning</w:t>
            </w:r>
          </w:p>
          <w:p w:rsidR="00D50C80" w:rsidRDefault="00D50C80" w:rsidP="00D50C80">
            <w:pPr>
              <w:rPr>
                <w:rFonts w:ascii="Open Sans" w:hAnsi="Open Sans" w:cs="Open Sans"/>
                <w:sz w:val="20"/>
                <w:szCs w:val="20"/>
              </w:rPr>
            </w:pPr>
            <w:r>
              <w:rPr>
                <w:rFonts w:ascii="Open Sans" w:hAnsi="Open Sans" w:cs="Open Sans"/>
                <w:sz w:val="20"/>
                <w:szCs w:val="20"/>
              </w:rPr>
              <w:t>(a) Marketing</w:t>
            </w:r>
          </w:p>
          <w:p w:rsidR="00D50C80" w:rsidRDefault="00D50C80" w:rsidP="00D50C80">
            <w:pPr>
              <w:rPr>
                <w:rFonts w:ascii="Open Sans" w:hAnsi="Open Sans" w:cs="Open Sans"/>
                <w:sz w:val="20"/>
                <w:szCs w:val="20"/>
              </w:rPr>
            </w:pPr>
            <w:r>
              <w:rPr>
                <w:rFonts w:ascii="Open Sans" w:hAnsi="Open Sans" w:cs="Open Sans"/>
                <w:sz w:val="20"/>
                <w:szCs w:val="20"/>
              </w:rPr>
              <w:t>(b) Innovation management</w:t>
            </w:r>
          </w:p>
          <w:p w:rsidR="00D50C80" w:rsidRDefault="00D50C80" w:rsidP="00D50C80">
            <w:pPr>
              <w:rPr>
                <w:rFonts w:ascii="Open Sans" w:hAnsi="Open Sans" w:cs="Open Sans"/>
                <w:sz w:val="20"/>
                <w:szCs w:val="20"/>
              </w:rPr>
            </w:pPr>
            <w:r>
              <w:rPr>
                <w:rFonts w:ascii="Open Sans" w:hAnsi="Open Sans" w:cs="Open Sans"/>
                <w:sz w:val="20"/>
                <w:szCs w:val="20"/>
              </w:rPr>
              <w:t>(c) Feasibility studies</w:t>
            </w:r>
          </w:p>
          <w:p w:rsidR="00D50C80" w:rsidRPr="00D50C80" w:rsidRDefault="00D50C80" w:rsidP="00D50C80">
            <w:pPr>
              <w:rPr>
                <w:rFonts w:ascii="Open Sans" w:hAnsi="Open Sans" w:cs="Open Sans"/>
                <w:sz w:val="20"/>
                <w:szCs w:val="20"/>
              </w:rPr>
            </w:pPr>
          </w:p>
        </w:tc>
      </w:tr>
      <w:tr w:rsidR="00D50C80" w:rsidTr="00960BD5">
        <w:trPr>
          <w:trHeight w:val="1639"/>
          <w:jc w:val="center"/>
        </w:trPr>
        <w:tc>
          <w:tcPr>
            <w:tcW w:w="975" w:type="dxa"/>
            <w:shd w:val="clear" w:color="auto" w:fill="auto"/>
            <w:vAlign w:val="center"/>
          </w:tcPr>
          <w:p w:rsidR="00D50C80" w:rsidRPr="0073260B" w:rsidRDefault="00D50C80" w:rsidP="00DA4FAB">
            <w:pPr>
              <w:pStyle w:val="BodyText"/>
              <w:jc w:val="center"/>
            </w:pPr>
            <w:r w:rsidRPr="0073260B">
              <w:t>3</w:t>
            </w:r>
          </w:p>
        </w:tc>
        <w:tc>
          <w:tcPr>
            <w:tcW w:w="4905" w:type="dxa"/>
            <w:tcBorders>
              <w:right w:val="single" w:sz="4" w:space="0" w:color="auto"/>
            </w:tcBorders>
            <w:shd w:val="clear" w:color="auto" w:fill="auto"/>
          </w:tcPr>
          <w:p w:rsidR="00D50C80" w:rsidRPr="00960BD5" w:rsidRDefault="00D50C80" w:rsidP="00DA4FAB">
            <w:pPr>
              <w:rPr>
                <w:rFonts w:ascii="Open Sans" w:hAnsi="Open Sans" w:cs="Open Sans"/>
                <w:sz w:val="20"/>
                <w:szCs w:val="20"/>
              </w:rPr>
            </w:pPr>
            <w:r w:rsidRPr="00960BD5">
              <w:rPr>
                <w:rFonts w:ascii="Open Sans" w:hAnsi="Open Sans" w:cs="Open Sans"/>
                <w:sz w:val="20"/>
                <w:szCs w:val="20"/>
              </w:rPr>
              <w:t>Prepare for assessment of NEA</w:t>
            </w:r>
          </w:p>
        </w:tc>
        <w:tc>
          <w:tcPr>
            <w:tcW w:w="1899" w:type="dxa"/>
            <w:tcBorders>
              <w:right w:val="single" w:sz="4" w:space="0" w:color="auto"/>
            </w:tcBorders>
            <w:shd w:val="clear" w:color="auto" w:fill="auto"/>
          </w:tcPr>
          <w:p w:rsidR="00D50C80" w:rsidRPr="00D50C80" w:rsidRDefault="00D50C80" w:rsidP="00DA4FAB">
            <w:pPr>
              <w:rPr>
                <w:rFonts w:ascii="Open Sans" w:hAnsi="Open Sans" w:cs="Open Sans"/>
                <w:sz w:val="20"/>
                <w:szCs w:val="20"/>
              </w:rPr>
            </w:pPr>
            <w:r w:rsidRPr="00D50C80">
              <w:rPr>
                <w:rFonts w:ascii="Open Sans" w:hAnsi="Open Sans" w:cs="Open Sans"/>
                <w:sz w:val="20"/>
                <w:szCs w:val="20"/>
              </w:rPr>
              <w:t>Exams</w:t>
            </w:r>
          </w:p>
        </w:tc>
        <w:tc>
          <w:tcPr>
            <w:tcW w:w="6805" w:type="dxa"/>
            <w:tcBorders>
              <w:left w:val="single" w:sz="4" w:space="0" w:color="auto"/>
            </w:tcBorders>
            <w:shd w:val="clear" w:color="auto" w:fill="auto"/>
          </w:tcPr>
          <w:p w:rsidR="00D50C80" w:rsidRDefault="00CA2B9B" w:rsidP="00D50C80">
            <w:pPr>
              <w:rPr>
                <w:rFonts w:ascii="Open Sans" w:hAnsi="Open Sans" w:cs="Open Sans"/>
                <w:sz w:val="20"/>
                <w:szCs w:val="20"/>
              </w:rPr>
            </w:pPr>
            <w:r>
              <w:rPr>
                <w:rFonts w:ascii="Open Sans" w:hAnsi="Open Sans" w:cs="Open Sans"/>
                <w:sz w:val="20"/>
                <w:szCs w:val="20"/>
              </w:rPr>
              <w:t>NEA:</w:t>
            </w:r>
          </w:p>
          <w:p w:rsidR="00CA2B9B" w:rsidRDefault="00CA2B9B" w:rsidP="00D50C80">
            <w:pPr>
              <w:rPr>
                <w:rFonts w:ascii="Open Sans" w:hAnsi="Open Sans" w:cs="Open Sans"/>
                <w:sz w:val="20"/>
                <w:szCs w:val="20"/>
              </w:rPr>
            </w:pPr>
            <w:r>
              <w:rPr>
                <w:rFonts w:ascii="Open Sans" w:hAnsi="Open Sans" w:cs="Open Sans"/>
                <w:sz w:val="20"/>
                <w:szCs w:val="20"/>
              </w:rPr>
              <w:t xml:space="preserve">Part 1: Identifying </w:t>
            </w:r>
            <w:r w:rsidR="00E71ACF">
              <w:rPr>
                <w:rFonts w:ascii="Open Sans" w:hAnsi="Open Sans" w:cs="Open Sans"/>
                <w:sz w:val="20"/>
                <w:szCs w:val="20"/>
              </w:rPr>
              <w:t>and outlining possibilities for design</w:t>
            </w:r>
          </w:p>
          <w:p w:rsidR="00CA2B9B" w:rsidRDefault="00CA2B9B" w:rsidP="007E05BD">
            <w:pPr>
              <w:pStyle w:val="ListParagraph"/>
              <w:numPr>
                <w:ilvl w:val="0"/>
                <w:numId w:val="28"/>
              </w:numPr>
              <w:rPr>
                <w:rFonts w:cs="Open Sans"/>
                <w:sz w:val="20"/>
                <w:szCs w:val="20"/>
              </w:rPr>
            </w:pPr>
            <w:r w:rsidRPr="00CA2B9B">
              <w:rPr>
                <w:rFonts w:cs="Open Sans"/>
                <w:sz w:val="20"/>
                <w:szCs w:val="20"/>
              </w:rPr>
              <w:t>Establishing a problem</w:t>
            </w:r>
          </w:p>
          <w:p w:rsidR="00CA2B9B" w:rsidRPr="00CA2B9B" w:rsidRDefault="00CA2B9B" w:rsidP="007E05BD">
            <w:pPr>
              <w:pStyle w:val="ListParagraph"/>
              <w:numPr>
                <w:ilvl w:val="0"/>
                <w:numId w:val="28"/>
              </w:numPr>
              <w:rPr>
                <w:rFonts w:cs="Open Sans"/>
                <w:sz w:val="20"/>
                <w:szCs w:val="20"/>
              </w:rPr>
            </w:pPr>
            <w:r>
              <w:rPr>
                <w:rFonts w:cs="Open Sans"/>
                <w:sz w:val="20"/>
                <w:szCs w:val="20"/>
              </w:rPr>
              <w:t>Problem negotiation/justification</w:t>
            </w:r>
          </w:p>
        </w:tc>
      </w:tr>
      <w:tr w:rsidR="00CA2B9B" w:rsidTr="00960BD5">
        <w:trPr>
          <w:trHeight w:val="1639"/>
          <w:jc w:val="center"/>
        </w:trPr>
        <w:tc>
          <w:tcPr>
            <w:tcW w:w="975" w:type="dxa"/>
            <w:shd w:val="clear" w:color="auto" w:fill="auto"/>
            <w:vAlign w:val="center"/>
          </w:tcPr>
          <w:p w:rsidR="00CA2B9B" w:rsidRPr="0073260B" w:rsidRDefault="00CA2B9B" w:rsidP="00CA2B9B">
            <w:pPr>
              <w:pStyle w:val="BodyText"/>
              <w:jc w:val="center"/>
            </w:pPr>
            <w:r w:rsidRPr="0073260B">
              <w:t>4</w:t>
            </w:r>
          </w:p>
        </w:tc>
        <w:tc>
          <w:tcPr>
            <w:tcW w:w="4905" w:type="dxa"/>
            <w:tcBorders>
              <w:right w:val="single" w:sz="4" w:space="0" w:color="auto"/>
            </w:tcBorders>
            <w:shd w:val="clear" w:color="auto" w:fill="auto"/>
          </w:tcPr>
          <w:p w:rsidR="00CA2B9B" w:rsidRPr="00960BD5" w:rsidRDefault="00CA2B9B" w:rsidP="00CA2B9B">
            <w:pPr>
              <w:rPr>
                <w:rFonts w:ascii="Open Sans" w:hAnsi="Open Sans" w:cs="Open Sans"/>
                <w:sz w:val="20"/>
                <w:szCs w:val="20"/>
              </w:rPr>
            </w:pPr>
            <w:r w:rsidRPr="00960BD5">
              <w:rPr>
                <w:rFonts w:ascii="Open Sans" w:hAnsi="Open Sans" w:cs="Open Sans"/>
                <w:sz w:val="20"/>
                <w:szCs w:val="20"/>
              </w:rPr>
              <w:t>Prepare for assessment of NEA</w:t>
            </w:r>
          </w:p>
        </w:tc>
        <w:tc>
          <w:tcPr>
            <w:tcW w:w="1899" w:type="dxa"/>
            <w:tcBorders>
              <w:left w:val="single" w:sz="4" w:space="0" w:color="auto"/>
            </w:tcBorders>
            <w:shd w:val="clear" w:color="auto" w:fill="auto"/>
          </w:tcPr>
          <w:p w:rsidR="00CA2B9B" w:rsidRPr="00D50C80" w:rsidRDefault="00CA2B9B" w:rsidP="00CA2B9B">
            <w:pPr>
              <w:rPr>
                <w:rFonts w:ascii="Open Sans" w:hAnsi="Open Sans" w:cs="Open Sans"/>
                <w:sz w:val="20"/>
                <w:szCs w:val="20"/>
              </w:rPr>
            </w:pPr>
            <w:r w:rsidRPr="00D50C80">
              <w:rPr>
                <w:rFonts w:ascii="Open Sans" w:hAnsi="Open Sans" w:cs="Open Sans"/>
                <w:sz w:val="20"/>
                <w:szCs w:val="20"/>
              </w:rPr>
              <w:t>Exams</w:t>
            </w:r>
          </w:p>
        </w:tc>
        <w:tc>
          <w:tcPr>
            <w:tcW w:w="6805" w:type="dxa"/>
            <w:shd w:val="clear" w:color="auto" w:fill="auto"/>
          </w:tcPr>
          <w:p w:rsidR="00CA2B9B" w:rsidRDefault="00CA2B9B" w:rsidP="00CA2B9B">
            <w:pPr>
              <w:rPr>
                <w:rFonts w:ascii="Open Sans" w:hAnsi="Open Sans" w:cs="Open Sans"/>
                <w:sz w:val="20"/>
                <w:szCs w:val="20"/>
              </w:rPr>
            </w:pPr>
            <w:r>
              <w:rPr>
                <w:rFonts w:ascii="Open Sans" w:hAnsi="Open Sans" w:cs="Open Sans"/>
                <w:sz w:val="20"/>
                <w:szCs w:val="20"/>
              </w:rPr>
              <w:t>NEA:</w:t>
            </w:r>
          </w:p>
          <w:p w:rsidR="00CA2B9B" w:rsidRDefault="00CA2B9B" w:rsidP="00CA2B9B">
            <w:pPr>
              <w:rPr>
                <w:rFonts w:ascii="Open Sans" w:hAnsi="Open Sans" w:cs="Open Sans"/>
                <w:sz w:val="20"/>
                <w:szCs w:val="20"/>
              </w:rPr>
            </w:pPr>
            <w:r>
              <w:rPr>
                <w:rFonts w:ascii="Open Sans" w:hAnsi="Open Sans" w:cs="Open Sans"/>
                <w:sz w:val="20"/>
                <w:szCs w:val="20"/>
              </w:rPr>
              <w:t xml:space="preserve">Part 1: Identifying </w:t>
            </w:r>
            <w:r w:rsidR="00E71ACF">
              <w:rPr>
                <w:rFonts w:ascii="Open Sans" w:hAnsi="Open Sans" w:cs="Open Sans"/>
                <w:sz w:val="20"/>
                <w:szCs w:val="20"/>
              </w:rPr>
              <w:t>and outlining possibilities for design</w:t>
            </w:r>
          </w:p>
          <w:p w:rsidR="00CA2B9B" w:rsidRDefault="00CA2B9B" w:rsidP="007E05BD">
            <w:pPr>
              <w:pStyle w:val="ListParagraph"/>
              <w:numPr>
                <w:ilvl w:val="0"/>
                <w:numId w:val="28"/>
              </w:numPr>
              <w:rPr>
                <w:rFonts w:cs="Open Sans"/>
                <w:sz w:val="20"/>
                <w:szCs w:val="20"/>
              </w:rPr>
            </w:pPr>
            <w:r>
              <w:rPr>
                <w:rFonts w:cs="Open Sans"/>
                <w:sz w:val="20"/>
                <w:szCs w:val="20"/>
              </w:rPr>
              <w:t>Problem investigation</w:t>
            </w:r>
          </w:p>
          <w:p w:rsidR="00CA2B9B" w:rsidRPr="00CA2B9B" w:rsidRDefault="00CA2B9B" w:rsidP="007E05BD">
            <w:pPr>
              <w:pStyle w:val="ListParagraph"/>
              <w:numPr>
                <w:ilvl w:val="0"/>
                <w:numId w:val="28"/>
              </w:numPr>
              <w:rPr>
                <w:rFonts w:cs="Open Sans"/>
                <w:sz w:val="20"/>
                <w:szCs w:val="20"/>
              </w:rPr>
            </w:pPr>
            <w:r>
              <w:rPr>
                <w:rFonts w:cs="Open Sans"/>
                <w:sz w:val="20"/>
                <w:szCs w:val="20"/>
              </w:rPr>
              <w:t>Research</w:t>
            </w:r>
          </w:p>
        </w:tc>
      </w:tr>
    </w:tbl>
    <w:p w:rsidR="004D7E42" w:rsidRDefault="004D7E42" w:rsidP="00F47B1B">
      <w:pPr>
        <w:pStyle w:val="BodyText"/>
        <w:spacing w:before="0" w:after="0"/>
      </w:pPr>
    </w:p>
    <w:p w:rsidR="004D7E42" w:rsidRDefault="004D7E42" w:rsidP="004D7E42">
      <w:pPr>
        <w:rPr>
          <w:rFonts w:ascii="Open Sans" w:hAnsi="Open Sans" w:cstheme="minorBidi"/>
          <w:lang w:val="en-US" w:eastAsia="en-US"/>
        </w:rPr>
      </w:pPr>
      <w:r>
        <w:br w:type="page"/>
      </w:r>
    </w:p>
    <w:p w:rsidR="00F47B1B" w:rsidRDefault="00F47B1B" w:rsidP="004D7E42"/>
    <w:tbl>
      <w:tblPr>
        <w:tblStyle w:val="TableGrid"/>
        <w:tblW w:w="14657"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98"/>
        <w:gridCol w:w="6898"/>
        <w:gridCol w:w="6761"/>
      </w:tblGrid>
      <w:tr w:rsidR="00DA4FAB" w:rsidRPr="00D20593" w:rsidTr="009779F6">
        <w:trPr>
          <w:trHeight w:val="366"/>
          <w:jc w:val="center"/>
        </w:trPr>
        <w:tc>
          <w:tcPr>
            <w:tcW w:w="14657" w:type="dxa"/>
            <w:gridSpan w:val="3"/>
            <w:shd w:val="clear" w:color="auto" w:fill="auto"/>
            <w:vAlign w:val="center"/>
          </w:tcPr>
          <w:p w:rsidR="00DA4FAB" w:rsidRPr="00D20593" w:rsidRDefault="00DA4FAB" w:rsidP="00DA4FAB">
            <w:pPr>
              <w:jc w:val="center"/>
              <w:rPr>
                <w:rFonts w:ascii="Open Sans" w:hAnsi="Open Sans" w:cs="Open Sans"/>
                <w:b/>
                <w:sz w:val="22"/>
                <w:szCs w:val="20"/>
              </w:rPr>
            </w:pPr>
            <w:r>
              <w:rPr>
                <w:rFonts w:ascii="Open Sans" w:hAnsi="Open Sans" w:cs="Open Sans"/>
                <w:b/>
                <w:sz w:val="22"/>
                <w:szCs w:val="20"/>
              </w:rPr>
              <w:t>Year 2</w:t>
            </w:r>
          </w:p>
        </w:tc>
      </w:tr>
      <w:tr w:rsidR="00DA4FAB" w:rsidRPr="00D20593" w:rsidTr="009779F6">
        <w:trPr>
          <w:trHeight w:val="366"/>
          <w:jc w:val="center"/>
        </w:trPr>
        <w:tc>
          <w:tcPr>
            <w:tcW w:w="998" w:type="dxa"/>
            <w:shd w:val="clear" w:color="auto" w:fill="auto"/>
            <w:vAlign w:val="center"/>
          </w:tcPr>
          <w:p w:rsidR="00DA4FAB" w:rsidRPr="00D20593" w:rsidRDefault="00DA4FAB" w:rsidP="00DA4FAB">
            <w:pPr>
              <w:jc w:val="center"/>
              <w:rPr>
                <w:rFonts w:ascii="Open Sans" w:hAnsi="Open Sans" w:cs="Open Sans"/>
                <w:b/>
                <w:sz w:val="22"/>
                <w:szCs w:val="20"/>
              </w:rPr>
            </w:pPr>
            <w:r w:rsidRPr="00D20593">
              <w:rPr>
                <w:rFonts w:ascii="Open Sans" w:hAnsi="Open Sans" w:cs="Open Sans"/>
                <w:b/>
                <w:sz w:val="22"/>
                <w:szCs w:val="20"/>
              </w:rPr>
              <w:t>Lesson</w:t>
            </w:r>
          </w:p>
        </w:tc>
        <w:tc>
          <w:tcPr>
            <w:tcW w:w="6898" w:type="dxa"/>
            <w:shd w:val="clear" w:color="auto" w:fill="auto"/>
            <w:vAlign w:val="center"/>
          </w:tcPr>
          <w:p w:rsidR="00DA4FAB" w:rsidRPr="00D20593" w:rsidRDefault="00DA4FAB" w:rsidP="00DA4FAB">
            <w:pPr>
              <w:jc w:val="center"/>
              <w:rPr>
                <w:rFonts w:ascii="Open Sans" w:hAnsi="Open Sans" w:cs="Open Sans"/>
                <w:b/>
                <w:sz w:val="22"/>
                <w:szCs w:val="20"/>
              </w:rPr>
            </w:pPr>
            <w:r w:rsidRPr="00D20593">
              <w:rPr>
                <w:rFonts w:ascii="Open Sans" w:hAnsi="Open Sans" w:cs="Open Sans"/>
                <w:b/>
                <w:sz w:val="22"/>
                <w:szCs w:val="20"/>
              </w:rPr>
              <w:t>Autumn 1</w:t>
            </w:r>
            <w:r w:rsidRPr="000A7298">
              <w:rPr>
                <w:rFonts w:ascii="Open Sans" w:hAnsi="Open Sans" w:cs="Open Sans"/>
                <w:b/>
                <w:sz w:val="22"/>
                <w:szCs w:val="20"/>
                <w:vertAlign w:val="superscript"/>
              </w:rPr>
              <w:t>st</w:t>
            </w:r>
            <w:r w:rsidRPr="00D20593">
              <w:rPr>
                <w:rFonts w:ascii="Open Sans" w:hAnsi="Open Sans" w:cs="Open Sans"/>
                <w:b/>
                <w:sz w:val="22"/>
                <w:szCs w:val="20"/>
              </w:rPr>
              <w:t xml:space="preserve"> half</w:t>
            </w:r>
          </w:p>
        </w:tc>
        <w:tc>
          <w:tcPr>
            <w:tcW w:w="6761" w:type="dxa"/>
            <w:shd w:val="clear" w:color="auto" w:fill="auto"/>
            <w:vAlign w:val="center"/>
          </w:tcPr>
          <w:p w:rsidR="00DA4FAB" w:rsidRPr="00D20593" w:rsidRDefault="00DA4FAB" w:rsidP="00DA4FAB">
            <w:pPr>
              <w:jc w:val="center"/>
              <w:rPr>
                <w:rFonts w:ascii="Open Sans" w:hAnsi="Open Sans" w:cs="Open Sans"/>
                <w:b/>
                <w:sz w:val="22"/>
                <w:szCs w:val="20"/>
              </w:rPr>
            </w:pPr>
            <w:r w:rsidRPr="00D20593">
              <w:rPr>
                <w:rFonts w:ascii="Open Sans" w:hAnsi="Open Sans" w:cs="Open Sans"/>
                <w:b/>
                <w:sz w:val="22"/>
                <w:szCs w:val="20"/>
              </w:rPr>
              <w:t>Autumn 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DA4FAB" w:rsidTr="009779F6">
        <w:trPr>
          <w:trHeight w:val="1639"/>
          <w:jc w:val="center"/>
        </w:trPr>
        <w:tc>
          <w:tcPr>
            <w:tcW w:w="998" w:type="dxa"/>
            <w:shd w:val="clear" w:color="auto" w:fill="auto"/>
            <w:vAlign w:val="center"/>
          </w:tcPr>
          <w:p w:rsidR="00DA4FAB" w:rsidRPr="00F13894" w:rsidRDefault="00DA4FAB" w:rsidP="00DA4FAB">
            <w:pPr>
              <w:jc w:val="center"/>
              <w:rPr>
                <w:rFonts w:ascii="Open Sans" w:hAnsi="Open Sans" w:cs="Open Sans"/>
                <w:szCs w:val="32"/>
              </w:rPr>
            </w:pPr>
          </w:p>
          <w:p w:rsidR="00DA4FAB" w:rsidRPr="00F13894" w:rsidRDefault="00DA4FAB" w:rsidP="00DA4FAB">
            <w:pPr>
              <w:jc w:val="center"/>
              <w:rPr>
                <w:rFonts w:ascii="Open Sans" w:hAnsi="Open Sans" w:cs="Open Sans"/>
                <w:szCs w:val="32"/>
              </w:rPr>
            </w:pPr>
            <w:r w:rsidRPr="00F13894">
              <w:rPr>
                <w:rFonts w:ascii="Open Sans" w:hAnsi="Open Sans" w:cs="Open Sans"/>
                <w:szCs w:val="32"/>
              </w:rPr>
              <w:t>1</w:t>
            </w:r>
          </w:p>
          <w:p w:rsidR="00DA4FAB" w:rsidRPr="00F13894" w:rsidRDefault="00DA4FAB" w:rsidP="00DA4FAB">
            <w:pPr>
              <w:jc w:val="center"/>
              <w:rPr>
                <w:rFonts w:ascii="Open Sans" w:hAnsi="Open Sans" w:cs="Open Sans"/>
                <w:szCs w:val="32"/>
              </w:rPr>
            </w:pPr>
          </w:p>
        </w:tc>
        <w:tc>
          <w:tcPr>
            <w:tcW w:w="6898" w:type="dxa"/>
            <w:shd w:val="clear" w:color="auto" w:fill="auto"/>
          </w:tcPr>
          <w:p w:rsidR="00DA4FAB" w:rsidRDefault="00DA4FAB" w:rsidP="00DA4FAB">
            <w:pPr>
              <w:rPr>
                <w:rFonts w:ascii="Open Sans" w:hAnsi="Open Sans" w:cs="Open Sans"/>
                <w:sz w:val="20"/>
                <w:szCs w:val="20"/>
              </w:rPr>
            </w:pPr>
            <w:r w:rsidRPr="00DA4FAB">
              <w:rPr>
                <w:rFonts w:ascii="Open Sans" w:hAnsi="Open Sans" w:cs="Open Sans"/>
                <w:sz w:val="20"/>
                <w:szCs w:val="20"/>
              </w:rPr>
              <w:t>8.1</w:t>
            </w:r>
            <w:r>
              <w:rPr>
                <w:rFonts w:ascii="Open Sans" w:hAnsi="Open Sans" w:cs="Open Sans"/>
                <w:sz w:val="20"/>
                <w:szCs w:val="20"/>
              </w:rPr>
              <w:t xml:space="preserve"> Characteristics and stages of methods of production when applied to products and materials</w:t>
            </w:r>
          </w:p>
          <w:p w:rsidR="00DA4FAB" w:rsidRDefault="00DA4FAB" w:rsidP="00DA4FAB">
            <w:pPr>
              <w:rPr>
                <w:rFonts w:ascii="Open Sans" w:hAnsi="Open Sans" w:cs="Open Sans"/>
                <w:sz w:val="20"/>
                <w:szCs w:val="20"/>
              </w:rPr>
            </w:pPr>
            <w:r>
              <w:rPr>
                <w:rFonts w:ascii="Open Sans" w:hAnsi="Open Sans" w:cs="Open Sans"/>
                <w:sz w:val="20"/>
                <w:szCs w:val="20"/>
              </w:rPr>
              <w:t>8.2 Characteristics, application, advantages and disadvantages of quality monitoring systems</w:t>
            </w:r>
          </w:p>
          <w:p w:rsidR="00DA4FAB" w:rsidRDefault="00DA4FAB" w:rsidP="00DA4FAB">
            <w:pPr>
              <w:rPr>
                <w:rFonts w:ascii="Open Sans" w:hAnsi="Open Sans" w:cs="Open Sans"/>
                <w:sz w:val="20"/>
                <w:szCs w:val="20"/>
              </w:rPr>
            </w:pPr>
            <w:r>
              <w:rPr>
                <w:rFonts w:ascii="Open Sans" w:hAnsi="Open Sans" w:cs="Open Sans"/>
                <w:sz w:val="20"/>
                <w:szCs w:val="20"/>
              </w:rPr>
              <w:t>8.3 Characteristics, processes, application, advantages and disadvantages of modern manufacturing methods and systems</w:t>
            </w:r>
          </w:p>
          <w:p w:rsidR="00DA4FAB" w:rsidRDefault="00DA4FAB" w:rsidP="00DA4FAB">
            <w:pPr>
              <w:rPr>
                <w:rFonts w:ascii="Open Sans" w:hAnsi="Open Sans" w:cs="Open Sans"/>
                <w:sz w:val="20"/>
                <w:szCs w:val="20"/>
              </w:rPr>
            </w:pPr>
            <w:r>
              <w:rPr>
                <w:rFonts w:ascii="Open Sans" w:hAnsi="Open Sans" w:cs="Open Sans"/>
                <w:sz w:val="20"/>
                <w:szCs w:val="20"/>
              </w:rPr>
              <w:t>(a) Production scheduling and logistics</w:t>
            </w:r>
          </w:p>
          <w:p w:rsidR="00DA4FAB" w:rsidRDefault="00DA4FAB" w:rsidP="00DA4FAB">
            <w:pPr>
              <w:rPr>
                <w:rFonts w:ascii="Open Sans" w:hAnsi="Open Sans" w:cs="Open Sans"/>
                <w:sz w:val="20"/>
                <w:szCs w:val="20"/>
              </w:rPr>
            </w:pPr>
            <w:r>
              <w:rPr>
                <w:rFonts w:ascii="Open Sans" w:hAnsi="Open Sans" w:cs="Open Sans"/>
                <w:sz w:val="20"/>
                <w:szCs w:val="20"/>
              </w:rPr>
              <w:t>(b) Robotics in production</w:t>
            </w:r>
          </w:p>
          <w:p w:rsidR="00DA4FAB" w:rsidRDefault="00DA4FAB" w:rsidP="00DA4FAB">
            <w:pPr>
              <w:rPr>
                <w:rFonts w:ascii="Open Sans" w:hAnsi="Open Sans" w:cs="Open Sans"/>
                <w:sz w:val="20"/>
                <w:szCs w:val="20"/>
              </w:rPr>
            </w:pPr>
            <w:r>
              <w:rPr>
                <w:rFonts w:ascii="Open Sans" w:hAnsi="Open Sans" w:cs="Open Sans"/>
                <w:sz w:val="20"/>
                <w:szCs w:val="20"/>
              </w:rPr>
              <w:t>(c) Materials handling systems</w:t>
            </w:r>
          </w:p>
          <w:p w:rsidR="00DA4FAB" w:rsidRPr="00DA4FAB" w:rsidRDefault="00DA4FAB" w:rsidP="00DA4FAB">
            <w:pPr>
              <w:rPr>
                <w:rFonts w:ascii="Open Sans" w:hAnsi="Open Sans" w:cs="Open Sans"/>
                <w:sz w:val="20"/>
                <w:szCs w:val="20"/>
              </w:rPr>
            </w:pPr>
            <w:r>
              <w:rPr>
                <w:rFonts w:ascii="Open Sans" w:hAnsi="Open Sans" w:cs="Open Sans"/>
                <w:sz w:val="20"/>
                <w:szCs w:val="20"/>
              </w:rPr>
              <w:t>11.4 Implications of standards</w:t>
            </w:r>
          </w:p>
        </w:tc>
        <w:tc>
          <w:tcPr>
            <w:tcW w:w="6761" w:type="dxa"/>
            <w:shd w:val="clear" w:color="auto" w:fill="auto"/>
          </w:tcPr>
          <w:p w:rsidR="00BC578F" w:rsidRDefault="00BC578F" w:rsidP="00BC578F">
            <w:pPr>
              <w:rPr>
                <w:rFonts w:ascii="Open Sans" w:hAnsi="Open Sans" w:cs="Open Sans"/>
                <w:sz w:val="20"/>
                <w:szCs w:val="20"/>
              </w:rPr>
            </w:pPr>
            <w:r>
              <w:rPr>
                <w:rFonts w:ascii="Open Sans" w:hAnsi="Open Sans" w:cs="Open Sans"/>
                <w:sz w:val="20"/>
                <w:szCs w:val="20"/>
              </w:rPr>
              <w:t>8.3 Characteristics, processes, application, advantages and disadvantages of modern manufacturing methods and systems</w:t>
            </w:r>
          </w:p>
          <w:p w:rsidR="00DA4FAB" w:rsidRDefault="00BC578F" w:rsidP="00DA4FAB">
            <w:pPr>
              <w:rPr>
                <w:rFonts w:ascii="Open Sans" w:hAnsi="Open Sans" w:cs="Open Sans"/>
                <w:sz w:val="20"/>
                <w:szCs w:val="20"/>
              </w:rPr>
            </w:pPr>
            <w:r>
              <w:rPr>
                <w:rFonts w:ascii="Open Sans" w:hAnsi="Open Sans" w:cs="Open Sans"/>
                <w:sz w:val="20"/>
                <w:szCs w:val="20"/>
              </w:rPr>
              <w:t>(d) FMS and modular/cell production systems</w:t>
            </w:r>
          </w:p>
          <w:p w:rsidR="00BC578F" w:rsidRDefault="00BC578F" w:rsidP="00DA4FAB">
            <w:pPr>
              <w:rPr>
                <w:rFonts w:ascii="Open Sans" w:hAnsi="Open Sans" w:cs="Open Sans"/>
                <w:sz w:val="20"/>
                <w:szCs w:val="20"/>
              </w:rPr>
            </w:pPr>
            <w:r>
              <w:rPr>
                <w:rFonts w:ascii="Open Sans" w:hAnsi="Open Sans" w:cs="Open Sans"/>
                <w:sz w:val="20"/>
                <w:szCs w:val="20"/>
              </w:rPr>
              <w:t>(e) Lean manufacturing (JIT)</w:t>
            </w:r>
          </w:p>
          <w:p w:rsidR="00BC578F" w:rsidRDefault="00BC578F" w:rsidP="00DA4FAB">
            <w:pPr>
              <w:rPr>
                <w:rFonts w:ascii="Open Sans" w:hAnsi="Open Sans" w:cs="Open Sans"/>
                <w:sz w:val="20"/>
                <w:szCs w:val="20"/>
              </w:rPr>
            </w:pPr>
            <w:r>
              <w:rPr>
                <w:rFonts w:ascii="Open Sans" w:hAnsi="Open Sans" w:cs="Open Sans"/>
                <w:sz w:val="20"/>
                <w:szCs w:val="20"/>
              </w:rPr>
              <w:t xml:space="preserve">(f) </w:t>
            </w:r>
            <w:r w:rsidR="0084364D">
              <w:rPr>
                <w:rFonts w:ascii="Open Sans" w:hAnsi="Open Sans" w:cs="Open Sans"/>
                <w:sz w:val="20"/>
                <w:szCs w:val="20"/>
              </w:rPr>
              <w:t>S</w:t>
            </w:r>
            <w:r>
              <w:rPr>
                <w:rFonts w:ascii="Open Sans" w:hAnsi="Open Sans" w:cs="Open Sans"/>
                <w:sz w:val="20"/>
                <w:szCs w:val="20"/>
              </w:rPr>
              <w:t>tandardised parts and bought-in components</w:t>
            </w:r>
          </w:p>
          <w:p w:rsidR="00BC578F" w:rsidRDefault="00BC578F" w:rsidP="00DA4FAB">
            <w:pPr>
              <w:rPr>
                <w:rFonts w:ascii="Open Sans" w:hAnsi="Open Sans" w:cs="Open Sans"/>
                <w:sz w:val="20"/>
                <w:szCs w:val="20"/>
              </w:rPr>
            </w:pPr>
            <w:r>
              <w:rPr>
                <w:rFonts w:ascii="Open Sans" w:hAnsi="Open Sans" w:cs="Open Sans"/>
                <w:sz w:val="20"/>
                <w:szCs w:val="20"/>
              </w:rPr>
              <w:t>(g) QRM</w:t>
            </w:r>
          </w:p>
          <w:p w:rsidR="00BC578F" w:rsidRDefault="00BC578F" w:rsidP="00DA4FAB">
            <w:pPr>
              <w:rPr>
                <w:rFonts w:ascii="Open Sans" w:hAnsi="Open Sans" w:cs="Open Sans"/>
                <w:sz w:val="20"/>
                <w:szCs w:val="20"/>
              </w:rPr>
            </w:pPr>
            <w:r>
              <w:rPr>
                <w:rFonts w:ascii="Open Sans" w:hAnsi="Open Sans" w:cs="Open Sans"/>
                <w:sz w:val="20"/>
                <w:szCs w:val="20"/>
              </w:rPr>
              <w:t>(h) PDM/ERP</w:t>
            </w:r>
          </w:p>
          <w:p w:rsidR="00BC578F" w:rsidRPr="0073260B" w:rsidRDefault="00BC578F" w:rsidP="00DA4FAB">
            <w:pPr>
              <w:rPr>
                <w:rFonts w:ascii="Open Sans" w:hAnsi="Open Sans" w:cs="Open Sans"/>
                <w:sz w:val="20"/>
                <w:szCs w:val="20"/>
              </w:rPr>
            </w:pPr>
            <w:r>
              <w:rPr>
                <w:rFonts w:ascii="Open Sans" w:hAnsi="Open Sans" w:cs="Open Sans"/>
                <w:sz w:val="20"/>
                <w:szCs w:val="20"/>
              </w:rPr>
              <w:t>(i) Concurrent manufacturing</w:t>
            </w:r>
          </w:p>
        </w:tc>
      </w:tr>
      <w:tr w:rsidR="00DA4FAB" w:rsidTr="009779F6">
        <w:trPr>
          <w:trHeight w:val="1639"/>
          <w:jc w:val="center"/>
        </w:trPr>
        <w:tc>
          <w:tcPr>
            <w:tcW w:w="998" w:type="dxa"/>
            <w:shd w:val="clear" w:color="auto" w:fill="auto"/>
            <w:vAlign w:val="center"/>
          </w:tcPr>
          <w:p w:rsidR="00DA4FAB" w:rsidRPr="00F13894" w:rsidRDefault="00DA4FAB" w:rsidP="00DA4FAB">
            <w:pPr>
              <w:jc w:val="center"/>
              <w:rPr>
                <w:rFonts w:ascii="Open Sans" w:hAnsi="Open Sans" w:cs="Open Sans"/>
                <w:szCs w:val="32"/>
              </w:rPr>
            </w:pPr>
          </w:p>
          <w:p w:rsidR="00DA4FAB" w:rsidRPr="00F13894" w:rsidRDefault="00DA4FAB" w:rsidP="00DA4FAB">
            <w:pPr>
              <w:jc w:val="center"/>
              <w:rPr>
                <w:rFonts w:ascii="Open Sans" w:hAnsi="Open Sans" w:cs="Open Sans"/>
                <w:szCs w:val="32"/>
              </w:rPr>
            </w:pPr>
            <w:r w:rsidRPr="00F13894">
              <w:rPr>
                <w:rFonts w:ascii="Open Sans" w:hAnsi="Open Sans" w:cs="Open Sans"/>
                <w:szCs w:val="32"/>
              </w:rPr>
              <w:t>2</w:t>
            </w:r>
          </w:p>
          <w:p w:rsidR="00DA4FAB" w:rsidRPr="00F13894" w:rsidRDefault="00DA4FAB" w:rsidP="00DA4FAB">
            <w:pPr>
              <w:jc w:val="center"/>
              <w:rPr>
                <w:rFonts w:ascii="Open Sans" w:hAnsi="Open Sans" w:cs="Open Sans"/>
                <w:szCs w:val="32"/>
              </w:rPr>
            </w:pPr>
          </w:p>
        </w:tc>
        <w:tc>
          <w:tcPr>
            <w:tcW w:w="6898" w:type="dxa"/>
            <w:shd w:val="clear" w:color="auto" w:fill="auto"/>
          </w:tcPr>
          <w:p w:rsidR="00DA4FAB" w:rsidRPr="0084364D" w:rsidRDefault="00BC578F" w:rsidP="00BC578F">
            <w:pPr>
              <w:rPr>
                <w:rFonts w:ascii="Open Sans" w:hAnsi="Open Sans" w:cs="Open Sans"/>
                <w:sz w:val="20"/>
                <w:szCs w:val="20"/>
              </w:rPr>
            </w:pPr>
            <w:r w:rsidRPr="0084364D">
              <w:rPr>
                <w:rFonts w:ascii="Open Sans" w:hAnsi="Open Sans" w:cs="Open Sans"/>
                <w:sz w:val="20"/>
                <w:szCs w:val="20"/>
              </w:rPr>
              <w:t>11.2 Modelling the costing of projects</w:t>
            </w:r>
          </w:p>
          <w:p w:rsidR="00BC578F" w:rsidRPr="0084364D" w:rsidRDefault="00BC578F" w:rsidP="00BC578F">
            <w:pPr>
              <w:rPr>
                <w:rFonts w:ascii="Open Sans" w:hAnsi="Open Sans" w:cs="Open Sans"/>
                <w:sz w:val="20"/>
                <w:szCs w:val="20"/>
              </w:rPr>
            </w:pPr>
            <w:r w:rsidRPr="0084364D">
              <w:rPr>
                <w:rFonts w:ascii="Open Sans" w:hAnsi="Open Sans" w:cs="Open Sans"/>
                <w:sz w:val="20"/>
                <w:szCs w:val="20"/>
              </w:rPr>
              <w:t>12.1 Strategies, techniques and approaches to explore, create and evaluate design ideas</w:t>
            </w:r>
          </w:p>
        </w:tc>
        <w:tc>
          <w:tcPr>
            <w:tcW w:w="6761" w:type="dxa"/>
            <w:shd w:val="clear" w:color="auto" w:fill="auto"/>
          </w:tcPr>
          <w:p w:rsidR="00E524FF" w:rsidRDefault="00E71ACF" w:rsidP="0084364D">
            <w:pPr>
              <w:rPr>
                <w:rFonts w:ascii="Open Sans" w:hAnsi="Open Sans" w:cs="Open Sans"/>
                <w:sz w:val="20"/>
                <w:szCs w:val="20"/>
              </w:rPr>
            </w:pPr>
            <w:r>
              <w:rPr>
                <w:rFonts w:ascii="Open Sans" w:hAnsi="Open Sans" w:cs="Open Sans"/>
                <w:sz w:val="20"/>
                <w:szCs w:val="20"/>
              </w:rPr>
              <w:t xml:space="preserve">Topic </w:t>
            </w:r>
            <w:r w:rsidR="00E524FF">
              <w:rPr>
                <w:rFonts w:ascii="Open Sans" w:hAnsi="Open Sans" w:cs="Open Sans"/>
                <w:sz w:val="20"/>
                <w:szCs w:val="20"/>
              </w:rPr>
              <w:t>10 Current Legislation</w:t>
            </w:r>
          </w:p>
          <w:p w:rsidR="00DA4FAB" w:rsidRDefault="0084364D" w:rsidP="0084364D">
            <w:pPr>
              <w:rPr>
                <w:rFonts w:ascii="Open Sans" w:hAnsi="Open Sans" w:cs="Open Sans"/>
                <w:sz w:val="20"/>
                <w:szCs w:val="20"/>
              </w:rPr>
            </w:pPr>
            <w:r w:rsidRPr="0084364D">
              <w:rPr>
                <w:rFonts w:ascii="Open Sans" w:hAnsi="Open Sans" w:cs="Open Sans"/>
                <w:sz w:val="20"/>
                <w:szCs w:val="20"/>
              </w:rPr>
              <w:t>11.3 Intellectual property rights</w:t>
            </w:r>
          </w:p>
          <w:p w:rsidR="0084364D" w:rsidRPr="0084364D" w:rsidRDefault="0084364D" w:rsidP="0084364D">
            <w:pPr>
              <w:rPr>
                <w:rFonts w:ascii="Open Sans" w:hAnsi="Open Sans" w:cs="Open Sans"/>
                <w:sz w:val="20"/>
                <w:szCs w:val="20"/>
              </w:rPr>
            </w:pPr>
            <w:r>
              <w:rPr>
                <w:rFonts w:ascii="Open Sans" w:hAnsi="Open Sans" w:cs="Open Sans"/>
                <w:sz w:val="20"/>
                <w:szCs w:val="20"/>
              </w:rPr>
              <w:t>12.2 Project management</w:t>
            </w:r>
          </w:p>
        </w:tc>
      </w:tr>
      <w:tr w:rsidR="00DA4FAB" w:rsidTr="009779F6">
        <w:trPr>
          <w:trHeight w:val="1639"/>
          <w:jc w:val="center"/>
        </w:trPr>
        <w:tc>
          <w:tcPr>
            <w:tcW w:w="998" w:type="dxa"/>
            <w:shd w:val="clear" w:color="auto" w:fill="auto"/>
            <w:vAlign w:val="center"/>
          </w:tcPr>
          <w:p w:rsidR="00DA4FAB" w:rsidRPr="00F13894" w:rsidRDefault="00DA4FAB" w:rsidP="00DA4FAB">
            <w:pPr>
              <w:jc w:val="center"/>
              <w:rPr>
                <w:rFonts w:ascii="Open Sans" w:hAnsi="Open Sans" w:cs="Open Sans"/>
                <w:szCs w:val="32"/>
              </w:rPr>
            </w:pPr>
            <w:r w:rsidRPr="00F13894">
              <w:rPr>
                <w:rFonts w:ascii="Open Sans" w:hAnsi="Open Sans" w:cs="Open Sans"/>
                <w:szCs w:val="32"/>
              </w:rPr>
              <w:t>3</w:t>
            </w:r>
          </w:p>
        </w:tc>
        <w:tc>
          <w:tcPr>
            <w:tcW w:w="6898" w:type="dxa"/>
            <w:shd w:val="clear" w:color="auto" w:fill="auto"/>
          </w:tcPr>
          <w:p w:rsidR="00DA4FAB" w:rsidRDefault="00BC578F" w:rsidP="00BC578F">
            <w:pPr>
              <w:rPr>
                <w:rFonts w:ascii="Open Sans" w:hAnsi="Open Sans" w:cs="Open Sans"/>
                <w:sz w:val="20"/>
                <w:szCs w:val="20"/>
              </w:rPr>
            </w:pPr>
            <w:r>
              <w:rPr>
                <w:rFonts w:ascii="Open Sans" w:hAnsi="Open Sans" w:cs="Open Sans"/>
                <w:sz w:val="20"/>
                <w:szCs w:val="20"/>
              </w:rPr>
              <w:t>NEA:</w:t>
            </w:r>
          </w:p>
          <w:p w:rsidR="0084364D" w:rsidRDefault="0084364D" w:rsidP="0084364D">
            <w:pPr>
              <w:rPr>
                <w:rFonts w:ascii="Open Sans" w:hAnsi="Open Sans" w:cs="Open Sans"/>
                <w:sz w:val="20"/>
                <w:szCs w:val="20"/>
              </w:rPr>
            </w:pPr>
            <w:r>
              <w:rPr>
                <w:rFonts w:ascii="Open Sans" w:hAnsi="Open Sans" w:cs="Open Sans"/>
                <w:sz w:val="20"/>
                <w:szCs w:val="20"/>
              </w:rPr>
              <w:t xml:space="preserve">Part 1: Identifying </w:t>
            </w:r>
            <w:r w:rsidR="00E71ACF">
              <w:rPr>
                <w:rFonts w:ascii="Open Sans" w:hAnsi="Open Sans" w:cs="Open Sans"/>
                <w:sz w:val="20"/>
                <w:szCs w:val="20"/>
              </w:rPr>
              <w:t>and outlining possibilities for design</w:t>
            </w:r>
          </w:p>
          <w:p w:rsidR="00BC578F" w:rsidRDefault="0084364D" w:rsidP="007E05BD">
            <w:pPr>
              <w:pStyle w:val="ListParagraph"/>
              <w:numPr>
                <w:ilvl w:val="0"/>
                <w:numId w:val="29"/>
              </w:numPr>
              <w:rPr>
                <w:rFonts w:cs="Open Sans"/>
                <w:sz w:val="20"/>
                <w:szCs w:val="20"/>
              </w:rPr>
            </w:pPr>
            <w:r>
              <w:rPr>
                <w:rFonts w:cs="Open Sans"/>
                <w:sz w:val="20"/>
                <w:szCs w:val="20"/>
              </w:rPr>
              <w:t>Specification</w:t>
            </w:r>
          </w:p>
          <w:p w:rsidR="0084364D" w:rsidRDefault="00E71ACF" w:rsidP="0084364D">
            <w:pPr>
              <w:rPr>
                <w:rFonts w:ascii="Open Sans" w:hAnsi="Open Sans" w:cs="Open Sans"/>
                <w:sz w:val="20"/>
                <w:szCs w:val="20"/>
              </w:rPr>
            </w:pPr>
            <w:r>
              <w:rPr>
                <w:rFonts w:ascii="Open Sans" w:hAnsi="Open Sans" w:cs="Open Sans"/>
                <w:sz w:val="20"/>
                <w:szCs w:val="20"/>
              </w:rPr>
              <w:t>Part 2: Designing a p</w:t>
            </w:r>
            <w:r w:rsidR="0084364D">
              <w:rPr>
                <w:rFonts w:ascii="Open Sans" w:hAnsi="Open Sans" w:cs="Open Sans"/>
                <w:sz w:val="20"/>
                <w:szCs w:val="20"/>
              </w:rPr>
              <w:t>rototype</w:t>
            </w:r>
          </w:p>
          <w:p w:rsidR="0084364D" w:rsidRPr="0084364D" w:rsidRDefault="0084364D" w:rsidP="0084364D">
            <w:pPr>
              <w:rPr>
                <w:rFonts w:ascii="Open Sans" w:hAnsi="Open Sans" w:cs="Open Sans"/>
                <w:sz w:val="20"/>
                <w:szCs w:val="20"/>
              </w:rPr>
            </w:pPr>
          </w:p>
        </w:tc>
        <w:tc>
          <w:tcPr>
            <w:tcW w:w="6761" w:type="dxa"/>
            <w:shd w:val="clear" w:color="auto" w:fill="auto"/>
          </w:tcPr>
          <w:p w:rsidR="00F54B0E" w:rsidRDefault="00F54B0E" w:rsidP="00F54B0E">
            <w:pPr>
              <w:rPr>
                <w:rFonts w:ascii="Open Sans" w:hAnsi="Open Sans" w:cs="Open Sans"/>
                <w:sz w:val="20"/>
                <w:szCs w:val="20"/>
              </w:rPr>
            </w:pPr>
            <w:r>
              <w:rPr>
                <w:rFonts w:ascii="Open Sans" w:hAnsi="Open Sans" w:cs="Open Sans"/>
                <w:sz w:val="20"/>
                <w:szCs w:val="20"/>
              </w:rPr>
              <w:t>NEA:</w:t>
            </w:r>
          </w:p>
          <w:p w:rsidR="00F54B0E" w:rsidRPr="00F54B0E" w:rsidRDefault="00F54B0E" w:rsidP="00F54B0E">
            <w:pPr>
              <w:rPr>
                <w:rFonts w:ascii="Open Sans" w:hAnsi="Open Sans" w:cs="Open Sans"/>
                <w:sz w:val="20"/>
                <w:szCs w:val="20"/>
              </w:rPr>
            </w:pPr>
            <w:r w:rsidRPr="00F54B0E">
              <w:rPr>
                <w:rFonts w:ascii="Open Sans" w:hAnsi="Open Sans" w:cs="Open Sans"/>
                <w:sz w:val="20"/>
                <w:szCs w:val="20"/>
              </w:rPr>
              <w:t>Part 2: D</w:t>
            </w:r>
            <w:r w:rsidR="00E71ACF">
              <w:rPr>
                <w:rFonts w:ascii="Open Sans" w:hAnsi="Open Sans" w:cs="Open Sans"/>
                <w:sz w:val="20"/>
                <w:szCs w:val="20"/>
              </w:rPr>
              <w:t>esigning a p</w:t>
            </w:r>
            <w:r w:rsidRPr="00F54B0E">
              <w:rPr>
                <w:rFonts w:ascii="Open Sans" w:hAnsi="Open Sans" w:cs="Open Sans"/>
                <w:sz w:val="20"/>
                <w:szCs w:val="20"/>
              </w:rPr>
              <w:t>rototype</w:t>
            </w:r>
          </w:p>
          <w:p w:rsidR="00DA4FAB" w:rsidRPr="00F54B0E" w:rsidRDefault="00F54B0E" w:rsidP="00E71ACF">
            <w:pPr>
              <w:rPr>
                <w:rFonts w:cs="Open Sans"/>
                <w:sz w:val="20"/>
                <w:szCs w:val="20"/>
              </w:rPr>
            </w:pPr>
            <w:r w:rsidRPr="00F54B0E">
              <w:rPr>
                <w:rFonts w:ascii="Open Sans" w:hAnsi="Open Sans" w:cs="Open Sans"/>
                <w:sz w:val="20"/>
                <w:szCs w:val="20"/>
              </w:rPr>
              <w:t xml:space="preserve">Part 3: Making a </w:t>
            </w:r>
            <w:r w:rsidR="00E71ACF">
              <w:rPr>
                <w:rFonts w:ascii="Open Sans" w:hAnsi="Open Sans" w:cs="Open Sans"/>
                <w:sz w:val="20"/>
                <w:szCs w:val="20"/>
              </w:rPr>
              <w:t>f</w:t>
            </w:r>
            <w:r w:rsidRPr="00F54B0E">
              <w:rPr>
                <w:rFonts w:ascii="Open Sans" w:hAnsi="Open Sans" w:cs="Open Sans"/>
                <w:sz w:val="20"/>
                <w:szCs w:val="20"/>
              </w:rPr>
              <w:t xml:space="preserve">inal </w:t>
            </w:r>
            <w:r w:rsidR="00E71ACF">
              <w:rPr>
                <w:rFonts w:ascii="Open Sans" w:hAnsi="Open Sans" w:cs="Open Sans"/>
                <w:sz w:val="20"/>
                <w:szCs w:val="20"/>
              </w:rPr>
              <w:t>p</w:t>
            </w:r>
            <w:r w:rsidRPr="00F54B0E">
              <w:rPr>
                <w:rFonts w:ascii="Open Sans" w:hAnsi="Open Sans" w:cs="Open Sans"/>
                <w:sz w:val="20"/>
                <w:szCs w:val="20"/>
              </w:rPr>
              <w:t>rototype</w:t>
            </w:r>
          </w:p>
        </w:tc>
      </w:tr>
      <w:tr w:rsidR="0084364D" w:rsidTr="009779F6">
        <w:trPr>
          <w:trHeight w:val="1639"/>
          <w:jc w:val="center"/>
        </w:trPr>
        <w:tc>
          <w:tcPr>
            <w:tcW w:w="998" w:type="dxa"/>
            <w:shd w:val="clear" w:color="auto" w:fill="auto"/>
            <w:vAlign w:val="center"/>
          </w:tcPr>
          <w:p w:rsidR="0084364D" w:rsidRPr="00F13894" w:rsidRDefault="0084364D" w:rsidP="00DA4FAB">
            <w:pPr>
              <w:jc w:val="center"/>
              <w:rPr>
                <w:rFonts w:ascii="Open Sans" w:hAnsi="Open Sans" w:cs="Open Sans"/>
                <w:szCs w:val="32"/>
              </w:rPr>
            </w:pPr>
            <w:r w:rsidRPr="00F13894">
              <w:rPr>
                <w:rFonts w:ascii="Open Sans" w:hAnsi="Open Sans" w:cs="Open Sans"/>
                <w:szCs w:val="32"/>
              </w:rPr>
              <w:t>4</w:t>
            </w:r>
          </w:p>
        </w:tc>
        <w:tc>
          <w:tcPr>
            <w:tcW w:w="6898" w:type="dxa"/>
            <w:shd w:val="clear" w:color="auto" w:fill="auto"/>
          </w:tcPr>
          <w:p w:rsidR="0084364D" w:rsidRDefault="0084364D" w:rsidP="0084364D">
            <w:pPr>
              <w:rPr>
                <w:rFonts w:ascii="Open Sans" w:hAnsi="Open Sans" w:cs="Open Sans"/>
                <w:sz w:val="20"/>
                <w:szCs w:val="20"/>
              </w:rPr>
            </w:pPr>
            <w:r>
              <w:rPr>
                <w:rFonts w:ascii="Open Sans" w:hAnsi="Open Sans" w:cs="Open Sans"/>
                <w:sz w:val="20"/>
                <w:szCs w:val="20"/>
              </w:rPr>
              <w:t>NEA:</w:t>
            </w:r>
          </w:p>
          <w:p w:rsidR="0084364D" w:rsidRDefault="00E71ACF" w:rsidP="0084364D">
            <w:pPr>
              <w:rPr>
                <w:rFonts w:ascii="Open Sans" w:hAnsi="Open Sans" w:cs="Open Sans"/>
                <w:sz w:val="20"/>
                <w:szCs w:val="20"/>
              </w:rPr>
            </w:pPr>
            <w:r>
              <w:rPr>
                <w:rFonts w:ascii="Open Sans" w:hAnsi="Open Sans" w:cs="Open Sans"/>
                <w:sz w:val="20"/>
                <w:szCs w:val="20"/>
              </w:rPr>
              <w:t>Part 2: Designing a p</w:t>
            </w:r>
            <w:r w:rsidR="0084364D">
              <w:rPr>
                <w:rFonts w:ascii="Open Sans" w:hAnsi="Open Sans" w:cs="Open Sans"/>
                <w:sz w:val="20"/>
                <w:szCs w:val="20"/>
              </w:rPr>
              <w:t>rototype</w:t>
            </w:r>
          </w:p>
          <w:p w:rsidR="0084364D" w:rsidRPr="0073260B" w:rsidRDefault="0084364D" w:rsidP="00DA4FAB">
            <w:pPr>
              <w:rPr>
                <w:rFonts w:ascii="Open Sans" w:hAnsi="Open Sans" w:cs="Open Sans"/>
                <w:sz w:val="20"/>
                <w:szCs w:val="20"/>
              </w:rPr>
            </w:pPr>
          </w:p>
        </w:tc>
        <w:tc>
          <w:tcPr>
            <w:tcW w:w="6761" w:type="dxa"/>
            <w:shd w:val="clear" w:color="auto" w:fill="auto"/>
          </w:tcPr>
          <w:p w:rsidR="0084364D" w:rsidRDefault="0084364D" w:rsidP="00DA4FAB">
            <w:pPr>
              <w:rPr>
                <w:rFonts w:ascii="Open Sans" w:hAnsi="Open Sans" w:cs="Open Sans"/>
                <w:sz w:val="20"/>
                <w:szCs w:val="20"/>
              </w:rPr>
            </w:pPr>
            <w:r>
              <w:rPr>
                <w:rFonts w:ascii="Open Sans" w:hAnsi="Open Sans" w:cs="Open Sans"/>
                <w:sz w:val="20"/>
                <w:szCs w:val="20"/>
              </w:rPr>
              <w:t>NEA:</w:t>
            </w:r>
          </w:p>
          <w:p w:rsidR="0084364D" w:rsidRDefault="0084364D" w:rsidP="00DA4FAB">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Pr>
                <w:rFonts w:ascii="Open Sans" w:hAnsi="Open Sans" w:cs="Open Sans"/>
                <w:sz w:val="20"/>
                <w:szCs w:val="20"/>
              </w:rPr>
              <w:t>ing</w:t>
            </w:r>
            <w:r w:rsidR="00E71ACF">
              <w:rPr>
                <w:rFonts w:ascii="Open Sans" w:hAnsi="Open Sans" w:cs="Open Sans"/>
                <w:sz w:val="20"/>
                <w:szCs w:val="20"/>
              </w:rPr>
              <w:t xml:space="preserve"> a p</w:t>
            </w:r>
            <w:r>
              <w:rPr>
                <w:rFonts w:ascii="Open Sans" w:hAnsi="Open Sans" w:cs="Open Sans"/>
                <w:sz w:val="20"/>
                <w:szCs w:val="20"/>
              </w:rPr>
              <w:t>rototype</w:t>
            </w:r>
          </w:p>
          <w:p w:rsidR="0084364D" w:rsidRDefault="0084364D" w:rsidP="00DA4FAB">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w:t>
            </w:r>
            <w:r>
              <w:rPr>
                <w:rFonts w:ascii="Open Sans" w:hAnsi="Open Sans" w:cs="Open Sans"/>
                <w:sz w:val="20"/>
                <w:szCs w:val="20"/>
              </w:rPr>
              <w:t xml:space="preserve">inal </w:t>
            </w:r>
            <w:r w:rsidR="00E71ACF">
              <w:rPr>
                <w:rFonts w:ascii="Open Sans" w:hAnsi="Open Sans" w:cs="Open Sans"/>
                <w:sz w:val="20"/>
                <w:szCs w:val="20"/>
              </w:rPr>
              <w:t>p</w:t>
            </w:r>
            <w:r>
              <w:rPr>
                <w:rFonts w:ascii="Open Sans" w:hAnsi="Open Sans" w:cs="Open Sans"/>
                <w:sz w:val="20"/>
                <w:szCs w:val="20"/>
              </w:rPr>
              <w:t>rototype</w:t>
            </w:r>
          </w:p>
          <w:p w:rsidR="00F54B0E" w:rsidRPr="00F54B0E" w:rsidRDefault="00F54B0E" w:rsidP="007E05BD">
            <w:pPr>
              <w:pStyle w:val="ListParagraph"/>
              <w:numPr>
                <w:ilvl w:val="0"/>
                <w:numId w:val="29"/>
              </w:numPr>
              <w:rPr>
                <w:rFonts w:cs="Open Sans"/>
                <w:sz w:val="20"/>
                <w:szCs w:val="20"/>
              </w:rPr>
            </w:pPr>
            <w:r>
              <w:rPr>
                <w:rFonts w:cs="Open Sans"/>
                <w:sz w:val="20"/>
                <w:szCs w:val="20"/>
              </w:rPr>
              <w:t>Modelling</w:t>
            </w:r>
          </w:p>
        </w:tc>
      </w:tr>
    </w:tbl>
    <w:p w:rsidR="00F54B0E" w:rsidRDefault="00F54B0E"/>
    <w:p w:rsidR="00F54B0E" w:rsidRDefault="00F54B0E" w:rsidP="00F54B0E">
      <w:r>
        <w:br w:type="page"/>
      </w:r>
    </w:p>
    <w:p w:rsidR="00F54B0E" w:rsidRDefault="00F54B0E"/>
    <w:tbl>
      <w:tblPr>
        <w:tblStyle w:val="TableGrid"/>
        <w:tblW w:w="14596" w:type="dxa"/>
        <w:jc w:val="center"/>
        <w:tblLook w:val="04A0" w:firstRow="1" w:lastRow="0" w:firstColumn="1" w:lastColumn="0" w:noHBand="0" w:noVBand="1"/>
      </w:tblPr>
      <w:tblGrid>
        <w:gridCol w:w="995"/>
        <w:gridCol w:w="6833"/>
        <w:gridCol w:w="6768"/>
      </w:tblGrid>
      <w:tr w:rsidR="00F54B0E" w:rsidRPr="00D20593" w:rsidTr="009779F6">
        <w:trPr>
          <w:trHeight w:val="366"/>
          <w:jc w:val="center"/>
        </w:trPr>
        <w:tc>
          <w:tcPr>
            <w:tcW w:w="14596" w:type="dxa"/>
            <w:gridSpan w:val="3"/>
          </w:tcPr>
          <w:p w:rsidR="00F54B0E" w:rsidRDefault="00F54B0E" w:rsidP="009419F0">
            <w:pPr>
              <w:jc w:val="center"/>
              <w:rPr>
                <w:rFonts w:ascii="Open Sans" w:hAnsi="Open Sans" w:cs="Open Sans"/>
                <w:b/>
                <w:sz w:val="22"/>
                <w:szCs w:val="20"/>
              </w:rPr>
            </w:pPr>
            <w:r>
              <w:rPr>
                <w:rFonts w:ascii="Open Sans" w:hAnsi="Open Sans" w:cs="Open Sans"/>
                <w:b/>
                <w:sz w:val="22"/>
                <w:szCs w:val="20"/>
              </w:rPr>
              <w:t>Year 2</w:t>
            </w:r>
          </w:p>
        </w:tc>
      </w:tr>
      <w:tr w:rsidR="00F54B0E" w:rsidRPr="00D20593" w:rsidTr="009779F6">
        <w:trPr>
          <w:trHeight w:val="366"/>
          <w:jc w:val="center"/>
        </w:trPr>
        <w:tc>
          <w:tcPr>
            <w:tcW w:w="995" w:type="dxa"/>
          </w:tcPr>
          <w:p w:rsidR="00F54B0E" w:rsidRPr="00D20593" w:rsidRDefault="00F54B0E"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833" w:type="dxa"/>
          </w:tcPr>
          <w:p w:rsidR="00F54B0E" w:rsidRPr="00D20593" w:rsidRDefault="00F54B0E"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768" w:type="dxa"/>
          </w:tcPr>
          <w:p w:rsidR="00F54B0E" w:rsidRPr="00D20593" w:rsidRDefault="00F54B0E"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F54B0E" w:rsidTr="009779F6">
        <w:trPr>
          <w:trHeight w:val="1639"/>
          <w:jc w:val="center"/>
        </w:trPr>
        <w:tc>
          <w:tcPr>
            <w:tcW w:w="995" w:type="dxa"/>
          </w:tcPr>
          <w:p w:rsidR="00F54B0E" w:rsidRPr="0073260B" w:rsidRDefault="00F54B0E" w:rsidP="009419F0">
            <w:pPr>
              <w:pStyle w:val="BodyText"/>
              <w:jc w:val="center"/>
            </w:pPr>
          </w:p>
          <w:p w:rsidR="00F54B0E" w:rsidRPr="0073260B" w:rsidRDefault="00F54B0E" w:rsidP="009419F0">
            <w:pPr>
              <w:pStyle w:val="BodyText"/>
              <w:jc w:val="center"/>
            </w:pPr>
            <w:r w:rsidRPr="0073260B">
              <w:t>1</w:t>
            </w:r>
          </w:p>
          <w:p w:rsidR="00F54B0E" w:rsidRPr="0073260B" w:rsidRDefault="00F54B0E" w:rsidP="009419F0">
            <w:pPr>
              <w:pStyle w:val="BodyText"/>
              <w:jc w:val="center"/>
            </w:pPr>
          </w:p>
        </w:tc>
        <w:tc>
          <w:tcPr>
            <w:tcW w:w="6833" w:type="dxa"/>
          </w:tcPr>
          <w:p w:rsidR="00F54B0E" w:rsidRDefault="00E71ACF" w:rsidP="009419F0">
            <w:pPr>
              <w:rPr>
                <w:rFonts w:ascii="Open Sans" w:hAnsi="Open Sans" w:cs="Open Sans"/>
                <w:sz w:val="20"/>
                <w:szCs w:val="20"/>
              </w:rPr>
            </w:pPr>
            <w:r>
              <w:rPr>
                <w:rFonts w:ascii="Open Sans" w:hAnsi="Open Sans" w:cs="Open Sans"/>
                <w:sz w:val="20"/>
                <w:szCs w:val="20"/>
              </w:rPr>
              <w:t xml:space="preserve">Topic </w:t>
            </w:r>
            <w:r w:rsidR="00F54B0E">
              <w:rPr>
                <w:rFonts w:ascii="Open Sans" w:hAnsi="Open Sans" w:cs="Open Sans"/>
                <w:sz w:val="20"/>
                <w:szCs w:val="20"/>
              </w:rPr>
              <w:t>9 Designing for maintenance and the cleaner environment</w:t>
            </w:r>
          </w:p>
          <w:p w:rsidR="00F54B0E" w:rsidRPr="00F13894" w:rsidRDefault="00F54B0E" w:rsidP="009419F0">
            <w:pPr>
              <w:rPr>
                <w:rFonts w:ascii="Open Sans" w:hAnsi="Open Sans" w:cs="Open Sans"/>
                <w:sz w:val="20"/>
                <w:szCs w:val="20"/>
              </w:rPr>
            </w:pPr>
            <w:r>
              <w:rPr>
                <w:rFonts w:ascii="Open Sans" w:hAnsi="Open Sans" w:cs="Open Sans"/>
                <w:sz w:val="20"/>
                <w:szCs w:val="20"/>
              </w:rPr>
              <w:t>12.3 Product life cycle</w:t>
            </w:r>
          </w:p>
        </w:tc>
        <w:tc>
          <w:tcPr>
            <w:tcW w:w="6768" w:type="dxa"/>
          </w:tcPr>
          <w:p w:rsidR="00F54B0E" w:rsidRDefault="00F54B0E" w:rsidP="00F54B0E">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F54B0E" w:rsidRDefault="00F54B0E" w:rsidP="00F54B0E">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960BD5" w:rsidRDefault="00960BD5" w:rsidP="00960BD5">
            <w:pPr>
              <w:rPr>
                <w:rFonts w:ascii="Open Sans" w:hAnsi="Open Sans" w:cs="Open Sans"/>
                <w:sz w:val="20"/>
                <w:szCs w:val="20"/>
              </w:rPr>
            </w:pPr>
            <w:r w:rsidRPr="00960BD5">
              <w:rPr>
                <w:rFonts w:ascii="Open Sans" w:hAnsi="Open Sans" w:cs="Open Sans"/>
                <w:sz w:val="20"/>
                <w:szCs w:val="20"/>
              </w:rPr>
              <w:t xml:space="preserve">Part 4: Evaluating own </w:t>
            </w:r>
            <w:r w:rsidR="00E71ACF" w:rsidRPr="00960BD5">
              <w:rPr>
                <w:rFonts w:ascii="Open Sans" w:hAnsi="Open Sans" w:cs="Open Sans"/>
                <w:sz w:val="20"/>
                <w:szCs w:val="20"/>
              </w:rPr>
              <w:t>design and prototype</w:t>
            </w:r>
          </w:p>
        </w:tc>
      </w:tr>
      <w:tr w:rsidR="00F54B0E" w:rsidTr="009779F6">
        <w:trPr>
          <w:trHeight w:val="1639"/>
          <w:jc w:val="center"/>
        </w:trPr>
        <w:tc>
          <w:tcPr>
            <w:tcW w:w="995" w:type="dxa"/>
          </w:tcPr>
          <w:p w:rsidR="00F54B0E" w:rsidRPr="0073260B" w:rsidRDefault="00F54B0E" w:rsidP="009419F0">
            <w:pPr>
              <w:pStyle w:val="BodyText"/>
              <w:jc w:val="center"/>
            </w:pPr>
          </w:p>
          <w:p w:rsidR="00F54B0E" w:rsidRPr="0073260B" w:rsidRDefault="00F54B0E" w:rsidP="009419F0">
            <w:pPr>
              <w:pStyle w:val="BodyText"/>
              <w:jc w:val="center"/>
            </w:pPr>
            <w:r w:rsidRPr="0073260B">
              <w:t>2</w:t>
            </w:r>
          </w:p>
          <w:p w:rsidR="00F54B0E" w:rsidRPr="0073260B" w:rsidRDefault="00F54B0E" w:rsidP="009419F0">
            <w:pPr>
              <w:pStyle w:val="BodyText"/>
              <w:jc w:val="center"/>
            </w:pPr>
          </w:p>
        </w:tc>
        <w:tc>
          <w:tcPr>
            <w:tcW w:w="6833" w:type="dxa"/>
          </w:tcPr>
          <w:p w:rsidR="00F54B0E" w:rsidRDefault="00F54B0E"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F54B0E" w:rsidRDefault="00F54B0E" w:rsidP="009419F0">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54B0E" w:rsidRDefault="00F54B0E" w:rsidP="007E05BD">
            <w:pPr>
              <w:pStyle w:val="ListParagraph"/>
              <w:numPr>
                <w:ilvl w:val="0"/>
                <w:numId w:val="29"/>
              </w:numPr>
              <w:rPr>
                <w:rFonts w:cs="Open Sans"/>
                <w:sz w:val="20"/>
                <w:szCs w:val="20"/>
              </w:rPr>
            </w:pPr>
            <w:r>
              <w:rPr>
                <w:rFonts w:cs="Open Sans"/>
                <w:sz w:val="20"/>
                <w:szCs w:val="20"/>
              </w:rPr>
              <w:t>Planning and making</w:t>
            </w:r>
          </w:p>
          <w:p w:rsidR="00F54B0E" w:rsidRPr="00F13894" w:rsidRDefault="00F54B0E" w:rsidP="009419F0">
            <w:pPr>
              <w:rPr>
                <w:rFonts w:ascii="Open Sans" w:hAnsi="Open Sans" w:cs="Open Sans"/>
                <w:sz w:val="20"/>
                <w:szCs w:val="20"/>
              </w:rPr>
            </w:pPr>
          </w:p>
        </w:tc>
        <w:tc>
          <w:tcPr>
            <w:tcW w:w="6768" w:type="dxa"/>
          </w:tcPr>
          <w:p w:rsidR="00960BD5" w:rsidRDefault="00960BD5" w:rsidP="00960BD5">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960BD5" w:rsidRDefault="00960BD5" w:rsidP="00960BD5">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13894" w:rsidRDefault="00960BD5" w:rsidP="00960BD5">
            <w:pPr>
              <w:rPr>
                <w:rFonts w:ascii="Open Sans" w:hAnsi="Open Sans" w:cs="Open Sans"/>
                <w:sz w:val="20"/>
                <w:szCs w:val="20"/>
              </w:rPr>
            </w:pPr>
            <w:r w:rsidRPr="00960BD5">
              <w:rPr>
                <w:rFonts w:ascii="Open Sans" w:hAnsi="Open Sans" w:cs="Open Sans"/>
                <w:sz w:val="20"/>
                <w:szCs w:val="20"/>
              </w:rPr>
              <w:t xml:space="preserve">Part 4: Evaluating own </w:t>
            </w:r>
            <w:r w:rsidR="00E71ACF" w:rsidRPr="00960BD5">
              <w:rPr>
                <w:rFonts w:ascii="Open Sans" w:hAnsi="Open Sans" w:cs="Open Sans"/>
                <w:sz w:val="20"/>
                <w:szCs w:val="20"/>
              </w:rPr>
              <w:t>design and prototype</w:t>
            </w:r>
            <w:r w:rsidR="00E71ACF" w:rsidRPr="00F13894">
              <w:rPr>
                <w:rFonts w:ascii="Open Sans" w:hAnsi="Open Sans" w:cs="Open Sans"/>
                <w:sz w:val="20"/>
                <w:szCs w:val="20"/>
              </w:rPr>
              <w:t xml:space="preserve"> </w:t>
            </w:r>
          </w:p>
        </w:tc>
      </w:tr>
      <w:tr w:rsidR="00F54B0E" w:rsidTr="009779F6">
        <w:trPr>
          <w:trHeight w:val="1639"/>
          <w:jc w:val="center"/>
        </w:trPr>
        <w:tc>
          <w:tcPr>
            <w:tcW w:w="995" w:type="dxa"/>
          </w:tcPr>
          <w:p w:rsidR="00F54B0E" w:rsidRPr="0073260B" w:rsidRDefault="00F54B0E" w:rsidP="009419F0">
            <w:pPr>
              <w:pStyle w:val="BodyText"/>
              <w:jc w:val="center"/>
            </w:pPr>
            <w:r w:rsidRPr="0073260B">
              <w:t>3</w:t>
            </w:r>
          </w:p>
        </w:tc>
        <w:tc>
          <w:tcPr>
            <w:tcW w:w="6833" w:type="dxa"/>
          </w:tcPr>
          <w:p w:rsidR="00F54B0E" w:rsidRDefault="00F54B0E" w:rsidP="00F54B0E">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F54B0E" w:rsidRDefault="00F54B0E" w:rsidP="00F54B0E">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54B0E" w:rsidRDefault="00F54B0E" w:rsidP="007E05BD">
            <w:pPr>
              <w:pStyle w:val="ListParagraph"/>
              <w:numPr>
                <w:ilvl w:val="0"/>
                <w:numId w:val="29"/>
              </w:numPr>
              <w:rPr>
                <w:rFonts w:cs="Open Sans"/>
                <w:sz w:val="20"/>
                <w:szCs w:val="20"/>
              </w:rPr>
            </w:pPr>
            <w:r>
              <w:rPr>
                <w:rFonts w:cs="Open Sans"/>
                <w:sz w:val="20"/>
                <w:szCs w:val="20"/>
              </w:rPr>
              <w:t>Planning and making</w:t>
            </w:r>
          </w:p>
          <w:p w:rsidR="00F54B0E" w:rsidRPr="00F13894" w:rsidRDefault="00F54B0E" w:rsidP="009419F0">
            <w:pPr>
              <w:rPr>
                <w:rFonts w:ascii="Open Sans" w:hAnsi="Open Sans" w:cs="Open Sans"/>
                <w:i/>
                <w:sz w:val="20"/>
                <w:szCs w:val="20"/>
              </w:rPr>
            </w:pPr>
          </w:p>
        </w:tc>
        <w:tc>
          <w:tcPr>
            <w:tcW w:w="6768" w:type="dxa"/>
          </w:tcPr>
          <w:p w:rsidR="00960BD5" w:rsidRDefault="00960BD5" w:rsidP="00960BD5">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960BD5" w:rsidRDefault="00960BD5" w:rsidP="00960BD5">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13894" w:rsidRDefault="00960BD5" w:rsidP="00960BD5">
            <w:pPr>
              <w:rPr>
                <w:rFonts w:ascii="Open Sans" w:hAnsi="Open Sans" w:cs="Open Sans"/>
                <w:sz w:val="20"/>
                <w:szCs w:val="20"/>
              </w:rPr>
            </w:pPr>
            <w:r w:rsidRPr="00960BD5">
              <w:rPr>
                <w:rFonts w:ascii="Open Sans" w:hAnsi="Open Sans" w:cs="Open Sans"/>
                <w:sz w:val="20"/>
                <w:szCs w:val="20"/>
              </w:rPr>
              <w:t xml:space="preserve">Part 4: Evaluating </w:t>
            </w:r>
            <w:r w:rsidR="00E71ACF" w:rsidRPr="00960BD5">
              <w:rPr>
                <w:rFonts w:ascii="Open Sans" w:hAnsi="Open Sans" w:cs="Open Sans"/>
                <w:sz w:val="20"/>
                <w:szCs w:val="20"/>
              </w:rPr>
              <w:t>own design and prototype</w:t>
            </w:r>
            <w:r w:rsidR="00E71ACF" w:rsidRPr="00F13894">
              <w:rPr>
                <w:rFonts w:ascii="Open Sans" w:hAnsi="Open Sans" w:cs="Open Sans"/>
                <w:sz w:val="20"/>
                <w:szCs w:val="20"/>
              </w:rPr>
              <w:t xml:space="preserve"> </w:t>
            </w:r>
          </w:p>
        </w:tc>
      </w:tr>
      <w:tr w:rsidR="00F54B0E" w:rsidTr="009779F6">
        <w:trPr>
          <w:trHeight w:val="1639"/>
          <w:jc w:val="center"/>
        </w:trPr>
        <w:tc>
          <w:tcPr>
            <w:tcW w:w="995" w:type="dxa"/>
          </w:tcPr>
          <w:p w:rsidR="00F54B0E" w:rsidRPr="0073260B" w:rsidRDefault="00F54B0E" w:rsidP="009419F0">
            <w:pPr>
              <w:pStyle w:val="BodyText"/>
              <w:jc w:val="center"/>
            </w:pPr>
            <w:r w:rsidRPr="0073260B">
              <w:t>4</w:t>
            </w:r>
          </w:p>
        </w:tc>
        <w:tc>
          <w:tcPr>
            <w:tcW w:w="6833" w:type="dxa"/>
          </w:tcPr>
          <w:p w:rsidR="00F54B0E" w:rsidRDefault="00F54B0E" w:rsidP="00F54B0E">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F54B0E" w:rsidRDefault="00F54B0E" w:rsidP="00F54B0E">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54B0E" w:rsidRDefault="00F54B0E" w:rsidP="007E05BD">
            <w:pPr>
              <w:pStyle w:val="ListParagraph"/>
              <w:numPr>
                <w:ilvl w:val="0"/>
                <w:numId w:val="29"/>
              </w:numPr>
              <w:rPr>
                <w:rFonts w:cs="Open Sans"/>
                <w:sz w:val="20"/>
                <w:szCs w:val="20"/>
              </w:rPr>
            </w:pPr>
            <w:r>
              <w:rPr>
                <w:rFonts w:cs="Open Sans"/>
                <w:sz w:val="20"/>
                <w:szCs w:val="20"/>
              </w:rPr>
              <w:t>Planning and making</w:t>
            </w:r>
          </w:p>
          <w:p w:rsidR="00F54B0E" w:rsidRPr="00F13894" w:rsidRDefault="00F54B0E" w:rsidP="009419F0">
            <w:pPr>
              <w:rPr>
                <w:rFonts w:ascii="Open Sans" w:hAnsi="Open Sans" w:cs="Open Sans"/>
                <w:i/>
                <w:sz w:val="20"/>
                <w:szCs w:val="20"/>
              </w:rPr>
            </w:pPr>
          </w:p>
        </w:tc>
        <w:tc>
          <w:tcPr>
            <w:tcW w:w="6768" w:type="dxa"/>
          </w:tcPr>
          <w:p w:rsidR="00960BD5" w:rsidRDefault="00960BD5" w:rsidP="00960BD5">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960BD5" w:rsidRDefault="00960BD5" w:rsidP="00960BD5">
            <w:pPr>
              <w:rPr>
                <w:rFonts w:ascii="Open Sans" w:hAnsi="Open Sans" w:cs="Open Sans"/>
                <w:sz w:val="20"/>
                <w:szCs w:val="20"/>
              </w:rPr>
            </w:pPr>
            <w:r>
              <w:rPr>
                <w:rFonts w:ascii="Open Sans" w:hAnsi="Open Sans" w:cs="Open Sans"/>
                <w:sz w:val="20"/>
                <w:szCs w:val="20"/>
              </w:rPr>
              <w:t xml:space="preserve">Part 3: Making a </w:t>
            </w:r>
            <w:r w:rsidR="00E71ACF">
              <w:rPr>
                <w:rFonts w:ascii="Open Sans" w:hAnsi="Open Sans" w:cs="Open Sans"/>
                <w:sz w:val="20"/>
                <w:szCs w:val="20"/>
              </w:rPr>
              <w:t>final prototype</w:t>
            </w:r>
          </w:p>
          <w:p w:rsidR="00F54B0E" w:rsidRPr="00F13894" w:rsidRDefault="00960BD5" w:rsidP="00960BD5">
            <w:pPr>
              <w:rPr>
                <w:rFonts w:ascii="Open Sans" w:hAnsi="Open Sans" w:cs="Open Sans"/>
                <w:sz w:val="20"/>
                <w:szCs w:val="20"/>
              </w:rPr>
            </w:pPr>
            <w:r w:rsidRPr="00960BD5">
              <w:rPr>
                <w:rFonts w:ascii="Open Sans" w:hAnsi="Open Sans" w:cs="Open Sans"/>
                <w:sz w:val="20"/>
                <w:szCs w:val="20"/>
              </w:rPr>
              <w:t xml:space="preserve">Part 4: Evaluating own </w:t>
            </w:r>
            <w:r w:rsidR="00E71ACF" w:rsidRPr="00960BD5">
              <w:rPr>
                <w:rFonts w:ascii="Open Sans" w:hAnsi="Open Sans" w:cs="Open Sans"/>
                <w:sz w:val="20"/>
                <w:szCs w:val="20"/>
              </w:rPr>
              <w:t>design and prototype</w:t>
            </w:r>
            <w:r w:rsidR="00E71ACF" w:rsidRPr="00F13894">
              <w:rPr>
                <w:rFonts w:ascii="Open Sans" w:hAnsi="Open Sans" w:cs="Open Sans"/>
                <w:sz w:val="20"/>
                <w:szCs w:val="20"/>
              </w:rPr>
              <w:t xml:space="preserve"> </w:t>
            </w:r>
          </w:p>
        </w:tc>
      </w:tr>
    </w:tbl>
    <w:p w:rsidR="004D7E42" w:rsidRDefault="004D7E42" w:rsidP="00F47B1B">
      <w:pPr>
        <w:pStyle w:val="BodyText"/>
        <w:rPr>
          <w:rFonts w:eastAsiaTheme="majorEastAsia" w:cstheme="majorBidi"/>
          <w:b/>
          <w:bCs/>
          <w:color w:val="007FA3"/>
          <w:sz w:val="28"/>
          <w:lang w:val="en-GB" w:eastAsia="en-GB"/>
        </w:rPr>
      </w:pPr>
    </w:p>
    <w:p w:rsidR="004D7E42" w:rsidRDefault="004D7E42" w:rsidP="004D7E42">
      <w:pPr>
        <w:rPr>
          <w:rFonts w:ascii="Open Sans" w:hAnsi="Open Sans"/>
        </w:rPr>
      </w:pPr>
      <w:r>
        <w:br w:type="page"/>
      </w:r>
    </w:p>
    <w:p w:rsidR="00F47B1B" w:rsidRDefault="00F47B1B" w:rsidP="004D7E42"/>
    <w:tbl>
      <w:tblPr>
        <w:tblStyle w:val="TableGrid"/>
        <w:tblW w:w="14511" w:type="dxa"/>
        <w:jc w:val="center"/>
        <w:tblLayout w:type="fixed"/>
        <w:tblLook w:val="04A0" w:firstRow="1" w:lastRow="0" w:firstColumn="1" w:lastColumn="0" w:noHBand="0" w:noVBand="1"/>
      </w:tblPr>
      <w:tblGrid>
        <w:gridCol w:w="988"/>
        <w:gridCol w:w="3165"/>
        <w:gridCol w:w="3527"/>
        <w:gridCol w:w="6831"/>
      </w:tblGrid>
      <w:tr w:rsidR="00960BD5" w:rsidRPr="00D20593" w:rsidTr="009779F6">
        <w:trPr>
          <w:trHeight w:val="366"/>
          <w:jc w:val="center"/>
        </w:trPr>
        <w:tc>
          <w:tcPr>
            <w:tcW w:w="14511" w:type="dxa"/>
            <w:gridSpan w:val="4"/>
          </w:tcPr>
          <w:p w:rsidR="00960BD5" w:rsidRDefault="00960BD5" w:rsidP="009419F0">
            <w:pPr>
              <w:jc w:val="center"/>
              <w:rPr>
                <w:rFonts w:ascii="Open Sans" w:hAnsi="Open Sans" w:cs="Open Sans"/>
                <w:b/>
                <w:sz w:val="22"/>
                <w:szCs w:val="20"/>
              </w:rPr>
            </w:pPr>
            <w:r>
              <w:rPr>
                <w:rFonts w:ascii="Open Sans" w:hAnsi="Open Sans" w:cs="Open Sans"/>
                <w:b/>
                <w:sz w:val="22"/>
                <w:szCs w:val="20"/>
              </w:rPr>
              <w:t>Year 2</w:t>
            </w:r>
          </w:p>
        </w:tc>
      </w:tr>
      <w:tr w:rsidR="00960BD5" w:rsidRPr="00D20593" w:rsidTr="009779F6">
        <w:trPr>
          <w:trHeight w:val="366"/>
          <w:jc w:val="center"/>
        </w:trPr>
        <w:tc>
          <w:tcPr>
            <w:tcW w:w="988" w:type="dxa"/>
          </w:tcPr>
          <w:p w:rsidR="00960BD5" w:rsidRPr="00D20593" w:rsidRDefault="00960BD5"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692" w:type="dxa"/>
            <w:gridSpan w:val="2"/>
          </w:tcPr>
          <w:p w:rsidR="00960BD5" w:rsidRPr="00D20593" w:rsidRDefault="00960BD5"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831" w:type="dxa"/>
          </w:tcPr>
          <w:p w:rsidR="00960BD5" w:rsidRPr="00D20593" w:rsidRDefault="00960BD5"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960BD5" w:rsidTr="009779F6">
        <w:trPr>
          <w:trHeight w:val="1639"/>
          <w:jc w:val="center"/>
        </w:trPr>
        <w:tc>
          <w:tcPr>
            <w:tcW w:w="988" w:type="dxa"/>
          </w:tcPr>
          <w:p w:rsidR="00960BD5" w:rsidRPr="0073260B" w:rsidRDefault="00960BD5" w:rsidP="009419F0">
            <w:pPr>
              <w:pStyle w:val="BodyText"/>
              <w:jc w:val="center"/>
            </w:pPr>
          </w:p>
          <w:p w:rsidR="00960BD5" w:rsidRPr="0073260B" w:rsidRDefault="00960BD5" w:rsidP="009419F0">
            <w:pPr>
              <w:pStyle w:val="BodyText"/>
              <w:jc w:val="center"/>
            </w:pPr>
            <w:r w:rsidRPr="0073260B">
              <w:t>1</w:t>
            </w:r>
          </w:p>
          <w:p w:rsidR="00960BD5" w:rsidRPr="0073260B" w:rsidRDefault="00960BD5" w:rsidP="009419F0">
            <w:pPr>
              <w:pStyle w:val="BodyText"/>
              <w:jc w:val="center"/>
            </w:pPr>
          </w:p>
        </w:tc>
        <w:tc>
          <w:tcPr>
            <w:tcW w:w="6692" w:type="dxa"/>
            <w:gridSpan w:val="2"/>
          </w:tcPr>
          <w:p w:rsidR="00960BD5" w:rsidRPr="00F13894" w:rsidRDefault="00960BD5" w:rsidP="009419F0">
            <w:pPr>
              <w:rPr>
                <w:rFonts w:ascii="Open Sans" w:hAnsi="Open Sans" w:cs="Open Sans"/>
                <w:sz w:val="20"/>
                <w:szCs w:val="20"/>
              </w:rPr>
            </w:pPr>
            <w:r>
              <w:rPr>
                <w:rFonts w:ascii="Open Sans" w:hAnsi="Open Sans" w:cs="Open Sans"/>
                <w:sz w:val="20"/>
                <w:szCs w:val="20"/>
              </w:rPr>
              <w:t>Revision</w:t>
            </w:r>
          </w:p>
        </w:tc>
        <w:tc>
          <w:tcPr>
            <w:tcW w:w="6831" w:type="dxa"/>
          </w:tcPr>
          <w:p w:rsidR="00960BD5" w:rsidRPr="00960BD5" w:rsidRDefault="00960BD5" w:rsidP="009419F0">
            <w:pPr>
              <w:rPr>
                <w:rFonts w:ascii="Open Sans" w:hAnsi="Open Sans" w:cs="Open Sans"/>
                <w:sz w:val="20"/>
                <w:szCs w:val="20"/>
              </w:rPr>
            </w:pPr>
            <w:r>
              <w:rPr>
                <w:rFonts w:ascii="Open Sans" w:hAnsi="Open Sans" w:cs="Open Sans"/>
                <w:sz w:val="20"/>
                <w:szCs w:val="20"/>
              </w:rPr>
              <w:t>Exams</w:t>
            </w:r>
          </w:p>
        </w:tc>
      </w:tr>
      <w:tr w:rsidR="00960BD5" w:rsidTr="009779F6">
        <w:trPr>
          <w:trHeight w:val="1639"/>
          <w:jc w:val="center"/>
        </w:trPr>
        <w:tc>
          <w:tcPr>
            <w:tcW w:w="988" w:type="dxa"/>
          </w:tcPr>
          <w:p w:rsidR="00960BD5" w:rsidRPr="0073260B" w:rsidRDefault="00960BD5" w:rsidP="009419F0">
            <w:pPr>
              <w:pStyle w:val="BodyText"/>
              <w:jc w:val="center"/>
            </w:pPr>
          </w:p>
          <w:p w:rsidR="00960BD5" w:rsidRPr="0073260B" w:rsidRDefault="00960BD5" w:rsidP="009419F0">
            <w:pPr>
              <w:pStyle w:val="BodyText"/>
              <w:jc w:val="center"/>
            </w:pPr>
            <w:r w:rsidRPr="0073260B">
              <w:t>2</w:t>
            </w:r>
          </w:p>
          <w:p w:rsidR="00960BD5" w:rsidRPr="0073260B" w:rsidRDefault="00960BD5" w:rsidP="009419F0">
            <w:pPr>
              <w:pStyle w:val="BodyText"/>
              <w:jc w:val="center"/>
            </w:pPr>
          </w:p>
        </w:tc>
        <w:tc>
          <w:tcPr>
            <w:tcW w:w="6692" w:type="dxa"/>
            <w:gridSpan w:val="2"/>
          </w:tcPr>
          <w:p w:rsidR="00960BD5" w:rsidRPr="00960BD5" w:rsidRDefault="00960BD5" w:rsidP="00960BD5">
            <w:pPr>
              <w:rPr>
                <w:rFonts w:ascii="Open Sans" w:hAnsi="Open Sans" w:cs="Open Sans"/>
                <w:sz w:val="20"/>
                <w:szCs w:val="20"/>
              </w:rPr>
            </w:pPr>
            <w:r w:rsidRPr="00960BD5">
              <w:rPr>
                <w:rFonts w:ascii="Open Sans" w:hAnsi="Open Sans" w:cs="Open Sans"/>
                <w:sz w:val="20"/>
                <w:szCs w:val="20"/>
              </w:rPr>
              <w:t>Revision</w:t>
            </w:r>
          </w:p>
          <w:p w:rsidR="00960BD5" w:rsidRPr="00F13894" w:rsidRDefault="00960BD5" w:rsidP="009419F0">
            <w:pPr>
              <w:rPr>
                <w:rFonts w:ascii="Open Sans" w:hAnsi="Open Sans" w:cs="Open Sans"/>
                <w:sz w:val="20"/>
                <w:szCs w:val="20"/>
              </w:rPr>
            </w:pPr>
          </w:p>
        </w:tc>
        <w:tc>
          <w:tcPr>
            <w:tcW w:w="6831" w:type="dxa"/>
          </w:tcPr>
          <w:p w:rsidR="00960BD5" w:rsidRPr="00F13894" w:rsidRDefault="00960BD5" w:rsidP="009419F0">
            <w:pPr>
              <w:rPr>
                <w:rFonts w:ascii="Open Sans" w:hAnsi="Open Sans" w:cs="Open Sans"/>
                <w:sz w:val="20"/>
                <w:szCs w:val="20"/>
              </w:rPr>
            </w:pPr>
            <w:r>
              <w:rPr>
                <w:rFonts w:ascii="Open Sans" w:hAnsi="Open Sans" w:cs="Open Sans"/>
                <w:sz w:val="20"/>
                <w:szCs w:val="20"/>
              </w:rPr>
              <w:t>Exams</w:t>
            </w:r>
          </w:p>
        </w:tc>
      </w:tr>
      <w:tr w:rsidR="00960BD5" w:rsidTr="009779F6">
        <w:trPr>
          <w:trHeight w:val="1639"/>
          <w:jc w:val="center"/>
        </w:trPr>
        <w:tc>
          <w:tcPr>
            <w:tcW w:w="988" w:type="dxa"/>
          </w:tcPr>
          <w:p w:rsidR="00960BD5" w:rsidRPr="0073260B" w:rsidRDefault="00960BD5" w:rsidP="009419F0">
            <w:pPr>
              <w:pStyle w:val="BodyText"/>
              <w:jc w:val="center"/>
            </w:pPr>
            <w:r w:rsidRPr="0073260B">
              <w:t>3</w:t>
            </w:r>
          </w:p>
        </w:tc>
        <w:tc>
          <w:tcPr>
            <w:tcW w:w="3165" w:type="dxa"/>
          </w:tcPr>
          <w:p w:rsidR="00960BD5" w:rsidRPr="00F13894" w:rsidRDefault="00960BD5" w:rsidP="009419F0">
            <w:pPr>
              <w:rPr>
                <w:rFonts w:ascii="Open Sans" w:hAnsi="Open Sans" w:cs="Open Sans"/>
                <w:i/>
                <w:sz w:val="20"/>
                <w:szCs w:val="20"/>
              </w:rPr>
            </w:pPr>
            <w:r w:rsidRPr="00960BD5">
              <w:rPr>
                <w:rFonts w:ascii="Open Sans" w:hAnsi="Open Sans" w:cs="Open Sans"/>
                <w:sz w:val="20"/>
                <w:szCs w:val="20"/>
              </w:rPr>
              <w:t>Prepare for assessment of NEA</w:t>
            </w:r>
            <w:r w:rsidRPr="00F13894">
              <w:rPr>
                <w:rFonts w:ascii="Open Sans" w:hAnsi="Open Sans" w:cs="Open Sans"/>
                <w:i/>
                <w:sz w:val="20"/>
                <w:szCs w:val="20"/>
              </w:rPr>
              <w:t xml:space="preserve"> </w:t>
            </w:r>
          </w:p>
        </w:tc>
        <w:tc>
          <w:tcPr>
            <w:tcW w:w="3527" w:type="dxa"/>
          </w:tcPr>
          <w:p w:rsidR="00960BD5" w:rsidRPr="00960BD5" w:rsidRDefault="00960BD5" w:rsidP="00960BD5">
            <w:pPr>
              <w:rPr>
                <w:rFonts w:ascii="Open Sans" w:hAnsi="Open Sans" w:cs="Open Sans"/>
                <w:sz w:val="20"/>
                <w:szCs w:val="20"/>
              </w:rPr>
            </w:pPr>
            <w:r>
              <w:rPr>
                <w:rFonts w:ascii="Open Sans" w:hAnsi="Open Sans" w:cs="Open Sans"/>
                <w:sz w:val="20"/>
                <w:szCs w:val="20"/>
              </w:rPr>
              <w:t>Revision</w:t>
            </w:r>
          </w:p>
        </w:tc>
        <w:tc>
          <w:tcPr>
            <w:tcW w:w="6831" w:type="dxa"/>
          </w:tcPr>
          <w:p w:rsidR="00960BD5" w:rsidRPr="00F13894" w:rsidRDefault="00960BD5" w:rsidP="009419F0">
            <w:pPr>
              <w:rPr>
                <w:rFonts w:ascii="Open Sans" w:hAnsi="Open Sans" w:cs="Open Sans"/>
                <w:sz w:val="20"/>
                <w:szCs w:val="20"/>
              </w:rPr>
            </w:pPr>
            <w:r>
              <w:rPr>
                <w:rFonts w:ascii="Open Sans" w:hAnsi="Open Sans" w:cs="Open Sans"/>
                <w:sz w:val="20"/>
                <w:szCs w:val="20"/>
              </w:rPr>
              <w:t>Exams</w:t>
            </w:r>
          </w:p>
        </w:tc>
      </w:tr>
      <w:tr w:rsidR="00960BD5" w:rsidTr="009779F6">
        <w:trPr>
          <w:trHeight w:val="1639"/>
          <w:jc w:val="center"/>
        </w:trPr>
        <w:tc>
          <w:tcPr>
            <w:tcW w:w="988" w:type="dxa"/>
          </w:tcPr>
          <w:p w:rsidR="00960BD5" w:rsidRPr="0073260B" w:rsidRDefault="00960BD5" w:rsidP="009419F0">
            <w:pPr>
              <w:pStyle w:val="BodyText"/>
              <w:jc w:val="center"/>
            </w:pPr>
            <w:r w:rsidRPr="0073260B">
              <w:t>4</w:t>
            </w:r>
          </w:p>
        </w:tc>
        <w:tc>
          <w:tcPr>
            <w:tcW w:w="3165" w:type="dxa"/>
          </w:tcPr>
          <w:p w:rsidR="00960BD5" w:rsidRPr="00960BD5" w:rsidRDefault="00960BD5" w:rsidP="009419F0">
            <w:pPr>
              <w:rPr>
                <w:rFonts w:ascii="Open Sans" w:hAnsi="Open Sans" w:cs="Open Sans"/>
                <w:sz w:val="20"/>
                <w:szCs w:val="20"/>
              </w:rPr>
            </w:pPr>
            <w:r w:rsidRPr="00960BD5">
              <w:rPr>
                <w:rFonts w:ascii="Open Sans" w:hAnsi="Open Sans" w:cs="Open Sans"/>
                <w:sz w:val="20"/>
                <w:szCs w:val="20"/>
              </w:rPr>
              <w:t>Prepare for assessment of NEA</w:t>
            </w:r>
            <w:r w:rsidRPr="00F13894">
              <w:rPr>
                <w:rFonts w:ascii="Open Sans" w:hAnsi="Open Sans" w:cs="Open Sans"/>
                <w:i/>
                <w:sz w:val="20"/>
                <w:szCs w:val="20"/>
              </w:rPr>
              <w:t xml:space="preserve"> </w:t>
            </w:r>
          </w:p>
        </w:tc>
        <w:tc>
          <w:tcPr>
            <w:tcW w:w="3527" w:type="dxa"/>
          </w:tcPr>
          <w:p w:rsidR="00960BD5" w:rsidRPr="00960BD5" w:rsidRDefault="00960BD5" w:rsidP="00960BD5">
            <w:pPr>
              <w:rPr>
                <w:rFonts w:ascii="Open Sans" w:hAnsi="Open Sans" w:cs="Open Sans"/>
                <w:sz w:val="20"/>
                <w:szCs w:val="20"/>
              </w:rPr>
            </w:pPr>
            <w:r>
              <w:rPr>
                <w:rFonts w:ascii="Open Sans" w:hAnsi="Open Sans" w:cs="Open Sans"/>
                <w:sz w:val="20"/>
                <w:szCs w:val="20"/>
              </w:rPr>
              <w:t>Revision</w:t>
            </w:r>
          </w:p>
        </w:tc>
        <w:tc>
          <w:tcPr>
            <w:tcW w:w="6831" w:type="dxa"/>
          </w:tcPr>
          <w:p w:rsidR="00960BD5" w:rsidRPr="00F13894" w:rsidRDefault="00960BD5" w:rsidP="009419F0">
            <w:pPr>
              <w:rPr>
                <w:rFonts w:ascii="Open Sans" w:hAnsi="Open Sans" w:cs="Open Sans"/>
                <w:sz w:val="20"/>
                <w:szCs w:val="20"/>
              </w:rPr>
            </w:pPr>
            <w:r>
              <w:rPr>
                <w:rFonts w:ascii="Open Sans" w:hAnsi="Open Sans" w:cs="Open Sans"/>
                <w:sz w:val="20"/>
                <w:szCs w:val="20"/>
              </w:rPr>
              <w:t>Exams</w:t>
            </w:r>
          </w:p>
        </w:tc>
      </w:tr>
    </w:tbl>
    <w:p w:rsidR="00960BD5" w:rsidRDefault="00960BD5" w:rsidP="00FE37D6">
      <w:pPr>
        <w:pStyle w:val="Heading3"/>
        <w:rPr>
          <w:lang w:val="en-GB" w:eastAsia="en-GB"/>
        </w:rPr>
      </w:pPr>
    </w:p>
    <w:p w:rsidR="00960BD5" w:rsidRDefault="00960BD5" w:rsidP="00960BD5">
      <w:r>
        <w:br w:type="page"/>
      </w:r>
    </w:p>
    <w:p w:rsidR="00F47B1B" w:rsidRDefault="00F47B1B" w:rsidP="004D7E42"/>
    <w:p w:rsidR="00D841C7" w:rsidRPr="00F47B1B" w:rsidRDefault="00D841C7" w:rsidP="00F47B1B">
      <w:pPr>
        <w:pStyle w:val="Heading2"/>
        <w:spacing w:before="0"/>
      </w:pPr>
      <w:r w:rsidRPr="00F47B1B">
        <w:t>Delivery Option 3</w:t>
      </w:r>
    </w:p>
    <w:p w:rsidR="00D841C7" w:rsidRPr="00444B53" w:rsidRDefault="00D841C7" w:rsidP="00D841C7">
      <w:pPr>
        <w:pStyle w:val="Heading3"/>
        <w:spacing w:before="0" w:after="120"/>
      </w:pPr>
      <w:r>
        <w:t>A level standalone qualification</w:t>
      </w:r>
    </w:p>
    <w:p w:rsidR="00D841C7" w:rsidRPr="00320B03" w:rsidRDefault="00D841C7" w:rsidP="00D841C7">
      <w:pPr>
        <w:pStyle w:val="BodyText"/>
      </w:pPr>
      <w:r w:rsidRPr="00320B03">
        <w:t xml:space="preserve">This sets out a two year programme </w:t>
      </w:r>
      <w:r>
        <w:t>illustrating how to deliver the course</w:t>
      </w:r>
      <w:r w:rsidRPr="00320B03">
        <w:t xml:space="preserve"> without an AS cohort. For the purposes of this scheme of work, it has been assumed that the centre is delivering to 36 teaching weeks in each year one including part of the summer term after mock examinations, and 30 teaching weeks in year two.</w:t>
      </w:r>
    </w:p>
    <w:p w:rsidR="00D841C7" w:rsidRDefault="00D841C7" w:rsidP="00D841C7">
      <w:r>
        <w:br w:type="page"/>
      </w:r>
    </w:p>
    <w:p w:rsidR="00F47B1B" w:rsidRPr="00F47B1B" w:rsidRDefault="00F47B1B" w:rsidP="00D841C7"/>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4"/>
        <w:gridCol w:w="2565"/>
        <w:gridCol w:w="3834"/>
        <w:gridCol w:w="1261"/>
        <w:gridCol w:w="2661"/>
        <w:gridCol w:w="3289"/>
      </w:tblGrid>
      <w:tr w:rsidR="00D841C7" w:rsidRPr="00D20593" w:rsidTr="009419F0">
        <w:trPr>
          <w:trHeight w:val="366"/>
          <w:jc w:val="center"/>
        </w:trPr>
        <w:tc>
          <w:tcPr>
            <w:tcW w:w="14584" w:type="dxa"/>
            <w:gridSpan w:val="6"/>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Year 1</w:t>
            </w:r>
          </w:p>
        </w:tc>
      </w:tr>
      <w:tr w:rsidR="00D841C7" w:rsidRPr="00D20593" w:rsidTr="00D841C7">
        <w:trPr>
          <w:trHeight w:val="366"/>
          <w:jc w:val="center"/>
        </w:trPr>
        <w:tc>
          <w:tcPr>
            <w:tcW w:w="974"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399" w:type="dxa"/>
            <w:gridSpan w:val="2"/>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Autumn 1</w:t>
            </w:r>
            <w:r w:rsidRPr="000A7298">
              <w:rPr>
                <w:rFonts w:ascii="Open Sans" w:hAnsi="Open Sans" w:cs="Open Sans"/>
                <w:b/>
                <w:sz w:val="22"/>
                <w:szCs w:val="20"/>
                <w:vertAlign w:val="superscript"/>
              </w:rPr>
              <w:t>st</w:t>
            </w:r>
            <w:r w:rsidRPr="00D20593">
              <w:rPr>
                <w:rFonts w:ascii="Open Sans" w:hAnsi="Open Sans" w:cs="Open Sans"/>
                <w:b/>
                <w:sz w:val="22"/>
                <w:szCs w:val="20"/>
              </w:rPr>
              <w:t xml:space="preserve"> half</w:t>
            </w:r>
          </w:p>
        </w:tc>
        <w:tc>
          <w:tcPr>
            <w:tcW w:w="7211" w:type="dxa"/>
            <w:gridSpan w:val="3"/>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Autumn 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786841" w:rsidTr="00D841C7">
        <w:trPr>
          <w:trHeight w:val="1639"/>
          <w:jc w:val="center"/>
        </w:trPr>
        <w:tc>
          <w:tcPr>
            <w:tcW w:w="974" w:type="dxa"/>
            <w:shd w:val="clear" w:color="auto" w:fill="auto"/>
            <w:vAlign w:val="center"/>
          </w:tcPr>
          <w:p w:rsidR="00786841" w:rsidRPr="00F13894" w:rsidRDefault="00786841" w:rsidP="00786841">
            <w:pPr>
              <w:jc w:val="center"/>
              <w:rPr>
                <w:rFonts w:ascii="Open Sans" w:hAnsi="Open Sans" w:cs="Open Sans"/>
                <w:szCs w:val="32"/>
              </w:rPr>
            </w:pPr>
          </w:p>
          <w:p w:rsidR="00786841" w:rsidRPr="00F13894" w:rsidRDefault="00786841" w:rsidP="00786841">
            <w:pPr>
              <w:jc w:val="center"/>
              <w:rPr>
                <w:rFonts w:ascii="Open Sans" w:hAnsi="Open Sans" w:cs="Open Sans"/>
                <w:szCs w:val="32"/>
              </w:rPr>
            </w:pPr>
            <w:r w:rsidRPr="00F13894">
              <w:rPr>
                <w:rFonts w:ascii="Open Sans" w:hAnsi="Open Sans" w:cs="Open Sans"/>
                <w:szCs w:val="32"/>
              </w:rPr>
              <w:t>1</w:t>
            </w:r>
          </w:p>
          <w:p w:rsidR="00786841" w:rsidRPr="00F13894" w:rsidRDefault="00786841" w:rsidP="00786841">
            <w:pPr>
              <w:jc w:val="center"/>
              <w:rPr>
                <w:rFonts w:ascii="Open Sans" w:hAnsi="Open Sans" w:cs="Open Sans"/>
                <w:szCs w:val="32"/>
              </w:rPr>
            </w:pPr>
          </w:p>
        </w:tc>
        <w:tc>
          <w:tcPr>
            <w:tcW w:w="6399" w:type="dxa"/>
            <w:gridSpan w:val="2"/>
            <w:shd w:val="clear" w:color="auto" w:fill="auto"/>
          </w:tcPr>
          <w:p w:rsidR="00786841" w:rsidRPr="001305C5" w:rsidRDefault="00786841" w:rsidP="00786841">
            <w:pPr>
              <w:rPr>
                <w:rFonts w:ascii="Open Sans" w:hAnsi="Open Sans" w:cs="Open Sans"/>
                <w:sz w:val="20"/>
                <w:szCs w:val="20"/>
              </w:rPr>
            </w:pPr>
            <w:r>
              <w:rPr>
                <w:rFonts w:ascii="Open Sans" w:hAnsi="Open Sans" w:cs="Open Sans"/>
                <w:sz w:val="20"/>
                <w:szCs w:val="20"/>
              </w:rPr>
              <w:t>Topic</w:t>
            </w:r>
            <w:r w:rsidRPr="001305C5">
              <w:rPr>
                <w:rFonts w:ascii="Open Sans" w:hAnsi="Open Sans" w:cs="Open Sans"/>
                <w:sz w:val="20"/>
                <w:szCs w:val="20"/>
              </w:rPr>
              <w:t xml:space="preserve"> 1</w:t>
            </w:r>
            <w:r>
              <w:rPr>
                <w:rFonts w:ascii="Open Sans" w:hAnsi="Open Sans" w:cs="Open Sans"/>
                <w:sz w:val="20"/>
                <w:szCs w:val="20"/>
              </w:rPr>
              <w:t>: Materials and Topic</w:t>
            </w:r>
            <w:r w:rsidRPr="001305C5">
              <w:rPr>
                <w:rFonts w:ascii="Open Sans" w:hAnsi="Open Sans" w:cs="Open Sans"/>
                <w:sz w:val="20"/>
                <w:szCs w:val="20"/>
              </w:rPr>
              <w:t xml:space="preserve"> 2</w:t>
            </w:r>
            <w:r>
              <w:rPr>
                <w:rFonts w:ascii="Open Sans" w:hAnsi="Open Sans" w:cs="Open Sans"/>
                <w:sz w:val="20"/>
                <w:szCs w:val="20"/>
              </w:rPr>
              <w:t>:</w:t>
            </w:r>
            <w:r w:rsidRPr="001305C5">
              <w:rPr>
                <w:rFonts w:ascii="Open Sans" w:hAnsi="Open Sans" w:cs="Open Sans"/>
                <w:sz w:val="20"/>
                <w:szCs w:val="20"/>
              </w:rPr>
              <w:t xml:space="preserve"> Performance Characteristics of Materials</w:t>
            </w:r>
          </w:p>
          <w:p w:rsidR="00786841" w:rsidRDefault="00786841" w:rsidP="00786841">
            <w:pPr>
              <w:pStyle w:val="ListParagraph"/>
              <w:numPr>
                <w:ilvl w:val="0"/>
                <w:numId w:val="26"/>
              </w:numPr>
              <w:rPr>
                <w:rFonts w:cs="Open Sans"/>
                <w:sz w:val="20"/>
                <w:szCs w:val="20"/>
              </w:rPr>
            </w:pPr>
            <w:r w:rsidRPr="00D20593">
              <w:rPr>
                <w:rFonts w:cs="Open Sans"/>
                <w:sz w:val="20"/>
                <w:szCs w:val="20"/>
              </w:rPr>
              <w:t xml:space="preserve">1 lesson/ material type </w:t>
            </w:r>
          </w:p>
          <w:p w:rsidR="00786841" w:rsidRDefault="00786841" w:rsidP="00786841">
            <w:pPr>
              <w:pStyle w:val="ListParagraph"/>
              <w:numPr>
                <w:ilvl w:val="0"/>
                <w:numId w:val="26"/>
              </w:numPr>
              <w:rPr>
                <w:rFonts w:cs="Open Sans"/>
                <w:sz w:val="20"/>
                <w:szCs w:val="20"/>
              </w:rPr>
            </w:pPr>
            <w:r>
              <w:rPr>
                <w:rFonts w:cs="Open Sans"/>
                <w:sz w:val="20"/>
                <w:szCs w:val="20"/>
              </w:rPr>
              <w:t>Taught in conjunction with 3.1 P</w:t>
            </w:r>
            <w:r w:rsidRPr="00D20593">
              <w:rPr>
                <w:rFonts w:cs="Open Sans"/>
                <w:sz w:val="20"/>
                <w:szCs w:val="20"/>
              </w:rPr>
              <w:t xml:space="preserve">rocesses </w:t>
            </w:r>
            <w:r>
              <w:rPr>
                <w:rFonts w:cs="Open Sans"/>
                <w:sz w:val="20"/>
                <w:szCs w:val="20"/>
              </w:rPr>
              <w:t>and Techniques in L</w:t>
            </w:r>
            <w:r w:rsidRPr="00D20593">
              <w:rPr>
                <w:rFonts w:cs="Open Sans"/>
                <w:sz w:val="20"/>
                <w:szCs w:val="20"/>
              </w:rPr>
              <w:t xml:space="preserve">esson 2. </w:t>
            </w:r>
          </w:p>
          <w:p w:rsidR="00786841" w:rsidRPr="000A7298" w:rsidRDefault="00786841" w:rsidP="00786841">
            <w:pPr>
              <w:pStyle w:val="ListParagraph"/>
              <w:numPr>
                <w:ilvl w:val="0"/>
                <w:numId w:val="26"/>
              </w:numPr>
              <w:rPr>
                <w:rFonts w:cs="Open Sans"/>
                <w:sz w:val="20"/>
                <w:szCs w:val="20"/>
              </w:rPr>
            </w:pPr>
            <w:r w:rsidRPr="00D20593">
              <w:rPr>
                <w:rFonts w:cs="Open Sans"/>
                <w:sz w:val="20"/>
                <w:szCs w:val="20"/>
              </w:rPr>
              <w:t xml:space="preserve">Smart materials </w:t>
            </w:r>
            <w:r>
              <w:rPr>
                <w:rFonts w:cs="Open Sans"/>
                <w:sz w:val="20"/>
                <w:szCs w:val="20"/>
              </w:rPr>
              <w:t xml:space="preserve">(1.7) </w:t>
            </w:r>
            <w:r w:rsidRPr="00D20593">
              <w:rPr>
                <w:rFonts w:cs="Open Sans"/>
                <w:sz w:val="20"/>
                <w:szCs w:val="20"/>
              </w:rPr>
              <w:t>taught</w:t>
            </w:r>
            <w:r>
              <w:rPr>
                <w:rFonts w:cs="Open Sans"/>
                <w:sz w:val="20"/>
                <w:szCs w:val="20"/>
              </w:rPr>
              <w:t xml:space="preserve"> here or could</w:t>
            </w:r>
            <w:r w:rsidRPr="00D20593">
              <w:rPr>
                <w:rFonts w:cs="Open Sans"/>
                <w:sz w:val="20"/>
                <w:szCs w:val="20"/>
              </w:rPr>
              <w:t xml:space="preserve"> </w:t>
            </w:r>
            <w:r>
              <w:rPr>
                <w:rFonts w:cs="Open Sans"/>
                <w:sz w:val="20"/>
                <w:szCs w:val="20"/>
              </w:rPr>
              <w:t xml:space="preserve">be </w:t>
            </w:r>
            <w:r w:rsidRPr="00D20593">
              <w:rPr>
                <w:rFonts w:cs="Open Sans"/>
                <w:sz w:val="20"/>
                <w:szCs w:val="20"/>
              </w:rPr>
              <w:t>a standalone session later.</w:t>
            </w:r>
          </w:p>
        </w:tc>
        <w:tc>
          <w:tcPr>
            <w:tcW w:w="7211" w:type="dxa"/>
            <w:gridSpan w:val="3"/>
            <w:shd w:val="clear" w:color="auto" w:fill="auto"/>
          </w:tcPr>
          <w:p w:rsidR="00786841" w:rsidRPr="0073260B" w:rsidRDefault="00786841" w:rsidP="00786841">
            <w:pPr>
              <w:rPr>
                <w:rFonts w:ascii="Open Sans" w:hAnsi="Open Sans" w:cs="Open Sans"/>
                <w:sz w:val="20"/>
                <w:szCs w:val="20"/>
              </w:rPr>
            </w:pPr>
            <w:r>
              <w:rPr>
                <w:rFonts w:ascii="Open Sans" w:hAnsi="Open Sans" w:cs="Open Sans"/>
                <w:sz w:val="20"/>
                <w:szCs w:val="20"/>
              </w:rPr>
              <w:t>3.4</w:t>
            </w:r>
            <w:r w:rsidRPr="0073260B">
              <w:rPr>
                <w:rFonts w:ascii="Open Sans" w:hAnsi="Open Sans" w:cs="Open Sans"/>
                <w:sz w:val="20"/>
                <w:szCs w:val="20"/>
              </w:rPr>
              <w:t xml:space="preserve"> Joining techniques</w:t>
            </w:r>
          </w:p>
          <w:p w:rsidR="00786841" w:rsidRDefault="00786841" w:rsidP="00786841">
            <w:pPr>
              <w:rPr>
                <w:rFonts w:ascii="Open Sans" w:hAnsi="Open Sans" w:cs="Open Sans"/>
                <w:sz w:val="20"/>
                <w:szCs w:val="20"/>
              </w:rPr>
            </w:pPr>
            <w:r>
              <w:rPr>
                <w:rFonts w:ascii="Open Sans" w:hAnsi="Open Sans" w:cs="Open Sans"/>
                <w:sz w:val="20"/>
                <w:szCs w:val="20"/>
              </w:rPr>
              <w:t>3.5</w:t>
            </w:r>
            <w:r w:rsidRPr="0073260B">
              <w:rPr>
                <w:rFonts w:ascii="Open Sans" w:hAnsi="Open Sans" w:cs="Open Sans"/>
                <w:sz w:val="20"/>
                <w:szCs w:val="20"/>
              </w:rPr>
              <w:t xml:space="preserve"> Finishing techniques</w:t>
            </w:r>
          </w:p>
          <w:p w:rsidR="00786841" w:rsidRPr="0073260B" w:rsidRDefault="00786841" w:rsidP="00786841">
            <w:pPr>
              <w:rPr>
                <w:rFonts w:ascii="Open Sans" w:hAnsi="Open Sans" w:cs="Open Sans"/>
                <w:sz w:val="20"/>
                <w:szCs w:val="20"/>
              </w:rPr>
            </w:pPr>
            <w:r>
              <w:rPr>
                <w:rFonts w:ascii="Open Sans" w:hAnsi="Open Sans" w:cs="Open Sans"/>
                <w:sz w:val="20"/>
                <w:szCs w:val="20"/>
              </w:rPr>
              <w:t>5.1 User-centred design</w:t>
            </w:r>
          </w:p>
          <w:p w:rsidR="00786841" w:rsidRPr="0073260B" w:rsidRDefault="00786841" w:rsidP="00786841">
            <w:pPr>
              <w:rPr>
                <w:rFonts w:ascii="Open Sans" w:hAnsi="Open Sans" w:cs="Open Sans"/>
                <w:sz w:val="20"/>
                <w:szCs w:val="20"/>
              </w:rPr>
            </w:pPr>
            <w:r>
              <w:rPr>
                <w:rFonts w:ascii="Open Sans" w:hAnsi="Open Sans" w:cs="Open Sans"/>
                <w:sz w:val="20"/>
                <w:szCs w:val="20"/>
              </w:rPr>
              <w:t>5.2</w:t>
            </w:r>
            <w:r w:rsidRPr="0073260B">
              <w:rPr>
                <w:rFonts w:ascii="Open Sans" w:hAnsi="Open Sans" w:cs="Open Sans"/>
                <w:sz w:val="20"/>
                <w:szCs w:val="20"/>
              </w:rPr>
              <w:t xml:space="preserve"> Ergonomics and Anthropometrics</w:t>
            </w:r>
          </w:p>
          <w:p w:rsidR="00786841" w:rsidRDefault="00786841" w:rsidP="00786841">
            <w:pPr>
              <w:rPr>
                <w:rFonts w:ascii="Open Sans" w:hAnsi="Open Sans" w:cs="Open Sans"/>
                <w:sz w:val="20"/>
                <w:szCs w:val="20"/>
              </w:rPr>
            </w:pPr>
            <w:r>
              <w:rPr>
                <w:rFonts w:ascii="Open Sans" w:hAnsi="Open Sans" w:cs="Open Sans"/>
                <w:sz w:val="20"/>
                <w:szCs w:val="20"/>
              </w:rPr>
              <w:t>5.3</w:t>
            </w:r>
            <w:r w:rsidRPr="0073260B">
              <w:rPr>
                <w:rFonts w:ascii="Open Sans" w:hAnsi="Open Sans" w:cs="Open Sans"/>
                <w:sz w:val="20"/>
                <w:szCs w:val="20"/>
              </w:rPr>
              <w:t xml:space="preserve"> Form over Function</w:t>
            </w:r>
          </w:p>
          <w:p w:rsidR="00786841" w:rsidRPr="00A2521F" w:rsidRDefault="00786841" w:rsidP="00786841">
            <w:pPr>
              <w:rPr>
                <w:rFonts w:ascii="Open Sans" w:hAnsi="Open Sans" w:cs="Open Sans"/>
                <w:sz w:val="20"/>
                <w:szCs w:val="20"/>
              </w:rPr>
            </w:pPr>
            <w:r>
              <w:rPr>
                <w:rFonts w:ascii="Open Sans" w:hAnsi="Open Sans" w:cs="Open Sans"/>
                <w:sz w:val="20"/>
                <w:szCs w:val="20"/>
              </w:rPr>
              <w:t>Topic</w:t>
            </w:r>
            <w:r w:rsidRPr="00A2521F">
              <w:rPr>
                <w:rFonts w:ascii="Open Sans" w:hAnsi="Open Sans" w:cs="Open Sans"/>
                <w:sz w:val="20"/>
                <w:szCs w:val="20"/>
              </w:rPr>
              <w:t xml:space="preserve"> 7: Potential hazards and risk assessment</w:t>
            </w:r>
          </w:p>
          <w:p w:rsidR="00786841" w:rsidRPr="0073260B" w:rsidRDefault="00786841" w:rsidP="00786841">
            <w:pPr>
              <w:rPr>
                <w:rFonts w:ascii="Open Sans" w:hAnsi="Open Sans" w:cs="Open Sans"/>
                <w:sz w:val="20"/>
                <w:szCs w:val="20"/>
              </w:rPr>
            </w:pPr>
            <w:r w:rsidRPr="0073260B">
              <w:rPr>
                <w:rFonts w:ascii="Open Sans" w:hAnsi="Open Sans" w:cs="Open Sans"/>
                <w:sz w:val="20"/>
                <w:szCs w:val="20"/>
              </w:rPr>
              <w:t>Mock examinations preparation</w:t>
            </w:r>
          </w:p>
        </w:tc>
      </w:tr>
      <w:tr w:rsidR="00786841" w:rsidTr="009419F0">
        <w:trPr>
          <w:trHeight w:val="1639"/>
          <w:jc w:val="center"/>
        </w:trPr>
        <w:tc>
          <w:tcPr>
            <w:tcW w:w="974" w:type="dxa"/>
            <w:shd w:val="clear" w:color="auto" w:fill="auto"/>
            <w:vAlign w:val="center"/>
          </w:tcPr>
          <w:p w:rsidR="00786841" w:rsidRPr="00F13894" w:rsidRDefault="00786841" w:rsidP="00786841">
            <w:pPr>
              <w:jc w:val="center"/>
              <w:rPr>
                <w:rFonts w:ascii="Open Sans" w:hAnsi="Open Sans" w:cs="Open Sans"/>
                <w:szCs w:val="32"/>
              </w:rPr>
            </w:pPr>
          </w:p>
          <w:p w:rsidR="00786841" w:rsidRPr="00F13894" w:rsidRDefault="00786841" w:rsidP="00786841">
            <w:pPr>
              <w:jc w:val="center"/>
              <w:rPr>
                <w:rFonts w:ascii="Open Sans" w:hAnsi="Open Sans" w:cs="Open Sans"/>
                <w:szCs w:val="32"/>
              </w:rPr>
            </w:pPr>
            <w:r w:rsidRPr="00F13894">
              <w:rPr>
                <w:rFonts w:ascii="Open Sans" w:hAnsi="Open Sans" w:cs="Open Sans"/>
                <w:szCs w:val="32"/>
              </w:rPr>
              <w:t>2</w:t>
            </w:r>
          </w:p>
          <w:p w:rsidR="00786841" w:rsidRPr="00F13894" w:rsidRDefault="00786841" w:rsidP="00786841">
            <w:pPr>
              <w:jc w:val="center"/>
              <w:rPr>
                <w:rFonts w:ascii="Open Sans" w:hAnsi="Open Sans" w:cs="Open Sans"/>
                <w:szCs w:val="32"/>
              </w:rPr>
            </w:pPr>
          </w:p>
        </w:tc>
        <w:tc>
          <w:tcPr>
            <w:tcW w:w="6399" w:type="dxa"/>
            <w:gridSpan w:val="2"/>
            <w:shd w:val="clear" w:color="auto" w:fill="auto"/>
          </w:tcPr>
          <w:p w:rsidR="00786841" w:rsidRPr="001305C5" w:rsidRDefault="00786841" w:rsidP="00786841">
            <w:pPr>
              <w:rPr>
                <w:rFonts w:ascii="Open Sans" w:hAnsi="Open Sans" w:cs="Open Sans"/>
                <w:sz w:val="20"/>
                <w:szCs w:val="20"/>
              </w:rPr>
            </w:pPr>
            <w:r w:rsidRPr="001305C5">
              <w:rPr>
                <w:rFonts w:ascii="Open Sans" w:hAnsi="Open Sans" w:cs="Open Sans"/>
                <w:sz w:val="20"/>
                <w:szCs w:val="20"/>
              </w:rPr>
              <w:t>3.1 Processes &amp; Techniques (in</w:t>
            </w:r>
            <w:r>
              <w:rPr>
                <w:rFonts w:ascii="Open Sans" w:hAnsi="Open Sans" w:cs="Open Sans"/>
                <w:sz w:val="20"/>
                <w:szCs w:val="20"/>
              </w:rPr>
              <w:t xml:space="preserve"> conjunction with Lesson 1 Topics</w:t>
            </w:r>
            <w:r w:rsidRPr="001305C5">
              <w:rPr>
                <w:rFonts w:ascii="Open Sans" w:hAnsi="Open Sans" w:cs="Open Sans"/>
                <w:sz w:val="20"/>
                <w:szCs w:val="20"/>
              </w:rPr>
              <w:t xml:space="preserve"> 1 and 2). </w:t>
            </w:r>
            <w:r>
              <w:rPr>
                <w:rFonts w:ascii="Open Sans" w:hAnsi="Open Sans" w:cs="Open Sans"/>
                <w:sz w:val="20"/>
                <w:szCs w:val="20"/>
              </w:rPr>
              <w:t xml:space="preserve"> </w:t>
            </w:r>
            <w:r w:rsidRPr="001305C5">
              <w:rPr>
                <w:rFonts w:ascii="Open Sans" w:hAnsi="Open Sans" w:cs="Open Sans"/>
                <w:sz w:val="20"/>
                <w:szCs w:val="20"/>
              </w:rPr>
              <w:t>Divided into;</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Metals (a), (b) and (d)</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Machining (e) various materials</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Wood (g) and (h).</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Polymers (f)</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Printing (c)</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Marking out</w:t>
            </w:r>
            <w:r>
              <w:rPr>
                <w:rFonts w:cs="Open Sans"/>
                <w:sz w:val="20"/>
                <w:szCs w:val="20"/>
              </w:rPr>
              <w:t xml:space="preserve"> (i) </w:t>
            </w:r>
            <w:r w:rsidRPr="001305C5">
              <w:rPr>
                <w:rFonts w:cs="Open Sans"/>
                <w:sz w:val="20"/>
                <w:szCs w:val="20"/>
              </w:rPr>
              <w:t>various materials</w:t>
            </w:r>
          </w:p>
        </w:tc>
        <w:tc>
          <w:tcPr>
            <w:tcW w:w="7211" w:type="dxa"/>
            <w:gridSpan w:val="3"/>
            <w:shd w:val="clear" w:color="auto" w:fill="auto"/>
          </w:tcPr>
          <w:p w:rsidR="00786841" w:rsidRPr="0073260B" w:rsidRDefault="00786841" w:rsidP="00786841">
            <w:pPr>
              <w:rPr>
                <w:rFonts w:ascii="Open Sans" w:hAnsi="Open Sans" w:cs="Open Sans"/>
                <w:sz w:val="20"/>
                <w:szCs w:val="20"/>
              </w:rPr>
            </w:pPr>
            <w:r>
              <w:rPr>
                <w:rFonts w:ascii="Open Sans" w:hAnsi="Open Sans" w:cs="Open Sans"/>
                <w:sz w:val="20"/>
                <w:szCs w:val="20"/>
              </w:rPr>
              <w:t xml:space="preserve">5.4 </w:t>
            </w:r>
            <w:r w:rsidRPr="0073260B">
              <w:rPr>
                <w:rFonts w:ascii="Open Sans" w:hAnsi="Open Sans" w:cs="Open Sans"/>
                <w:sz w:val="20"/>
                <w:szCs w:val="20"/>
              </w:rPr>
              <w:t xml:space="preserve">History of Design Theory </w:t>
            </w:r>
          </w:p>
          <w:p w:rsidR="00786841" w:rsidRPr="001305C5" w:rsidRDefault="00786841" w:rsidP="00786841">
            <w:pPr>
              <w:pStyle w:val="ListParagraph"/>
              <w:numPr>
                <w:ilvl w:val="0"/>
                <w:numId w:val="26"/>
              </w:numPr>
              <w:rPr>
                <w:rFonts w:cs="Open Sans"/>
                <w:sz w:val="20"/>
                <w:szCs w:val="20"/>
              </w:rPr>
            </w:pPr>
            <w:r w:rsidRPr="001305C5">
              <w:rPr>
                <w:rFonts w:cs="Open Sans"/>
                <w:sz w:val="20"/>
                <w:szCs w:val="20"/>
              </w:rPr>
              <w:t xml:space="preserve">One week allocated to each </w:t>
            </w:r>
            <w:r>
              <w:rPr>
                <w:rFonts w:cs="Open Sans"/>
                <w:sz w:val="20"/>
                <w:szCs w:val="20"/>
              </w:rPr>
              <w:t>movement (a) – (g)</w:t>
            </w:r>
          </w:p>
        </w:tc>
      </w:tr>
      <w:tr w:rsidR="00786841" w:rsidTr="006A1748">
        <w:trPr>
          <w:trHeight w:val="1639"/>
          <w:jc w:val="center"/>
        </w:trPr>
        <w:tc>
          <w:tcPr>
            <w:tcW w:w="974" w:type="dxa"/>
            <w:shd w:val="clear" w:color="auto" w:fill="auto"/>
            <w:vAlign w:val="center"/>
          </w:tcPr>
          <w:p w:rsidR="00786841" w:rsidRPr="00F13894" w:rsidRDefault="00786841" w:rsidP="00786841">
            <w:pPr>
              <w:jc w:val="center"/>
              <w:rPr>
                <w:rFonts w:ascii="Open Sans" w:hAnsi="Open Sans" w:cs="Open Sans"/>
                <w:szCs w:val="32"/>
              </w:rPr>
            </w:pPr>
            <w:r w:rsidRPr="00F13894">
              <w:rPr>
                <w:rFonts w:ascii="Open Sans" w:hAnsi="Open Sans" w:cs="Open Sans"/>
                <w:szCs w:val="32"/>
              </w:rPr>
              <w:t>3</w:t>
            </w:r>
          </w:p>
        </w:tc>
        <w:tc>
          <w:tcPr>
            <w:tcW w:w="7660" w:type="dxa"/>
            <w:gridSpan w:val="3"/>
            <w:tcBorders>
              <w:right w:val="single" w:sz="4" w:space="0" w:color="auto"/>
            </w:tcBorders>
            <w:shd w:val="clear" w:color="auto" w:fill="auto"/>
          </w:tcPr>
          <w:p w:rsidR="00786841" w:rsidRPr="0073260B" w:rsidRDefault="00786841" w:rsidP="00786841">
            <w:pPr>
              <w:rPr>
                <w:rFonts w:ascii="Open Sans" w:hAnsi="Open Sans" w:cs="Open Sans"/>
                <w:sz w:val="20"/>
                <w:szCs w:val="20"/>
              </w:rPr>
            </w:pPr>
            <w:r w:rsidRPr="0073260B">
              <w:rPr>
                <w:rFonts w:ascii="Open Sans" w:hAnsi="Open Sans" w:cs="Open Sans"/>
                <w:sz w:val="20"/>
                <w:szCs w:val="20"/>
              </w:rPr>
              <w:t>Controlled selection of products made available for students to prepare presentations on their chosen products.</w:t>
            </w:r>
          </w:p>
          <w:p w:rsidR="00786841" w:rsidRPr="0073260B" w:rsidRDefault="00786841" w:rsidP="00786841">
            <w:pPr>
              <w:rPr>
                <w:rFonts w:ascii="Open Sans" w:hAnsi="Open Sans" w:cs="Open Sans"/>
                <w:sz w:val="20"/>
                <w:szCs w:val="20"/>
              </w:rPr>
            </w:pPr>
            <w:r w:rsidRPr="0073260B">
              <w:rPr>
                <w:rFonts w:ascii="Open Sans" w:hAnsi="Open Sans" w:cs="Open Sans"/>
                <w:sz w:val="20"/>
                <w:szCs w:val="20"/>
              </w:rPr>
              <w:t>Products to be analysed and justification for their materials/manufacture choice and overall design decisions, using the theory knowledge taught in lessons 1 and 2.</w:t>
            </w:r>
          </w:p>
          <w:p w:rsidR="00786841" w:rsidRPr="0073260B" w:rsidRDefault="00786841" w:rsidP="00786841">
            <w:pPr>
              <w:rPr>
                <w:rFonts w:ascii="Open Sans" w:hAnsi="Open Sans" w:cs="Open Sans"/>
                <w:sz w:val="20"/>
                <w:szCs w:val="20"/>
              </w:rPr>
            </w:pPr>
            <w:r w:rsidRPr="0073260B">
              <w:rPr>
                <w:rFonts w:ascii="Open Sans" w:hAnsi="Open Sans" w:cs="Open Sans"/>
                <w:sz w:val="20"/>
                <w:szCs w:val="20"/>
              </w:rPr>
              <w:t>Presentation could take place after the start of the new term.</w:t>
            </w:r>
          </w:p>
          <w:p w:rsidR="00786841" w:rsidRPr="0073260B" w:rsidRDefault="00786841" w:rsidP="00786841">
            <w:pPr>
              <w:rPr>
                <w:rFonts w:ascii="Open Sans" w:hAnsi="Open Sans" w:cs="Open Sans"/>
                <w:sz w:val="20"/>
                <w:szCs w:val="20"/>
              </w:rPr>
            </w:pPr>
          </w:p>
        </w:tc>
        <w:tc>
          <w:tcPr>
            <w:tcW w:w="2661" w:type="dxa"/>
            <w:tcBorders>
              <w:left w:val="single" w:sz="4" w:space="0" w:color="auto"/>
            </w:tcBorders>
            <w:shd w:val="clear" w:color="auto" w:fill="auto"/>
          </w:tcPr>
          <w:p w:rsidR="00786841" w:rsidRPr="00786841" w:rsidRDefault="00786841" w:rsidP="00786841">
            <w:pPr>
              <w:pStyle w:val="text"/>
              <w:spacing w:before="0" w:line="240" w:lineRule="auto"/>
              <w:ind w:left="0"/>
              <w:rPr>
                <w:rFonts w:ascii="Open Sans" w:hAnsi="Open Sans" w:cs="Open Sans"/>
                <w:color w:val="000000" w:themeColor="text1"/>
                <w:szCs w:val="20"/>
              </w:rPr>
            </w:pPr>
            <w:r w:rsidRPr="00786841">
              <w:rPr>
                <w:rFonts w:ascii="Open Sans" w:hAnsi="Open Sans" w:cs="Open Sans"/>
                <w:color w:val="000000" w:themeColor="text1"/>
                <w:szCs w:val="20"/>
              </w:rPr>
              <w:t>Design skills:</w:t>
            </w:r>
          </w:p>
          <w:p w:rsidR="00786841" w:rsidRPr="00786841" w:rsidRDefault="00786841" w:rsidP="00786841">
            <w:pPr>
              <w:pStyle w:val="text"/>
              <w:numPr>
                <w:ilvl w:val="0"/>
                <w:numId w:val="30"/>
              </w:numPr>
              <w:spacing w:before="0" w:after="0" w:line="240" w:lineRule="auto"/>
              <w:rPr>
                <w:rFonts w:ascii="Open Sans" w:hAnsi="Open Sans" w:cs="Open Sans"/>
                <w:color w:val="000000" w:themeColor="text1"/>
                <w:szCs w:val="20"/>
              </w:rPr>
            </w:pPr>
            <w:r w:rsidRPr="00786841">
              <w:rPr>
                <w:rFonts w:ascii="Open Sans" w:hAnsi="Open Sans" w:cs="Open Sans"/>
                <w:color w:val="000000" w:themeColor="text1"/>
                <w:szCs w:val="20"/>
              </w:rPr>
              <w:t>Approaches to designing</w:t>
            </w:r>
          </w:p>
          <w:p w:rsidR="00786841" w:rsidRPr="00786841" w:rsidRDefault="00786841" w:rsidP="00786841">
            <w:pPr>
              <w:pStyle w:val="text"/>
              <w:numPr>
                <w:ilvl w:val="0"/>
                <w:numId w:val="30"/>
              </w:numPr>
              <w:spacing w:before="0" w:after="0" w:line="240" w:lineRule="auto"/>
              <w:rPr>
                <w:rFonts w:ascii="Open Sans" w:hAnsi="Open Sans" w:cs="Open Sans"/>
                <w:color w:val="000000" w:themeColor="text1"/>
                <w:szCs w:val="20"/>
              </w:rPr>
            </w:pPr>
            <w:r w:rsidRPr="00786841">
              <w:rPr>
                <w:rFonts w:ascii="Open Sans" w:hAnsi="Open Sans" w:cs="Open Sans"/>
                <w:color w:val="000000" w:themeColor="text1"/>
                <w:szCs w:val="20"/>
              </w:rPr>
              <w:t>Modelling</w:t>
            </w:r>
          </w:p>
          <w:p w:rsidR="00786841" w:rsidRPr="00D841C7" w:rsidRDefault="00786841" w:rsidP="00786841">
            <w:pPr>
              <w:pStyle w:val="text"/>
              <w:numPr>
                <w:ilvl w:val="0"/>
                <w:numId w:val="30"/>
              </w:numPr>
              <w:spacing w:before="0" w:after="0" w:line="240" w:lineRule="auto"/>
              <w:rPr>
                <w:color w:val="000000" w:themeColor="text1"/>
                <w:szCs w:val="20"/>
              </w:rPr>
            </w:pPr>
            <w:r w:rsidRPr="00786841">
              <w:rPr>
                <w:rFonts w:ascii="Open Sans" w:hAnsi="Open Sans" w:cs="Open Sans"/>
                <w:color w:val="000000" w:themeColor="text1"/>
                <w:szCs w:val="20"/>
              </w:rPr>
              <w:t>presentation</w:t>
            </w:r>
          </w:p>
        </w:tc>
        <w:tc>
          <w:tcPr>
            <w:tcW w:w="3289" w:type="dxa"/>
            <w:shd w:val="clear" w:color="auto" w:fill="auto"/>
          </w:tcPr>
          <w:p w:rsidR="00786841" w:rsidRPr="006A1748" w:rsidRDefault="00786841" w:rsidP="00786841">
            <w:pPr>
              <w:pStyle w:val="BodyText"/>
              <w:spacing w:before="0" w:after="0" w:line="240" w:lineRule="auto"/>
              <w:rPr>
                <w:sz w:val="20"/>
              </w:rPr>
            </w:pPr>
            <w:r w:rsidRPr="006A1748">
              <w:rPr>
                <w:sz w:val="20"/>
              </w:rPr>
              <w:t>Design and make assignment</w:t>
            </w:r>
          </w:p>
          <w:p w:rsidR="00786841" w:rsidRPr="006A1748" w:rsidRDefault="00786841" w:rsidP="00786841">
            <w:pPr>
              <w:pStyle w:val="BodyText"/>
              <w:spacing w:before="0" w:after="0" w:line="240" w:lineRule="auto"/>
              <w:rPr>
                <w:sz w:val="20"/>
              </w:rPr>
            </w:pPr>
            <w:r w:rsidRPr="006A1748">
              <w:rPr>
                <w:sz w:val="20"/>
              </w:rPr>
              <w:t>This can be given or negotiated.</w:t>
            </w:r>
          </w:p>
          <w:p w:rsidR="00786841" w:rsidRPr="0073260B" w:rsidRDefault="00786841" w:rsidP="00786841">
            <w:pPr>
              <w:pStyle w:val="BodyText"/>
              <w:spacing w:before="0" w:after="0" w:line="240" w:lineRule="auto"/>
              <w:rPr>
                <w:rFonts w:cs="Open Sans"/>
                <w:sz w:val="20"/>
              </w:rPr>
            </w:pPr>
            <w:r w:rsidRPr="006A1748">
              <w:rPr>
                <w:sz w:val="20"/>
              </w:rPr>
              <w:t>Short concise research/design and development</w:t>
            </w:r>
          </w:p>
        </w:tc>
      </w:tr>
      <w:tr w:rsidR="00786841" w:rsidTr="003523F0">
        <w:trPr>
          <w:trHeight w:val="1639"/>
          <w:jc w:val="center"/>
        </w:trPr>
        <w:tc>
          <w:tcPr>
            <w:tcW w:w="974" w:type="dxa"/>
            <w:shd w:val="clear" w:color="auto" w:fill="auto"/>
            <w:vAlign w:val="center"/>
          </w:tcPr>
          <w:p w:rsidR="00786841" w:rsidRPr="00F13894" w:rsidRDefault="00786841" w:rsidP="00786841">
            <w:pPr>
              <w:jc w:val="center"/>
              <w:rPr>
                <w:rFonts w:ascii="Open Sans" w:hAnsi="Open Sans" w:cs="Open Sans"/>
                <w:szCs w:val="32"/>
              </w:rPr>
            </w:pPr>
            <w:r w:rsidRPr="00F13894">
              <w:rPr>
                <w:rFonts w:ascii="Open Sans" w:hAnsi="Open Sans" w:cs="Open Sans"/>
                <w:szCs w:val="32"/>
              </w:rPr>
              <w:t>4</w:t>
            </w:r>
          </w:p>
        </w:tc>
        <w:tc>
          <w:tcPr>
            <w:tcW w:w="2565" w:type="dxa"/>
            <w:shd w:val="clear" w:color="auto" w:fill="auto"/>
          </w:tcPr>
          <w:p w:rsidR="00786841" w:rsidRPr="0073260B" w:rsidRDefault="00786841" w:rsidP="00786841">
            <w:pPr>
              <w:rPr>
                <w:rFonts w:ascii="Open Sans" w:hAnsi="Open Sans" w:cs="Open Sans"/>
                <w:sz w:val="20"/>
                <w:szCs w:val="20"/>
              </w:rPr>
            </w:pPr>
            <w:r>
              <w:rPr>
                <w:rFonts w:ascii="Open Sans" w:hAnsi="Open Sans" w:cs="Open Sans"/>
                <w:sz w:val="20"/>
                <w:szCs w:val="20"/>
              </w:rPr>
              <w:t>3.2 Drawing techniques</w:t>
            </w:r>
          </w:p>
          <w:p w:rsidR="00786841" w:rsidRPr="0073260B" w:rsidRDefault="00786841" w:rsidP="00786841">
            <w:pPr>
              <w:rPr>
                <w:rFonts w:ascii="Open Sans" w:hAnsi="Open Sans" w:cs="Open Sans"/>
                <w:sz w:val="20"/>
                <w:szCs w:val="20"/>
              </w:rPr>
            </w:pPr>
          </w:p>
        </w:tc>
        <w:tc>
          <w:tcPr>
            <w:tcW w:w="7756" w:type="dxa"/>
            <w:gridSpan w:val="3"/>
            <w:shd w:val="clear" w:color="auto" w:fill="auto"/>
          </w:tcPr>
          <w:p w:rsidR="00786841" w:rsidRPr="006A1748" w:rsidRDefault="00786841" w:rsidP="00786841">
            <w:pPr>
              <w:pStyle w:val="BodyText"/>
              <w:spacing w:before="0" w:after="0" w:line="240" w:lineRule="auto"/>
              <w:rPr>
                <w:sz w:val="20"/>
              </w:rPr>
            </w:pPr>
            <w:r w:rsidRPr="006A1748">
              <w:rPr>
                <w:sz w:val="20"/>
              </w:rPr>
              <w:t xml:space="preserve">Focused Practical task – manufacture a product choose one from; </w:t>
            </w:r>
          </w:p>
          <w:p w:rsidR="00786841" w:rsidRDefault="00786841" w:rsidP="00786841">
            <w:pPr>
              <w:pStyle w:val="BodyText"/>
              <w:numPr>
                <w:ilvl w:val="0"/>
                <w:numId w:val="31"/>
              </w:numPr>
              <w:spacing w:before="0" w:after="0" w:line="240" w:lineRule="auto"/>
              <w:rPr>
                <w:sz w:val="20"/>
              </w:rPr>
            </w:pPr>
            <w:r w:rsidRPr="006A1748">
              <w:rPr>
                <w:sz w:val="20"/>
              </w:rPr>
              <w:t xml:space="preserve">concept model outcome such as iPod dock possibly with packaging (to be designed) and </w:t>
            </w:r>
          </w:p>
          <w:p w:rsidR="00786841" w:rsidRPr="003523F0" w:rsidRDefault="00786841" w:rsidP="00786841">
            <w:pPr>
              <w:pStyle w:val="BodyText"/>
              <w:numPr>
                <w:ilvl w:val="0"/>
                <w:numId w:val="31"/>
              </w:numPr>
              <w:spacing w:before="0" w:after="0" w:line="240" w:lineRule="auto"/>
              <w:rPr>
                <w:sz w:val="20"/>
              </w:rPr>
            </w:pPr>
            <w:r w:rsidRPr="003523F0">
              <w:rPr>
                <w:sz w:val="20"/>
              </w:rPr>
              <w:t>One to be architecturally focused, perhaps a commercial building frontage with lit signage.</w:t>
            </w:r>
          </w:p>
          <w:p w:rsidR="00786841" w:rsidRPr="0073260B" w:rsidRDefault="00786841" w:rsidP="00786841">
            <w:pPr>
              <w:pStyle w:val="BodyText"/>
              <w:spacing w:before="0" w:after="0" w:line="240" w:lineRule="auto"/>
              <w:rPr>
                <w:rFonts w:cs="Open Sans"/>
                <w:sz w:val="20"/>
              </w:rPr>
            </w:pPr>
            <w:r w:rsidRPr="006A1748">
              <w:rPr>
                <w:sz w:val="20"/>
              </w:rPr>
              <w:t>Manufactured from largely given drawings – with minimal design input</w:t>
            </w:r>
            <w:r w:rsidRPr="00423C6B">
              <w:t>.</w:t>
            </w:r>
          </w:p>
        </w:tc>
        <w:tc>
          <w:tcPr>
            <w:tcW w:w="3289" w:type="dxa"/>
            <w:shd w:val="clear" w:color="auto" w:fill="auto"/>
          </w:tcPr>
          <w:p w:rsidR="00786841" w:rsidRDefault="00786841" w:rsidP="00786841">
            <w:pPr>
              <w:rPr>
                <w:rFonts w:ascii="Open Sans" w:hAnsi="Open Sans" w:cs="Open Sans"/>
                <w:sz w:val="20"/>
                <w:szCs w:val="20"/>
              </w:rPr>
            </w:pPr>
            <w:r>
              <w:rPr>
                <w:rFonts w:ascii="Open Sans" w:hAnsi="Open Sans" w:cs="Open Sans"/>
                <w:sz w:val="20"/>
                <w:szCs w:val="20"/>
              </w:rPr>
              <w:t>NEA:</w:t>
            </w:r>
          </w:p>
          <w:p w:rsidR="00786841" w:rsidRDefault="00786841" w:rsidP="00786841">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Pr>
                <w:rFonts w:ascii="Open Sans" w:hAnsi="Open Sans" w:cs="Open Sans"/>
                <w:sz w:val="20"/>
                <w:szCs w:val="20"/>
              </w:rPr>
              <w:t>ing a prototype</w:t>
            </w:r>
          </w:p>
          <w:p w:rsidR="00786841" w:rsidRPr="0073260B" w:rsidRDefault="00786841" w:rsidP="00786841">
            <w:pPr>
              <w:rPr>
                <w:rFonts w:ascii="Open Sans" w:hAnsi="Open Sans" w:cs="Open Sans"/>
                <w:sz w:val="20"/>
                <w:szCs w:val="20"/>
              </w:rPr>
            </w:pPr>
            <w:r>
              <w:rPr>
                <w:rFonts w:ascii="Open Sans" w:hAnsi="Open Sans" w:cs="Open Sans"/>
                <w:sz w:val="20"/>
                <w:szCs w:val="20"/>
              </w:rPr>
              <w:t>Part 3: Making a final prototype</w:t>
            </w:r>
          </w:p>
        </w:tc>
      </w:tr>
    </w:tbl>
    <w:p w:rsidR="00D841C7" w:rsidRDefault="00D841C7" w:rsidP="00D841C7"/>
    <w:p w:rsidR="00D841C7" w:rsidRDefault="00D841C7" w:rsidP="00D841C7">
      <w:r>
        <w:br w:type="page"/>
      </w:r>
    </w:p>
    <w:p w:rsidR="00F47B1B" w:rsidRDefault="00F47B1B" w:rsidP="00D841C7"/>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6804"/>
        <w:gridCol w:w="6805"/>
      </w:tblGrid>
      <w:tr w:rsidR="00D841C7" w:rsidRPr="00D20593" w:rsidTr="009419F0">
        <w:trPr>
          <w:trHeight w:val="366"/>
          <w:jc w:val="center"/>
        </w:trPr>
        <w:tc>
          <w:tcPr>
            <w:tcW w:w="14584" w:type="dxa"/>
            <w:gridSpan w:val="3"/>
            <w:shd w:val="clear" w:color="auto" w:fill="auto"/>
            <w:vAlign w:val="center"/>
          </w:tcPr>
          <w:p w:rsidR="00D841C7" w:rsidRDefault="00D841C7" w:rsidP="009419F0">
            <w:pPr>
              <w:jc w:val="center"/>
              <w:rPr>
                <w:rFonts w:ascii="Open Sans" w:hAnsi="Open Sans" w:cs="Open Sans"/>
                <w:b/>
                <w:sz w:val="22"/>
                <w:szCs w:val="20"/>
              </w:rPr>
            </w:pPr>
            <w:r>
              <w:rPr>
                <w:rFonts w:ascii="Open Sans" w:hAnsi="Open Sans" w:cs="Open Sans"/>
                <w:b/>
                <w:sz w:val="22"/>
                <w:szCs w:val="20"/>
              </w:rPr>
              <w:t>Year 1</w:t>
            </w:r>
          </w:p>
        </w:tc>
      </w:tr>
      <w:tr w:rsidR="00D841C7" w:rsidRPr="00D20593" w:rsidTr="009419F0">
        <w:trPr>
          <w:trHeight w:val="366"/>
          <w:jc w:val="center"/>
        </w:trPr>
        <w:tc>
          <w:tcPr>
            <w:tcW w:w="975"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804" w:type="dxa"/>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805" w:type="dxa"/>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D841C7" w:rsidTr="009419F0">
        <w:trPr>
          <w:trHeight w:val="1639"/>
          <w:jc w:val="center"/>
        </w:trPr>
        <w:tc>
          <w:tcPr>
            <w:tcW w:w="975" w:type="dxa"/>
            <w:shd w:val="clear" w:color="auto" w:fill="auto"/>
            <w:vAlign w:val="center"/>
          </w:tcPr>
          <w:p w:rsidR="00D841C7" w:rsidRPr="0073260B" w:rsidRDefault="00D841C7" w:rsidP="009419F0">
            <w:pPr>
              <w:pStyle w:val="BodyText"/>
              <w:jc w:val="center"/>
            </w:pPr>
          </w:p>
          <w:p w:rsidR="00D841C7" w:rsidRPr="0073260B" w:rsidRDefault="00D841C7" w:rsidP="009419F0">
            <w:pPr>
              <w:pStyle w:val="BodyText"/>
              <w:jc w:val="center"/>
            </w:pPr>
            <w:r w:rsidRPr="0073260B">
              <w:t>1</w:t>
            </w:r>
          </w:p>
          <w:p w:rsidR="00D841C7" w:rsidRPr="0073260B" w:rsidRDefault="00D841C7" w:rsidP="009419F0">
            <w:pPr>
              <w:pStyle w:val="BodyText"/>
              <w:jc w:val="center"/>
            </w:pPr>
          </w:p>
        </w:tc>
        <w:tc>
          <w:tcPr>
            <w:tcW w:w="6804" w:type="dxa"/>
            <w:shd w:val="clear" w:color="auto" w:fill="auto"/>
          </w:tcPr>
          <w:p w:rsidR="00D841C7" w:rsidRPr="006A2127" w:rsidRDefault="00D841C7" w:rsidP="009419F0">
            <w:pPr>
              <w:pStyle w:val="BodyText"/>
              <w:spacing w:before="0" w:after="0" w:line="240" w:lineRule="auto"/>
              <w:rPr>
                <w:rFonts w:cs="Open Sans"/>
                <w:sz w:val="20"/>
                <w:szCs w:val="20"/>
              </w:rPr>
            </w:pPr>
            <w:r w:rsidRPr="006A2127">
              <w:rPr>
                <w:rFonts w:cs="Open Sans"/>
                <w:sz w:val="20"/>
                <w:szCs w:val="20"/>
              </w:rPr>
              <w:t>4.1 Digital Technologies (b) CAM &amp; rapid prototyping</w:t>
            </w:r>
          </w:p>
          <w:p w:rsidR="00D841C7" w:rsidRPr="006A2127" w:rsidRDefault="00D841C7" w:rsidP="009419F0">
            <w:pPr>
              <w:pStyle w:val="BodyText"/>
              <w:spacing w:before="0" w:after="0" w:line="240" w:lineRule="auto"/>
              <w:rPr>
                <w:rFonts w:cs="Open Sans"/>
                <w:sz w:val="20"/>
                <w:szCs w:val="20"/>
              </w:rPr>
            </w:pPr>
            <w:r w:rsidRPr="006A2127">
              <w:rPr>
                <w:rFonts w:cs="Open Sans"/>
                <w:sz w:val="20"/>
                <w:szCs w:val="20"/>
              </w:rPr>
              <w:t>6.1 Effects of Technological developments</w:t>
            </w:r>
          </w:p>
          <w:p w:rsidR="00D841C7" w:rsidRPr="006A2127" w:rsidRDefault="00D841C7" w:rsidP="009419F0">
            <w:pPr>
              <w:pStyle w:val="BodyText"/>
              <w:spacing w:before="0" w:after="0" w:line="240" w:lineRule="auto"/>
              <w:rPr>
                <w:rFonts w:cs="Open Sans"/>
                <w:sz w:val="20"/>
                <w:szCs w:val="20"/>
              </w:rPr>
            </w:pPr>
            <w:r>
              <w:rPr>
                <w:rFonts w:cs="Open Sans"/>
                <w:sz w:val="20"/>
                <w:szCs w:val="20"/>
              </w:rPr>
              <w:t xml:space="preserve">(a) </w:t>
            </w:r>
            <w:r w:rsidRPr="006A2127">
              <w:rPr>
                <w:rFonts w:cs="Open Sans"/>
                <w:sz w:val="20"/>
                <w:szCs w:val="20"/>
              </w:rPr>
              <w:t>Mass production</w:t>
            </w:r>
          </w:p>
          <w:p w:rsidR="00D841C7" w:rsidRPr="006A2127" w:rsidRDefault="00D841C7" w:rsidP="009419F0">
            <w:pPr>
              <w:pStyle w:val="BodyText"/>
              <w:spacing w:before="0" w:after="0" w:line="240" w:lineRule="auto"/>
              <w:rPr>
                <w:rFonts w:cs="Open Sans"/>
                <w:sz w:val="20"/>
                <w:szCs w:val="20"/>
              </w:rPr>
            </w:pPr>
            <w:r>
              <w:rPr>
                <w:rFonts w:cs="Open Sans"/>
                <w:sz w:val="20"/>
                <w:szCs w:val="20"/>
              </w:rPr>
              <w:t xml:space="preserve">(b) </w:t>
            </w:r>
            <w:r w:rsidRPr="006A2127">
              <w:rPr>
                <w:rFonts w:cs="Open Sans"/>
                <w:sz w:val="20"/>
                <w:szCs w:val="20"/>
              </w:rPr>
              <w:t>Industrial age</w:t>
            </w:r>
          </w:p>
          <w:p w:rsidR="00D841C7" w:rsidRPr="006A2127" w:rsidRDefault="00D841C7" w:rsidP="009419F0">
            <w:pPr>
              <w:pStyle w:val="BodyText"/>
              <w:spacing w:before="0" w:after="0" w:line="240" w:lineRule="auto"/>
              <w:rPr>
                <w:rFonts w:cs="Open Sans"/>
                <w:sz w:val="20"/>
                <w:szCs w:val="20"/>
              </w:rPr>
            </w:pPr>
            <w:r>
              <w:rPr>
                <w:rFonts w:cs="Open Sans"/>
                <w:sz w:val="20"/>
                <w:szCs w:val="20"/>
              </w:rPr>
              <w:t xml:space="preserve">(c) </w:t>
            </w:r>
            <w:r w:rsidRPr="006A2127">
              <w:rPr>
                <w:rFonts w:cs="Open Sans"/>
                <w:sz w:val="20"/>
                <w:szCs w:val="20"/>
              </w:rPr>
              <w:t>Global marketplace</w:t>
            </w:r>
          </w:p>
        </w:tc>
        <w:tc>
          <w:tcPr>
            <w:tcW w:w="6805" w:type="dxa"/>
            <w:shd w:val="clear" w:color="auto" w:fill="auto"/>
          </w:tcPr>
          <w:p w:rsidR="00D841C7" w:rsidRPr="006A2127" w:rsidRDefault="00D841C7" w:rsidP="00786841">
            <w:pPr>
              <w:pStyle w:val="BodyText"/>
              <w:spacing w:before="0" w:line="240" w:lineRule="auto"/>
              <w:rPr>
                <w:rFonts w:cs="Open Sans"/>
                <w:sz w:val="20"/>
                <w:szCs w:val="20"/>
              </w:rPr>
            </w:pPr>
            <w:r w:rsidRPr="006A2127">
              <w:rPr>
                <w:rFonts w:cs="Open Sans"/>
                <w:sz w:val="20"/>
                <w:szCs w:val="20"/>
              </w:rPr>
              <w:t>Revision time or catch up for over running topics.</w:t>
            </w:r>
          </w:p>
        </w:tc>
      </w:tr>
      <w:tr w:rsidR="00D841C7" w:rsidTr="009419F0">
        <w:trPr>
          <w:trHeight w:val="1639"/>
          <w:jc w:val="center"/>
        </w:trPr>
        <w:tc>
          <w:tcPr>
            <w:tcW w:w="975" w:type="dxa"/>
            <w:shd w:val="clear" w:color="auto" w:fill="auto"/>
            <w:vAlign w:val="center"/>
          </w:tcPr>
          <w:p w:rsidR="00D841C7" w:rsidRPr="0073260B" w:rsidRDefault="00D841C7" w:rsidP="009419F0">
            <w:pPr>
              <w:pStyle w:val="BodyText"/>
              <w:jc w:val="center"/>
            </w:pPr>
          </w:p>
          <w:p w:rsidR="00D841C7" w:rsidRPr="0073260B" w:rsidRDefault="00D841C7" w:rsidP="009419F0">
            <w:pPr>
              <w:pStyle w:val="BodyText"/>
              <w:jc w:val="center"/>
            </w:pPr>
            <w:r w:rsidRPr="0073260B">
              <w:t>2</w:t>
            </w:r>
          </w:p>
          <w:p w:rsidR="00D841C7" w:rsidRPr="0073260B" w:rsidRDefault="00D841C7" w:rsidP="009419F0">
            <w:pPr>
              <w:pStyle w:val="BodyText"/>
              <w:jc w:val="center"/>
            </w:pPr>
          </w:p>
        </w:tc>
        <w:tc>
          <w:tcPr>
            <w:tcW w:w="6804" w:type="dxa"/>
            <w:shd w:val="clear" w:color="auto" w:fill="auto"/>
          </w:tcPr>
          <w:p w:rsidR="003523F0" w:rsidRPr="003523F0" w:rsidRDefault="003523F0" w:rsidP="003523F0">
            <w:pPr>
              <w:pStyle w:val="BodyText"/>
              <w:spacing w:before="0" w:after="0" w:line="240" w:lineRule="auto"/>
              <w:rPr>
                <w:sz w:val="20"/>
              </w:rPr>
            </w:pPr>
            <w:r w:rsidRPr="003523F0">
              <w:rPr>
                <w:sz w:val="20"/>
              </w:rPr>
              <w:t>Advanced CAD use (to support NEA).</w:t>
            </w:r>
          </w:p>
          <w:p w:rsidR="003523F0" w:rsidRPr="003523F0" w:rsidRDefault="003523F0" w:rsidP="003523F0">
            <w:pPr>
              <w:pStyle w:val="BodyText"/>
              <w:spacing w:before="0" w:after="0" w:line="240" w:lineRule="auto"/>
              <w:rPr>
                <w:sz w:val="20"/>
              </w:rPr>
            </w:pPr>
            <w:r w:rsidRPr="003523F0">
              <w:rPr>
                <w:sz w:val="20"/>
              </w:rPr>
              <w:t>Working drawings (to support NEA).</w:t>
            </w:r>
          </w:p>
          <w:p w:rsidR="003523F0" w:rsidRPr="003523F0" w:rsidRDefault="003523F0" w:rsidP="003523F0">
            <w:pPr>
              <w:pStyle w:val="BodyText"/>
              <w:spacing w:before="0" w:after="0" w:line="240" w:lineRule="auto"/>
              <w:rPr>
                <w:sz w:val="20"/>
              </w:rPr>
            </w:pPr>
            <w:r w:rsidRPr="003523F0">
              <w:rPr>
                <w:sz w:val="20"/>
              </w:rPr>
              <w:t>Application of CAD modelling to a client.</w:t>
            </w:r>
          </w:p>
          <w:p w:rsidR="00D841C7" w:rsidRPr="003523F0" w:rsidRDefault="003523F0" w:rsidP="003523F0">
            <w:pPr>
              <w:pStyle w:val="BodyText"/>
              <w:spacing w:before="0" w:after="0" w:line="240" w:lineRule="auto"/>
              <w:rPr>
                <w:sz w:val="20"/>
              </w:rPr>
            </w:pPr>
            <w:r w:rsidRPr="003523F0">
              <w:rPr>
                <w:sz w:val="20"/>
              </w:rPr>
              <w:t>Use to enhance DMA</w:t>
            </w:r>
          </w:p>
        </w:tc>
        <w:tc>
          <w:tcPr>
            <w:tcW w:w="6805" w:type="dxa"/>
            <w:shd w:val="clear" w:color="auto" w:fill="auto"/>
          </w:tcPr>
          <w:p w:rsidR="00D841C7" w:rsidRPr="006A2127" w:rsidRDefault="003523F0" w:rsidP="00E14D71">
            <w:pPr>
              <w:pStyle w:val="BodyText"/>
              <w:spacing w:before="0" w:line="240" w:lineRule="auto"/>
              <w:rPr>
                <w:rFonts w:cs="Open Sans"/>
                <w:sz w:val="20"/>
                <w:szCs w:val="20"/>
              </w:rPr>
            </w:pPr>
            <w:r w:rsidRPr="003523F0">
              <w:rPr>
                <w:color w:val="000000" w:themeColor="text1"/>
                <w:sz w:val="20"/>
                <w:szCs w:val="20"/>
              </w:rPr>
              <w:t>Design and make assignment</w:t>
            </w:r>
          </w:p>
        </w:tc>
      </w:tr>
      <w:tr w:rsidR="003523F0" w:rsidTr="009419F0">
        <w:trPr>
          <w:trHeight w:val="1639"/>
          <w:jc w:val="center"/>
        </w:trPr>
        <w:tc>
          <w:tcPr>
            <w:tcW w:w="975" w:type="dxa"/>
            <w:shd w:val="clear" w:color="auto" w:fill="auto"/>
            <w:vAlign w:val="center"/>
          </w:tcPr>
          <w:p w:rsidR="003523F0" w:rsidRPr="0073260B" w:rsidRDefault="003523F0" w:rsidP="009419F0">
            <w:pPr>
              <w:pStyle w:val="BodyText"/>
              <w:jc w:val="center"/>
            </w:pPr>
            <w:r w:rsidRPr="0073260B">
              <w:t>3</w:t>
            </w:r>
          </w:p>
        </w:tc>
        <w:tc>
          <w:tcPr>
            <w:tcW w:w="6804" w:type="dxa"/>
            <w:shd w:val="clear" w:color="auto" w:fill="auto"/>
          </w:tcPr>
          <w:p w:rsidR="003523F0" w:rsidRPr="003523F0" w:rsidRDefault="003523F0" w:rsidP="009419F0">
            <w:pPr>
              <w:pStyle w:val="BodyText"/>
              <w:spacing w:before="0" w:line="240" w:lineRule="auto"/>
              <w:rPr>
                <w:rFonts w:cs="Open Sans"/>
                <w:sz w:val="20"/>
                <w:szCs w:val="20"/>
              </w:rPr>
            </w:pPr>
            <w:r w:rsidRPr="003523F0">
              <w:rPr>
                <w:color w:val="000000" w:themeColor="text1"/>
                <w:sz w:val="20"/>
                <w:szCs w:val="20"/>
              </w:rPr>
              <w:t>Design and make assignment</w:t>
            </w:r>
          </w:p>
        </w:tc>
        <w:tc>
          <w:tcPr>
            <w:tcW w:w="6805" w:type="dxa"/>
            <w:shd w:val="clear" w:color="auto" w:fill="auto"/>
          </w:tcPr>
          <w:p w:rsidR="003523F0" w:rsidRPr="003523F0" w:rsidRDefault="003523F0" w:rsidP="009419F0">
            <w:pPr>
              <w:pStyle w:val="BodyText"/>
              <w:spacing w:before="0" w:line="240" w:lineRule="auto"/>
              <w:rPr>
                <w:rFonts w:cs="Open Sans"/>
                <w:sz w:val="20"/>
                <w:szCs w:val="20"/>
              </w:rPr>
            </w:pPr>
            <w:r w:rsidRPr="003523F0">
              <w:rPr>
                <w:color w:val="000000" w:themeColor="text1"/>
                <w:sz w:val="20"/>
                <w:szCs w:val="20"/>
              </w:rPr>
              <w:t>Design and make assignment</w:t>
            </w:r>
          </w:p>
        </w:tc>
      </w:tr>
      <w:tr w:rsidR="003523F0" w:rsidTr="009419F0">
        <w:trPr>
          <w:trHeight w:val="1639"/>
          <w:jc w:val="center"/>
        </w:trPr>
        <w:tc>
          <w:tcPr>
            <w:tcW w:w="975" w:type="dxa"/>
            <w:shd w:val="clear" w:color="auto" w:fill="auto"/>
            <w:vAlign w:val="center"/>
          </w:tcPr>
          <w:p w:rsidR="003523F0" w:rsidRPr="0073260B" w:rsidRDefault="003523F0" w:rsidP="009419F0">
            <w:pPr>
              <w:pStyle w:val="BodyText"/>
              <w:jc w:val="center"/>
            </w:pPr>
            <w:r w:rsidRPr="0073260B">
              <w:t>4</w:t>
            </w:r>
          </w:p>
        </w:tc>
        <w:tc>
          <w:tcPr>
            <w:tcW w:w="6804" w:type="dxa"/>
            <w:shd w:val="clear" w:color="auto" w:fill="auto"/>
          </w:tcPr>
          <w:p w:rsidR="003523F0" w:rsidRPr="003523F0" w:rsidRDefault="003523F0" w:rsidP="009419F0">
            <w:pPr>
              <w:pStyle w:val="BodyText"/>
              <w:spacing w:before="0" w:line="240" w:lineRule="auto"/>
              <w:rPr>
                <w:rFonts w:cs="Open Sans"/>
                <w:sz w:val="20"/>
                <w:szCs w:val="20"/>
              </w:rPr>
            </w:pPr>
            <w:r w:rsidRPr="003523F0">
              <w:rPr>
                <w:color w:val="000000" w:themeColor="text1"/>
                <w:sz w:val="20"/>
                <w:szCs w:val="20"/>
              </w:rPr>
              <w:t>Design and make assignment</w:t>
            </w:r>
          </w:p>
        </w:tc>
        <w:tc>
          <w:tcPr>
            <w:tcW w:w="6805" w:type="dxa"/>
            <w:shd w:val="clear" w:color="auto" w:fill="auto"/>
          </w:tcPr>
          <w:p w:rsidR="003523F0" w:rsidRPr="003523F0" w:rsidRDefault="003523F0" w:rsidP="009419F0">
            <w:pPr>
              <w:pStyle w:val="BodyText"/>
              <w:spacing w:before="0" w:line="240" w:lineRule="auto"/>
              <w:rPr>
                <w:rFonts w:cs="Open Sans"/>
                <w:sz w:val="20"/>
                <w:szCs w:val="20"/>
              </w:rPr>
            </w:pPr>
            <w:r w:rsidRPr="003523F0">
              <w:rPr>
                <w:color w:val="000000" w:themeColor="text1"/>
                <w:sz w:val="20"/>
                <w:szCs w:val="20"/>
              </w:rPr>
              <w:t>Design and make assignment</w:t>
            </w:r>
            <w:r w:rsidRPr="003523F0">
              <w:rPr>
                <w:rFonts w:cs="Open Sans"/>
                <w:sz w:val="20"/>
                <w:szCs w:val="20"/>
              </w:rPr>
              <w:t xml:space="preserve"> </w:t>
            </w:r>
          </w:p>
        </w:tc>
      </w:tr>
    </w:tbl>
    <w:p w:rsidR="00D841C7" w:rsidRPr="00540A14" w:rsidRDefault="00D841C7" w:rsidP="00D841C7"/>
    <w:p w:rsidR="00D841C7" w:rsidRDefault="00D841C7" w:rsidP="00D841C7">
      <w:r>
        <w:br w:type="page"/>
      </w:r>
    </w:p>
    <w:p w:rsidR="00F47B1B" w:rsidRDefault="00F47B1B" w:rsidP="00F47B1B"/>
    <w:tbl>
      <w:tblPr>
        <w:tblStyle w:val="TableGrid"/>
        <w:tblW w:w="14584"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6804"/>
        <w:gridCol w:w="6805"/>
      </w:tblGrid>
      <w:tr w:rsidR="00D841C7" w:rsidRPr="00D20593" w:rsidTr="009419F0">
        <w:trPr>
          <w:trHeight w:val="366"/>
          <w:jc w:val="center"/>
        </w:trPr>
        <w:tc>
          <w:tcPr>
            <w:tcW w:w="14584" w:type="dxa"/>
            <w:gridSpan w:val="3"/>
            <w:shd w:val="clear" w:color="auto" w:fill="auto"/>
            <w:vAlign w:val="center"/>
          </w:tcPr>
          <w:p w:rsidR="00D841C7" w:rsidRDefault="00D841C7" w:rsidP="009419F0">
            <w:pPr>
              <w:jc w:val="center"/>
              <w:rPr>
                <w:rFonts w:ascii="Open Sans" w:hAnsi="Open Sans" w:cs="Open Sans"/>
                <w:b/>
                <w:sz w:val="22"/>
                <w:szCs w:val="20"/>
              </w:rPr>
            </w:pPr>
            <w:r>
              <w:rPr>
                <w:rFonts w:ascii="Open Sans" w:hAnsi="Open Sans" w:cs="Open Sans"/>
                <w:b/>
                <w:sz w:val="22"/>
                <w:szCs w:val="20"/>
              </w:rPr>
              <w:t>Year 1</w:t>
            </w:r>
          </w:p>
        </w:tc>
      </w:tr>
      <w:tr w:rsidR="00D841C7" w:rsidRPr="00D20593" w:rsidTr="009419F0">
        <w:trPr>
          <w:trHeight w:val="366"/>
          <w:jc w:val="center"/>
        </w:trPr>
        <w:tc>
          <w:tcPr>
            <w:tcW w:w="975"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804" w:type="dxa"/>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r>
              <w:rPr>
                <w:rFonts w:ascii="Open Sans" w:hAnsi="Open Sans" w:cs="Open Sans"/>
                <w:b/>
                <w:sz w:val="22"/>
                <w:szCs w:val="20"/>
              </w:rPr>
              <w:t xml:space="preserve"> - AS level</w:t>
            </w:r>
          </w:p>
        </w:tc>
        <w:tc>
          <w:tcPr>
            <w:tcW w:w="6805" w:type="dxa"/>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r>
              <w:rPr>
                <w:rFonts w:ascii="Open Sans" w:hAnsi="Open Sans" w:cs="Open Sans"/>
                <w:b/>
                <w:sz w:val="22"/>
                <w:szCs w:val="20"/>
              </w:rPr>
              <w:t xml:space="preserve"> – A level</w:t>
            </w:r>
          </w:p>
        </w:tc>
      </w:tr>
      <w:tr w:rsidR="003A0627" w:rsidTr="00AF445C">
        <w:trPr>
          <w:trHeight w:val="1639"/>
          <w:jc w:val="center"/>
        </w:trPr>
        <w:tc>
          <w:tcPr>
            <w:tcW w:w="975" w:type="dxa"/>
            <w:shd w:val="clear" w:color="auto" w:fill="auto"/>
            <w:vAlign w:val="center"/>
          </w:tcPr>
          <w:p w:rsidR="003A0627" w:rsidRPr="0073260B" w:rsidRDefault="003A0627" w:rsidP="009419F0">
            <w:pPr>
              <w:pStyle w:val="BodyText"/>
              <w:jc w:val="center"/>
            </w:pPr>
          </w:p>
          <w:p w:rsidR="003A0627" w:rsidRPr="0073260B" w:rsidRDefault="003A0627" w:rsidP="009419F0">
            <w:pPr>
              <w:pStyle w:val="BodyText"/>
              <w:jc w:val="center"/>
            </w:pPr>
            <w:r w:rsidRPr="0073260B">
              <w:t>1</w:t>
            </w:r>
          </w:p>
          <w:p w:rsidR="003A0627" w:rsidRPr="0073260B" w:rsidRDefault="003A0627" w:rsidP="009419F0">
            <w:pPr>
              <w:pStyle w:val="BodyText"/>
              <w:jc w:val="center"/>
            </w:pPr>
          </w:p>
        </w:tc>
        <w:tc>
          <w:tcPr>
            <w:tcW w:w="6804" w:type="dxa"/>
            <w:shd w:val="clear" w:color="auto" w:fill="auto"/>
          </w:tcPr>
          <w:p w:rsidR="003A0627" w:rsidRPr="003A0627" w:rsidRDefault="003A0627" w:rsidP="00AF445C">
            <w:pPr>
              <w:pStyle w:val="BodyText"/>
              <w:spacing w:before="0" w:line="240" w:lineRule="auto"/>
              <w:rPr>
                <w:rFonts w:cs="Open Sans"/>
                <w:sz w:val="20"/>
              </w:rPr>
            </w:pPr>
            <w:r w:rsidRPr="00AF445C">
              <w:rPr>
                <w:color w:val="000000" w:themeColor="text1"/>
                <w:sz w:val="20"/>
                <w:szCs w:val="20"/>
              </w:rPr>
              <w:t>Design and make assignment</w:t>
            </w:r>
          </w:p>
        </w:tc>
        <w:tc>
          <w:tcPr>
            <w:tcW w:w="6805" w:type="dxa"/>
            <w:shd w:val="clear" w:color="auto" w:fill="auto"/>
          </w:tcPr>
          <w:p w:rsidR="00AF445C" w:rsidRDefault="00AF445C" w:rsidP="00AF445C">
            <w:pPr>
              <w:rPr>
                <w:rFonts w:ascii="Open Sans" w:hAnsi="Open Sans" w:cs="Open Sans"/>
                <w:sz w:val="20"/>
                <w:szCs w:val="20"/>
              </w:rPr>
            </w:pPr>
            <w:r>
              <w:rPr>
                <w:rFonts w:ascii="Open Sans" w:hAnsi="Open Sans" w:cs="Open Sans"/>
                <w:sz w:val="20"/>
                <w:szCs w:val="20"/>
              </w:rPr>
              <w:t>11.1</w:t>
            </w:r>
            <w:r w:rsidRPr="00D50C80">
              <w:rPr>
                <w:rFonts w:ascii="Open Sans" w:hAnsi="Open Sans" w:cs="Open Sans"/>
                <w:sz w:val="20"/>
                <w:szCs w:val="20"/>
              </w:rPr>
              <w:t xml:space="preserve"> Information Handling, modelling and forward planning</w:t>
            </w:r>
          </w:p>
          <w:p w:rsidR="00AF445C" w:rsidRDefault="00AF445C" w:rsidP="00AF445C">
            <w:pPr>
              <w:rPr>
                <w:rFonts w:ascii="Open Sans" w:hAnsi="Open Sans" w:cs="Open Sans"/>
                <w:sz w:val="20"/>
                <w:szCs w:val="20"/>
              </w:rPr>
            </w:pPr>
            <w:r>
              <w:rPr>
                <w:rFonts w:ascii="Open Sans" w:hAnsi="Open Sans" w:cs="Open Sans"/>
                <w:sz w:val="20"/>
                <w:szCs w:val="20"/>
              </w:rPr>
              <w:t>(a) Marketing</w:t>
            </w:r>
          </w:p>
          <w:p w:rsidR="00AF445C" w:rsidRDefault="00AF445C" w:rsidP="00AF445C">
            <w:pPr>
              <w:rPr>
                <w:rFonts w:ascii="Open Sans" w:hAnsi="Open Sans" w:cs="Open Sans"/>
                <w:sz w:val="20"/>
                <w:szCs w:val="20"/>
              </w:rPr>
            </w:pPr>
            <w:r>
              <w:rPr>
                <w:rFonts w:ascii="Open Sans" w:hAnsi="Open Sans" w:cs="Open Sans"/>
                <w:sz w:val="20"/>
                <w:szCs w:val="20"/>
              </w:rPr>
              <w:t>(b) Innovation management</w:t>
            </w:r>
          </w:p>
          <w:p w:rsidR="00AF445C" w:rsidRDefault="00AF445C" w:rsidP="00AF445C">
            <w:pPr>
              <w:rPr>
                <w:rFonts w:ascii="Open Sans" w:hAnsi="Open Sans" w:cs="Open Sans"/>
                <w:sz w:val="20"/>
                <w:szCs w:val="20"/>
              </w:rPr>
            </w:pPr>
            <w:r>
              <w:rPr>
                <w:rFonts w:ascii="Open Sans" w:hAnsi="Open Sans" w:cs="Open Sans"/>
                <w:sz w:val="20"/>
                <w:szCs w:val="20"/>
              </w:rPr>
              <w:t>(c) Feasibility studies</w:t>
            </w:r>
          </w:p>
          <w:p w:rsidR="003A0627" w:rsidRPr="00D50C80" w:rsidRDefault="003A0627" w:rsidP="009419F0">
            <w:pPr>
              <w:rPr>
                <w:rFonts w:ascii="Open Sans" w:hAnsi="Open Sans" w:cs="Open Sans"/>
                <w:sz w:val="20"/>
                <w:szCs w:val="20"/>
              </w:rPr>
            </w:pPr>
          </w:p>
        </w:tc>
      </w:tr>
      <w:tr w:rsidR="003A0627" w:rsidTr="003A0627">
        <w:trPr>
          <w:trHeight w:val="1639"/>
          <w:jc w:val="center"/>
        </w:trPr>
        <w:tc>
          <w:tcPr>
            <w:tcW w:w="975" w:type="dxa"/>
            <w:shd w:val="clear" w:color="auto" w:fill="auto"/>
            <w:vAlign w:val="center"/>
          </w:tcPr>
          <w:p w:rsidR="003A0627" w:rsidRPr="0073260B" w:rsidRDefault="003A0627" w:rsidP="009419F0">
            <w:pPr>
              <w:pStyle w:val="BodyText"/>
              <w:jc w:val="center"/>
            </w:pPr>
          </w:p>
          <w:p w:rsidR="003A0627" w:rsidRPr="0073260B" w:rsidRDefault="003A0627" w:rsidP="009419F0">
            <w:pPr>
              <w:pStyle w:val="BodyText"/>
              <w:jc w:val="center"/>
            </w:pPr>
            <w:r w:rsidRPr="0073260B">
              <w:t>2</w:t>
            </w:r>
          </w:p>
          <w:p w:rsidR="003A0627" w:rsidRPr="0073260B" w:rsidRDefault="003A0627" w:rsidP="009419F0">
            <w:pPr>
              <w:pStyle w:val="BodyText"/>
              <w:jc w:val="center"/>
            </w:pPr>
          </w:p>
        </w:tc>
        <w:tc>
          <w:tcPr>
            <w:tcW w:w="6804" w:type="dxa"/>
            <w:shd w:val="clear" w:color="auto" w:fill="auto"/>
          </w:tcPr>
          <w:p w:rsidR="003A0627" w:rsidRPr="003A0627" w:rsidRDefault="003A0627" w:rsidP="00AF445C">
            <w:pPr>
              <w:pStyle w:val="BodyText"/>
              <w:spacing w:before="0" w:line="240" w:lineRule="auto"/>
              <w:rPr>
                <w:rFonts w:cs="Open Sans"/>
                <w:sz w:val="20"/>
              </w:rPr>
            </w:pPr>
            <w:r w:rsidRPr="00AF445C">
              <w:rPr>
                <w:color w:val="000000" w:themeColor="text1"/>
                <w:sz w:val="20"/>
                <w:szCs w:val="20"/>
              </w:rPr>
              <w:t>Design and make assignment</w:t>
            </w:r>
            <w:r w:rsidRPr="003A0627">
              <w:rPr>
                <w:rFonts w:cs="Open Sans"/>
                <w:sz w:val="20"/>
              </w:rPr>
              <w:t xml:space="preserve"> </w:t>
            </w:r>
          </w:p>
        </w:tc>
        <w:tc>
          <w:tcPr>
            <w:tcW w:w="6805" w:type="dxa"/>
            <w:shd w:val="clear" w:color="auto" w:fill="auto"/>
          </w:tcPr>
          <w:p w:rsidR="00AF445C" w:rsidRDefault="00AF445C" w:rsidP="00AF445C">
            <w:pPr>
              <w:rPr>
                <w:rFonts w:ascii="Open Sans" w:hAnsi="Open Sans" w:cs="Open Sans"/>
                <w:sz w:val="20"/>
                <w:szCs w:val="20"/>
              </w:rPr>
            </w:pPr>
            <w:r>
              <w:rPr>
                <w:rFonts w:ascii="Open Sans" w:hAnsi="Open Sans" w:cs="Open Sans"/>
                <w:sz w:val="20"/>
                <w:szCs w:val="20"/>
              </w:rPr>
              <w:t>NEA:</w:t>
            </w:r>
          </w:p>
          <w:p w:rsidR="00AF445C" w:rsidRDefault="00AF445C" w:rsidP="00AF445C">
            <w:pPr>
              <w:rPr>
                <w:rFonts w:ascii="Open Sans" w:hAnsi="Open Sans" w:cs="Open Sans"/>
                <w:sz w:val="20"/>
                <w:szCs w:val="20"/>
              </w:rPr>
            </w:pPr>
            <w:r>
              <w:rPr>
                <w:rFonts w:ascii="Open Sans" w:hAnsi="Open Sans" w:cs="Open Sans"/>
                <w:sz w:val="20"/>
                <w:szCs w:val="20"/>
              </w:rPr>
              <w:t xml:space="preserve">Part 1: Identifying </w:t>
            </w:r>
            <w:r w:rsidR="00786841">
              <w:rPr>
                <w:rFonts w:ascii="Open Sans" w:hAnsi="Open Sans" w:cs="Open Sans"/>
                <w:sz w:val="20"/>
                <w:szCs w:val="20"/>
              </w:rPr>
              <w:t>and outlining possibilities for design</w:t>
            </w:r>
          </w:p>
          <w:p w:rsidR="00AF445C" w:rsidRDefault="00AF445C" w:rsidP="00AF445C">
            <w:pPr>
              <w:pStyle w:val="ListParagraph"/>
              <w:numPr>
                <w:ilvl w:val="0"/>
                <w:numId w:val="28"/>
              </w:numPr>
              <w:rPr>
                <w:rFonts w:cs="Open Sans"/>
                <w:sz w:val="20"/>
                <w:szCs w:val="20"/>
              </w:rPr>
            </w:pPr>
            <w:r w:rsidRPr="00CA2B9B">
              <w:rPr>
                <w:rFonts w:cs="Open Sans"/>
                <w:sz w:val="20"/>
                <w:szCs w:val="20"/>
              </w:rPr>
              <w:t>Establishing a problem</w:t>
            </w:r>
          </w:p>
          <w:p w:rsidR="00AF445C" w:rsidRDefault="00AF445C" w:rsidP="00AF445C">
            <w:pPr>
              <w:pStyle w:val="ListParagraph"/>
              <w:numPr>
                <w:ilvl w:val="0"/>
                <w:numId w:val="28"/>
              </w:numPr>
              <w:rPr>
                <w:rFonts w:cs="Open Sans"/>
                <w:sz w:val="20"/>
                <w:szCs w:val="20"/>
              </w:rPr>
            </w:pPr>
            <w:r>
              <w:rPr>
                <w:rFonts w:cs="Open Sans"/>
                <w:sz w:val="20"/>
                <w:szCs w:val="20"/>
              </w:rPr>
              <w:t>Problem negotiation/justification</w:t>
            </w:r>
          </w:p>
          <w:p w:rsidR="003A0627" w:rsidRPr="00AF445C" w:rsidRDefault="00AF445C" w:rsidP="00AF445C">
            <w:pPr>
              <w:pStyle w:val="ListParagraph"/>
              <w:numPr>
                <w:ilvl w:val="0"/>
                <w:numId w:val="28"/>
              </w:numPr>
              <w:rPr>
                <w:rFonts w:cs="Open Sans"/>
                <w:sz w:val="20"/>
                <w:szCs w:val="20"/>
              </w:rPr>
            </w:pPr>
            <w:r w:rsidRPr="00AF445C">
              <w:rPr>
                <w:rFonts w:cs="Open Sans"/>
                <w:sz w:val="20"/>
                <w:szCs w:val="20"/>
              </w:rPr>
              <w:t>Research</w:t>
            </w:r>
          </w:p>
        </w:tc>
      </w:tr>
      <w:tr w:rsidR="003A0627" w:rsidTr="003A0627">
        <w:trPr>
          <w:trHeight w:val="1639"/>
          <w:jc w:val="center"/>
        </w:trPr>
        <w:tc>
          <w:tcPr>
            <w:tcW w:w="975" w:type="dxa"/>
            <w:shd w:val="clear" w:color="auto" w:fill="auto"/>
            <w:vAlign w:val="center"/>
          </w:tcPr>
          <w:p w:rsidR="003A0627" w:rsidRPr="0073260B" w:rsidRDefault="003A0627" w:rsidP="009419F0">
            <w:pPr>
              <w:pStyle w:val="BodyText"/>
              <w:jc w:val="center"/>
            </w:pPr>
            <w:r w:rsidRPr="0073260B">
              <w:t>3</w:t>
            </w:r>
          </w:p>
        </w:tc>
        <w:tc>
          <w:tcPr>
            <w:tcW w:w="6804" w:type="dxa"/>
            <w:tcBorders>
              <w:right w:val="single" w:sz="4" w:space="0" w:color="auto"/>
            </w:tcBorders>
            <w:shd w:val="clear" w:color="auto" w:fill="auto"/>
          </w:tcPr>
          <w:p w:rsidR="003A0627" w:rsidRPr="003A0627" w:rsidRDefault="003A0627" w:rsidP="00AF445C">
            <w:pPr>
              <w:pStyle w:val="BodyText"/>
              <w:spacing w:before="0" w:line="240" w:lineRule="auto"/>
              <w:rPr>
                <w:rFonts w:cs="Open Sans"/>
                <w:sz w:val="20"/>
              </w:rPr>
            </w:pPr>
            <w:r w:rsidRPr="00AF445C">
              <w:rPr>
                <w:color w:val="000000" w:themeColor="text1"/>
                <w:sz w:val="20"/>
                <w:szCs w:val="20"/>
              </w:rPr>
              <w:t>Design and make assignment</w:t>
            </w:r>
          </w:p>
        </w:tc>
        <w:tc>
          <w:tcPr>
            <w:tcW w:w="6805" w:type="dxa"/>
            <w:tcBorders>
              <w:left w:val="single" w:sz="4" w:space="0" w:color="auto"/>
            </w:tcBorders>
            <w:shd w:val="clear" w:color="auto" w:fill="auto"/>
          </w:tcPr>
          <w:p w:rsidR="003A0627" w:rsidRDefault="003A0627" w:rsidP="009419F0">
            <w:pPr>
              <w:rPr>
                <w:rFonts w:ascii="Open Sans" w:hAnsi="Open Sans" w:cs="Open Sans"/>
                <w:sz w:val="20"/>
                <w:szCs w:val="20"/>
              </w:rPr>
            </w:pPr>
            <w:r>
              <w:rPr>
                <w:rFonts w:ascii="Open Sans" w:hAnsi="Open Sans" w:cs="Open Sans"/>
                <w:sz w:val="20"/>
                <w:szCs w:val="20"/>
              </w:rPr>
              <w:t>NEA:</w:t>
            </w:r>
          </w:p>
          <w:p w:rsidR="003A0627" w:rsidRDefault="003A0627" w:rsidP="009419F0">
            <w:pPr>
              <w:rPr>
                <w:rFonts w:ascii="Open Sans" w:hAnsi="Open Sans" w:cs="Open Sans"/>
                <w:sz w:val="20"/>
                <w:szCs w:val="20"/>
              </w:rPr>
            </w:pPr>
            <w:r>
              <w:rPr>
                <w:rFonts w:ascii="Open Sans" w:hAnsi="Open Sans" w:cs="Open Sans"/>
                <w:sz w:val="20"/>
                <w:szCs w:val="20"/>
              </w:rPr>
              <w:t xml:space="preserve">Part 1: </w:t>
            </w:r>
            <w:r w:rsidR="00786841">
              <w:rPr>
                <w:rFonts w:ascii="Open Sans" w:hAnsi="Open Sans" w:cs="Open Sans"/>
                <w:sz w:val="20"/>
                <w:szCs w:val="20"/>
              </w:rPr>
              <w:t>Identifying and outlining possibilities for design</w:t>
            </w:r>
          </w:p>
          <w:p w:rsidR="003A0627" w:rsidRDefault="003A0627" w:rsidP="007E05BD">
            <w:pPr>
              <w:pStyle w:val="ListParagraph"/>
              <w:numPr>
                <w:ilvl w:val="0"/>
                <w:numId w:val="28"/>
              </w:numPr>
              <w:rPr>
                <w:rFonts w:cs="Open Sans"/>
                <w:sz w:val="20"/>
                <w:szCs w:val="20"/>
              </w:rPr>
            </w:pPr>
            <w:r w:rsidRPr="00CA2B9B">
              <w:rPr>
                <w:rFonts w:cs="Open Sans"/>
                <w:sz w:val="20"/>
                <w:szCs w:val="20"/>
              </w:rPr>
              <w:t>Establishing a problem</w:t>
            </w:r>
          </w:p>
          <w:p w:rsidR="003A0627" w:rsidRDefault="003A0627" w:rsidP="007E05BD">
            <w:pPr>
              <w:pStyle w:val="ListParagraph"/>
              <w:numPr>
                <w:ilvl w:val="0"/>
                <w:numId w:val="28"/>
              </w:numPr>
              <w:rPr>
                <w:rFonts w:cs="Open Sans"/>
                <w:sz w:val="20"/>
                <w:szCs w:val="20"/>
              </w:rPr>
            </w:pPr>
            <w:r>
              <w:rPr>
                <w:rFonts w:cs="Open Sans"/>
                <w:sz w:val="20"/>
                <w:szCs w:val="20"/>
              </w:rPr>
              <w:t>Problem negotiation/justification</w:t>
            </w:r>
          </w:p>
          <w:p w:rsidR="00AF445C" w:rsidRPr="00CA2B9B" w:rsidRDefault="00AF445C" w:rsidP="007E05BD">
            <w:pPr>
              <w:pStyle w:val="ListParagraph"/>
              <w:numPr>
                <w:ilvl w:val="0"/>
                <w:numId w:val="28"/>
              </w:numPr>
              <w:rPr>
                <w:rFonts w:cs="Open Sans"/>
                <w:sz w:val="20"/>
                <w:szCs w:val="20"/>
              </w:rPr>
            </w:pPr>
            <w:r>
              <w:rPr>
                <w:rFonts w:cs="Open Sans"/>
                <w:sz w:val="20"/>
                <w:szCs w:val="20"/>
              </w:rPr>
              <w:t>Research</w:t>
            </w:r>
          </w:p>
        </w:tc>
      </w:tr>
      <w:tr w:rsidR="003A0627" w:rsidTr="003A0627">
        <w:trPr>
          <w:trHeight w:val="1639"/>
          <w:jc w:val="center"/>
        </w:trPr>
        <w:tc>
          <w:tcPr>
            <w:tcW w:w="975" w:type="dxa"/>
            <w:shd w:val="clear" w:color="auto" w:fill="auto"/>
            <w:vAlign w:val="center"/>
          </w:tcPr>
          <w:p w:rsidR="003A0627" w:rsidRPr="0073260B" w:rsidRDefault="003A0627" w:rsidP="009419F0">
            <w:pPr>
              <w:pStyle w:val="BodyText"/>
              <w:jc w:val="center"/>
            </w:pPr>
            <w:r w:rsidRPr="0073260B">
              <w:t>4</w:t>
            </w:r>
          </w:p>
        </w:tc>
        <w:tc>
          <w:tcPr>
            <w:tcW w:w="6804" w:type="dxa"/>
            <w:shd w:val="clear" w:color="auto" w:fill="auto"/>
          </w:tcPr>
          <w:p w:rsidR="003A0627" w:rsidRPr="003A0627" w:rsidRDefault="003A0627" w:rsidP="00AF445C">
            <w:pPr>
              <w:pStyle w:val="BodyText"/>
              <w:spacing w:before="0" w:line="240" w:lineRule="auto"/>
              <w:rPr>
                <w:rFonts w:cs="Open Sans"/>
                <w:sz w:val="20"/>
              </w:rPr>
            </w:pPr>
            <w:r w:rsidRPr="00AF445C">
              <w:rPr>
                <w:color w:val="000000" w:themeColor="text1"/>
                <w:sz w:val="20"/>
                <w:szCs w:val="20"/>
              </w:rPr>
              <w:t>Design and make assignment</w:t>
            </w:r>
          </w:p>
        </w:tc>
        <w:tc>
          <w:tcPr>
            <w:tcW w:w="6805" w:type="dxa"/>
            <w:shd w:val="clear" w:color="auto" w:fill="auto"/>
          </w:tcPr>
          <w:p w:rsidR="003A0627" w:rsidRDefault="003A0627" w:rsidP="009419F0">
            <w:pPr>
              <w:rPr>
                <w:rFonts w:ascii="Open Sans" w:hAnsi="Open Sans" w:cs="Open Sans"/>
                <w:sz w:val="20"/>
                <w:szCs w:val="20"/>
              </w:rPr>
            </w:pPr>
            <w:r>
              <w:rPr>
                <w:rFonts w:ascii="Open Sans" w:hAnsi="Open Sans" w:cs="Open Sans"/>
                <w:sz w:val="20"/>
                <w:szCs w:val="20"/>
              </w:rPr>
              <w:t>NEA:</w:t>
            </w:r>
          </w:p>
          <w:p w:rsidR="00786841" w:rsidRDefault="003A0627" w:rsidP="007E05BD">
            <w:pPr>
              <w:pStyle w:val="ListParagraph"/>
              <w:numPr>
                <w:ilvl w:val="0"/>
                <w:numId w:val="28"/>
              </w:numPr>
              <w:rPr>
                <w:rFonts w:cs="Open Sans"/>
                <w:sz w:val="20"/>
                <w:szCs w:val="20"/>
              </w:rPr>
            </w:pPr>
            <w:r>
              <w:rPr>
                <w:rFonts w:cs="Open Sans"/>
                <w:sz w:val="20"/>
                <w:szCs w:val="20"/>
              </w:rPr>
              <w:t xml:space="preserve">Part 1: </w:t>
            </w:r>
            <w:r w:rsidR="00786841">
              <w:rPr>
                <w:rFonts w:cs="Open Sans"/>
                <w:sz w:val="20"/>
                <w:szCs w:val="20"/>
              </w:rPr>
              <w:t xml:space="preserve">Identifying and outlining possibilities for design </w:t>
            </w:r>
          </w:p>
          <w:p w:rsidR="003A0627" w:rsidRDefault="003A0627" w:rsidP="007E05BD">
            <w:pPr>
              <w:pStyle w:val="ListParagraph"/>
              <w:numPr>
                <w:ilvl w:val="0"/>
                <w:numId w:val="28"/>
              </w:numPr>
              <w:rPr>
                <w:rFonts w:cs="Open Sans"/>
                <w:sz w:val="20"/>
                <w:szCs w:val="20"/>
              </w:rPr>
            </w:pPr>
            <w:r>
              <w:rPr>
                <w:rFonts w:cs="Open Sans"/>
                <w:sz w:val="20"/>
                <w:szCs w:val="20"/>
              </w:rPr>
              <w:t>Problem investigation</w:t>
            </w:r>
          </w:p>
          <w:p w:rsidR="003A0627" w:rsidRPr="00CA2B9B" w:rsidRDefault="003A0627" w:rsidP="007E05BD">
            <w:pPr>
              <w:pStyle w:val="ListParagraph"/>
              <w:numPr>
                <w:ilvl w:val="0"/>
                <w:numId w:val="28"/>
              </w:numPr>
              <w:rPr>
                <w:rFonts w:cs="Open Sans"/>
                <w:sz w:val="20"/>
                <w:szCs w:val="20"/>
              </w:rPr>
            </w:pPr>
            <w:r>
              <w:rPr>
                <w:rFonts w:cs="Open Sans"/>
                <w:sz w:val="20"/>
                <w:szCs w:val="20"/>
              </w:rPr>
              <w:t>Research</w:t>
            </w:r>
          </w:p>
        </w:tc>
      </w:tr>
    </w:tbl>
    <w:p w:rsidR="00D841C7" w:rsidRDefault="00D841C7" w:rsidP="00D841C7">
      <w:pPr>
        <w:pStyle w:val="Heading3"/>
        <w:rPr>
          <w:lang w:val="en-GB" w:eastAsia="en-GB"/>
        </w:rPr>
      </w:pPr>
    </w:p>
    <w:p w:rsidR="00D841C7" w:rsidRDefault="00D841C7" w:rsidP="00D841C7">
      <w:r>
        <w:br w:type="page"/>
      </w:r>
    </w:p>
    <w:p w:rsidR="00F47B1B" w:rsidRPr="00F47B1B" w:rsidRDefault="00F47B1B" w:rsidP="00D841C7"/>
    <w:tbl>
      <w:tblPr>
        <w:tblStyle w:val="TableGrid"/>
        <w:tblW w:w="14363" w:type="dxa"/>
        <w:jc w:val="center"/>
        <w:tblBorders>
          <w:top w:val="single" w:sz="4" w:space="0" w:color="871A86" w:themeColor="accent6" w:themeShade="BF"/>
          <w:left w:val="single" w:sz="4" w:space="0" w:color="871A86" w:themeColor="accent6" w:themeShade="BF"/>
          <w:bottom w:val="single" w:sz="4" w:space="0" w:color="871A86" w:themeColor="accent6" w:themeShade="BF"/>
          <w:right w:val="single" w:sz="4" w:space="0" w:color="871A86" w:themeColor="accent6" w:themeShade="BF"/>
          <w:insideH w:val="single" w:sz="4" w:space="0" w:color="871A86" w:themeColor="accent6" w:themeShade="BF"/>
          <w:insideV w:val="single" w:sz="4" w:space="0" w:color="871A86" w:themeColor="accent6" w:themeShade="BF"/>
        </w:tblBorders>
        <w:tblLook w:val="04A0" w:firstRow="1" w:lastRow="0" w:firstColumn="1" w:lastColumn="0" w:noHBand="0" w:noVBand="1"/>
      </w:tblPr>
      <w:tblGrid>
        <w:gridCol w:w="975"/>
        <w:gridCol w:w="6695"/>
        <w:gridCol w:w="6693"/>
      </w:tblGrid>
      <w:tr w:rsidR="00D841C7" w:rsidRPr="00D20593" w:rsidTr="009419F0">
        <w:trPr>
          <w:trHeight w:val="366"/>
          <w:jc w:val="center"/>
        </w:trPr>
        <w:tc>
          <w:tcPr>
            <w:tcW w:w="14363" w:type="dxa"/>
            <w:gridSpan w:val="3"/>
            <w:shd w:val="clear" w:color="auto" w:fill="auto"/>
            <w:vAlign w:val="center"/>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Year 2</w:t>
            </w:r>
          </w:p>
        </w:tc>
      </w:tr>
      <w:tr w:rsidR="00D841C7" w:rsidRPr="00D20593" w:rsidTr="009419F0">
        <w:trPr>
          <w:trHeight w:val="366"/>
          <w:jc w:val="center"/>
        </w:trPr>
        <w:tc>
          <w:tcPr>
            <w:tcW w:w="975"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695"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Autumn 1</w:t>
            </w:r>
            <w:r w:rsidRPr="000A7298">
              <w:rPr>
                <w:rFonts w:ascii="Open Sans" w:hAnsi="Open Sans" w:cs="Open Sans"/>
                <w:b/>
                <w:sz w:val="22"/>
                <w:szCs w:val="20"/>
                <w:vertAlign w:val="superscript"/>
              </w:rPr>
              <w:t>st</w:t>
            </w:r>
            <w:r w:rsidRPr="00D20593">
              <w:rPr>
                <w:rFonts w:ascii="Open Sans" w:hAnsi="Open Sans" w:cs="Open Sans"/>
                <w:b/>
                <w:sz w:val="22"/>
                <w:szCs w:val="20"/>
              </w:rPr>
              <w:t xml:space="preserve"> half</w:t>
            </w:r>
          </w:p>
        </w:tc>
        <w:tc>
          <w:tcPr>
            <w:tcW w:w="6693" w:type="dxa"/>
            <w:shd w:val="clear" w:color="auto" w:fill="auto"/>
            <w:vAlign w:val="center"/>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Autumn 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D841C7" w:rsidTr="009419F0">
        <w:trPr>
          <w:trHeight w:val="1639"/>
          <w:jc w:val="center"/>
        </w:trPr>
        <w:tc>
          <w:tcPr>
            <w:tcW w:w="975" w:type="dxa"/>
            <w:shd w:val="clear" w:color="auto" w:fill="auto"/>
            <w:vAlign w:val="center"/>
          </w:tcPr>
          <w:p w:rsidR="00D841C7" w:rsidRPr="00F13894" w:rsidRDefault="00D841C7" w:rsidP="009419F0">
            <w:pPr>
              <w:jc w:val="center"/>
              <w:rPr>
                <w:rFonts w:ascii="Open Sans" w:hAnsi="Open Sans" w:cs="Open Sans"/>
                <w:szCs w:val="32"/>
              </w:rPr>
            </w:pPr>
          </w:p>
          <w:p w:rsidR="00D841C7" w:rsidRPr="00F13894" w:rsidRDefault="00D841C7" w:rsidP="009419F0">
            <w:pPr>
              <w:jc w:val="center"/>
              <w:rPr>
                <w:rFonts w:ascii="Open Sans" w:hAnsi="Open Sans" w:cs="Open Sans"/>
                <w:szCs w:val="32"/>
              </w:rPr>
            </w:pPr>
            <w:r w:rsidRPr="00F13894">
              <w:rPr>
                <w:rFonts w:ascii="Open Sans" w:hAnsi="Open Sans" w:cs="Open Sans"/>
                <w:szCs w:val="32"/>
              </w:rPr>
              <w:t>1</w:t>
            </w:r>
          </w:p>
          <w:p w:rsidR="00D841C7" w:rsidRPr="00F13894" w:rsidRDefault="00D841C7" w:rsidP="009419F0">
            <w:pPr>
              <w:jc w:val="center"/>
              <w:rPr>
                <w:rFonts w:ascii="Open Sans" w:hAnsi="Open Sans" w:cs="Open Sans"/>
                <w:szCs w:val="32"/>
              </w:rPr>
            </w:pPr>
          </w:p>
        </w:tc>
        <w:tc>
          <w:tcPr>
            <w:tcW w:w="6695" w:type="dxa"/>
            <w:shd w:val="clear" w:color="auto" w:fill="auto"/>
          </w:tcPr>
          <w:p w:rsidR="00D841C7" w:rsidRDefault="00D841C7" w:rsidP="009419F0">
            <w:pPr>
              <w:rPr>
                <w:rFonts w:ascii="Open Sans" w:hAnsi="Open Sans" w:cs="Open Sans"/>
                <w:sz w:val="20"/>
                <w:szCs w:val="20"/>
              </w:rPr>
            </w:pPr>
            <w:r w:rsidRPr="00DA4FAB">
              <w:rPr>
                <w:rFonts w:ascii="Open Sans" w:hAnsi="Open Sans" w:cs="Open Sans"/>
                <w:sz w:val="20"/>
                <w:szCs w:val="20"/>
              </w:rPr>
              <w:t>8.1</w:t>
            </w:r>
            <w:r>
              <w:rPr>
                <w:rFonts w:ascii="Open Sans" w:hAnsi="Open Sans" w:cs="Open Sans"/>
                <w:sz w:val="20"/>
                <w:szCs w:val="20"/>
              </w:rPr>
              <w:t xml:space="preserve"> Characteristics and stages of methods of production when applied to products and materials</w:t>
            </w:r>
          </w:p>
          <w:p w:rsidR="00D841C7" w:rsidRDefault="00D841C7" w:rsidP="009419F0">
            <w:pPr>
              <w:rPr>
                <w:rFonts w:ascii="Open Sans" w:hAnsi="Open Sans" w:cs="Open Sans"/>
                <w:sz w:val="20"/>
                <w:szCs w:val="20"/>
              </w:rPr>
            </w:pPr>
            <w:r>
              <w:rPr>
                <w:rFonts w:ascii="Open Sans" w:hAnsi="Open Sans" w:cs="Open Sans"/>
                <w:sz w:val="20"/>
                <w:szCs w:val="20"/>
              </w:rPr>
              <w:t>8.2 Characteristics, application, advantages and disadvantages of quality monitoring systems</w:t>
            </w:r>
          </w:p>
          <w:p w:rsidR="00D841C7" w:rsidRDefault="00D841C7" w:rsidP="009419F0">
            <w:pPr>
              <w:rPr>
                <w:rFonts w:ascii="Open Sans" w:hAnsi="Open Sans" w:cs="Open Sans"/>
                <w:sz w:val="20"/>
                <w:szCs w:val="20"/>
              </w:rPr>
            </w:pPr>
            <w:r>
              <w:rPr>
                <w:rFonts w:ascii="Open Sans" w:hAnsi="Open Sans" w:cs="Open Sans"/>
                <w:sz w:val="20"/>
                <w:szCs w:val="20"/>
              </w:rPr>
              <w:t>8.3 Characteristics, processes, application, advantages and disadvantages of modern manufacturing methods and systems</w:t>
            </w:r>
          </w:p>
          <w:p w:rsidR="00D841C7" w:rsidRDefault="00D841C7" w:rsidP="009419F0">
            <w:pPr>
              <w:rPr>
                <w:rFonts w:ascii="Open Sans" w:hAnsi="Open Sans" w:cs="Open Sans"/>
                <w:sz w:val="20"/>
                <w:szCs w:val="20"/>
              </w:rPr>
            </w:pPr>
            <w:r>
              <w:rPr>
                <w:rFonts w:ascii="Open Sans" w:hAnsi="Open Sans" w:cs="Open Sans"/>
                <w:sz w:val="20"/>
                <w:szCs w:val="20"/>
              </w:rPr>
              <w:t>(a) Production scheduling and logistics</w:t>
            </w:r>
          </w:p>
          <w:p w:rsidR="00D841C7" w:rsidRDefault="00D841C7" w:rsidP="009419F0">
            <w:pPr>
              <w:rPr>
                <w:rFonts w:ascii="Open Sans" w:hAnsi="Open Sans" w:cs="Open Sans"/>
                <w:sz w:val="20"/>
                <w:szCs w:val="20"/>
              </w:rPr>
            </w:pPr>
            <w:r>
              <w:rPr>
                <w:rFonts w:ascii="Open Sans" w:hAnsi="Open Sans" w:cs="Open Sans"/>
                <w:sz w:val="20"/>
                <w:szCs w:val="20"/>
              </w:rPr>
              <w:t>(b) Robotics in production</w:t>
            </w:r>
          </w:p>
          <w:p w:rsidR="00D841C7" w:rsidRDefault="00D841C7" w:rsidP="009419F0">
            <w:pPr>
              <w:rPr>
                <w:rFonts w:ascii="Open Sans" w:hAnsi="Open Sans" w:cs="Open Sans"/>
                <w:sz w:val="20"/>
                <w:szCs w:val="20"/>
              </w:rPr>
            </w:pPr>
            <w:r>
              <w:rPr>
                <w:rFonts w:ascii="Open Sans" w:hAnsi="Open Sans" w:cs="Open Sans"/>
                <w:sz w:val="20"/>
                <w:szCs w:val="20"/>
              </w:rPr>
              <w:t>(c) Materials handling systems</w:t>
            </w:r>
          </w:p>
          <w:p w:rsidR="00D841C7" w:rsidRPr="00DA4FAB" w:rsidRDefault="00D841C7" w:rsidP="009419F0">
            <w:pPr>
              <w:rPr>
                <w:rFonts w:ascii="Open Sans" w:hAnsi="Open Sans" w:cs="Open Sans"/>
                <w:sz w:val="20"/>
                <w:szCs w:val="20"/>
              </w:rPr>
            </w:pPr>
            <w:r>
              <w:rPr>
                <w:rFonts w:ascii="Open Sans" w:hAnsi="Open Sans" w:cs="Open Sans"/>
                <w:sz w:val="20"/>
                <w:szCs w:val="20"/>
              </w:rPr>
              <w:t>11.4 Implications of standards</w:t>
            </w:r>
          </w:p>
        </w:tc>
        <w:tc>
          <w:tcPr>
            <w:tcW w:w="6693" w:type="dxa"/>
            <w:shd w:val="clear" w:color="auto" w:fill="auto"/>
          </w:tcPr>
          <w:p w:rsidR="00D841C7" w:rsidRDefault="00D841C7" w:rsidP="009419F0">
            <w:pPr>
              <w:rPr>
                <w:rFonts w:ascii="Open Sans" w:hAnsi="Open Sans" w:cs="Open Sans"/>
                <w:sz w:val="20"/>
                <w:szCs w:val="20"/>
              </w:rPr>
            </w:pPr>
            <w:r>
              <w:rPr>
                <w:rFonts w:ascii="Open Sans" w:hAnsi="Open Sans" w:cs="Open Sans"/>
                <w:sz w:val="20"/>
                <w:szCs w:val="20"/>
              </w:rPr>
              <w:t>8.3 Characteristics, processes, application, advantages and disadvantages of modern manufacturing methods and systems</w:t>
            </w:r>
          </w:p>
          <w:p w:rsidR="00D841C7" w:rsidRDefault="00D841C7" w:rsidP="009419F0">
            <w:pPr>
              <w:rPr>
                <w:rFonts w:ascii="Open Sans" w:hAnsi="Open Sans" w:cs="Open Sans"/>
                <w:sz w:val="20"/>
                <w:szCs w:val="20"/>
              </w:rPr>
            </w:pPr>
            <w:r>
              <w:rPr>
                <w:rFonts w:ascii="Open Sans" w:hAnsi="Open Sans" w:cs="Open Sans"/>
                <w:sz w:val="20"/>
                <w:szCs w:val="20"/>
              </w:rPr>
              <w:t>(d) FMS and modular/cell production systems</w:t>
            </w:r>
          </w:p>
          <w:p w:rsidR="00D841C7" w:rsidRDefault="00D841C7" w:rsidP="009419F0">
            <w:pPr>
              <w:rPr>
                <w:rFonts w:ascii="Open Sans" w:hAnsi="Open Sans" w:cs="Open Sans"/>
                <w:sz w:val="20"/>
                <w:szCs w:val="20"/>
              </w:rPr>
            </w:pPr>
            <w:r>
              <w:rPr>
                <w:rFonts w:ascii="Open Sans" w:hAnsi="Open Sans" w:cs="Open Sans"/>
                <w:sz w:val="20"/>
                <w:szCs w:val="20"/>
              </w:rPr>
              <w:t>(e) Lean manufacturing (JIT)</w:t>
            </w:r>
          </w:p>
          <w:p w:rsidR="00D841C7" w:rsidRDefault="00D841C7" w:rsidP="009419F0">
            <w:pPr>
              <w:rPr>
                <w:rFonts w:ascii="Open Sans" w:hAnsi="Open Sans" w:cs="Open Sans"/>
                <w:sz w:val="20"/>
                <w:szCs w:val="20"/>
              </w:rPr>
            </w:pPr>
            <w:r>
              <w:rPr>
                <w:rFonts w:ascii="Open Sans" w:hAnsi="Open Sans" w:cs="Open Sans"/>
                <w:sz w:val="20"/>
                <w:szCs w:val="20"/>
              </w:rPr>
              <w:t>(f) Standardised parts and bought-in components</w:t>
            </w:r>
          </w:p>
          <w:p w:rsidR="00D841C7" w:rsidRDefault="00D841C7" w:rsidP="009419F0">
            <w:pPr>
              <w:rPr>
                <w:rFonts w:ascii="Open Sans" w:hAnsi="Open Sans" w:cs="Open Sans"/>
                <w:sz w:val="20"/>
                <w:szCs w:val="20"/>
              </w:rPr>
            </w:pPr>
            <w:r>
              <w:rPr>
                <w:rFonts w:ascii="Open Sans" w:hAnsi="Open Sans" w:cs="Open Sans"/>
                <w:sz w:val="20"/>
                <w:szCs w:val="20"/>
              </w:rPr>
              <w:t>(g) QRM</w:t>
            </w:r>
          </w:p>
          <w:p w:rsidR="00D841C7" w:rsidRDefault="00D841C7" w:rsidP="009419F0">
            <w:pPr>
              <w:rPr>
                <w:rFonts w:ascii="Open Sans" w:hAnsi="Open Sans" w:cs="Open Sans"/>
                <w:sz w:val="20"/>
                <w:szCs w:val="20"/>
              </w:rPr>
            </w:pPr>
            <w:r>
              <w:rPr>
                <w:rFonts w:ascii="Open Sans" w:hAnsi="Open Sans" w:cs="Open Sans"/>
                <w:sz w:val="20"/>
                <w:szCs w:val="20"/>
              </w:rPr>
              <w:t>(h) PDM/ERP</w:t>
            </w:r>
          </w:p>
          <w:p w:rsidR="00D841C7" w:rsidRPr="0073260B" w:rsidRDefault="00D841C7" w:rsidP="009419F0">
            <w:pPr>
              <w:rPr>
                <w:rFonts w:ascii="Open Sans" w:hAnsi="Open Sans" w:cs="Open Sans"/>
                <w:sz w:val="20"/>
                <w:szCs w:val="20"/>
              </w:rPr>
            </w:pPr>
            <w:r>
              <w:rPr>
                <w:rFonts w:ascii="Open Sans" w:hAnsi="Open Sans" w:cs="Open Sans"/>
                <w:sz w:val="20"/>
                <w:szCs w:val="20"/>
              </w:rPr>
              <w:t>(i) Concurrent manufacturing</w:t>
            </w:r>
          </w:p>
        </w:tc>
      </w:tr>
      <w:tr w:rsidR="00D841C7" w:rsidTr="009419F0">
        <w:trPr>
          <w:trHeight w:val="1639"/>
          <w:jc w:val="center"/>
        </w:trPr>
        <w:tc>
          <w:tcPr>
            <w:tcW w:w="975" w:type="dxa"/>
            <w:shd w:val="clear" w:color="auto" w:fill="auto"/>
            <w:vAlign w:val="center"/>
          </w:tcPr>
          <w:p w:rsidR="00D841C7" w:rsidRPr="00F13894" w:rsidRDefault="00D841C7" w:rsidP="009419F0">
            <w:pPr>
              <w:jc w:val="center"/>
              <w:rPr>
                <w:rFonts w:ascii="Open Sans" w:hAnsi="Open Sans" w:cs="Open Sans"/>
                <w:szCs w:val="32"/>
              </w:rPr>
            </w:pPr>
          </w:p>
          <w:p w:rsidR="00D841C7" w:rsidRPr="00F13894" w:rsidRDefault="00D841C7" w:rsidP="009419F0">
            <w:pPr>
              <w:jc w:val="center"/>
              <w:rPr>
                <w:rFonts w:ascii="Open Sans" w:hAnsi="Open Sans" w:cs="Open Sans"/>
                <w:szCs w:val="32"/>
              </w:rPr>
            </w:pPr>
            <w:r w:rsidRPr="00F13894">
              <w:rPr>
                <w:rFonts w:ascii="Open Sans" w:hAnsi="Open Sans" w:cs="Open Sans"/>
                <w:szCs w:val="32"/>
              </w:rPr>
              <w:t>2</w:t>
            </w:r>
          </w:p>
          <w:p w:rsidR="00D841C7" w:rsidRPr="00F13894" w:rsidRDefault="00D841C7" w:rsidP="009419F0">
            <w:pPr>
              <w:jc w:val="center"/>
              <w:rPr>
                <w:rFonts w:ascii="Open Sans" w:hAnsi="Open Sans" w:cs="Open Sans"/>
                <w:szCs w:val="32"/>
              </w:rPr>
            </w:pPr>
          </w:p>
        </w:tc>
        <w:tc>
          <w:tcPr>
            <w:tcW w:w="6695" w:type="dxa"/>
            <w:shd w:val="clear" w:color="auto" w:fill="auto"/>
          </w:tcPr>
          <w:p w:rsidR="00D841C7" w:rsidRPr="0084364D" w:rsidRDefault="00D841C7" w:rsidP="009419F0">
            <w:pPr>
              <w:rPr>
                <w:rFonts w:ascii="Open Sans" w:hAnsi="Open Sans" w:cs="Open Sans"/>
                <w:sz w:val="20"/>
                <w:szCs w:val="20"/>
              </w:rPr>
            </w:pPr>
            <w:r w:rsidRPr="0084364D">
              <w:rPr>
                <w:rFonts w:ascii="Open Sans" w:hAnsi="Open Sans" w:cs="Open Sans"/>
                <w:sz w:val="20"/>
                <w:szCs w:val="20"/>
              </w:rPr>
              <w:t>11.2 Modelling the costing of projects</w:t>
            </w:r>
          </w:p>
          <w:p w:rsidR="00D841C7" w:rsidRPr="0084364D" w:rsidRDefault="00D841C7" w:rsidP="009419F0">
            <w:pPr>
              <w:rPr>
                <w:rFonts w:ascii="Open Sans" w:hAnsi="Open Sans" w:cs="Open Sans"/>
                <w:sz w:val="20"/>
                <w:szCs w:val="20"/>
              </w:rPr>
            </w:pPr>
            <w:r w:rsidRPr="0084364D">
              <w:rPr>
                <w:rFonts w:ascii="Open Sans" w:hAnsi="Open Sans" w:cs="Open Sans"/>
                <w:sz w:val="20"/>
                <w:szCs w:val="20"/>
              </w:rPr>
              <w:t>12.1 Strategies, techniques and approaches to explore, create and evaluate design ideas</w:t>
            </w:r>
          </w:p>
        </w:tc>
        <w:tc>
          <w:tcPr>
            <w:tcW w:w="6693" w:type="dxa"/>
            <w:shd w:val="clear" w:color="auto" w:fill="auto"/>
          </w:tcPr>
          <w:p w:rsidR="00E524FF" w:rsidRDefault="00791E66" w:rsidP="00E524FF">
            <w:pPr>
              <w:rPr>
                <w:rFonts w:ascii="Open Sans" w:hAnsi="Open Sans" w:cs="Open Sans"/>
                <w:sz w:val="20"/>
                <w:szCs w:val="20"/>
              </w:rPr>
            </w:pPr>
            <w:r>
              <w:rPr>
                <w:rFonts w:ascii="Open Sans" w:hAnsi="Open Sans" w:cs="Open Sans"/>
                <w:sz w:val="20"/>
                <w:szCs w:val="20"/>
              </w:rPr>
              <w:t xml:space="preserve">Topic </w:t>
            </w:r>
            <w:r w:rsidR="00E524FF">
              <w:rPr>
                <w:rFonts w:ascii="Open Sans" w:hAnsi="Open Sans" w:cs="Open Sans"/>
                <w:sz w:val="20"/>
                <w:szCs w:val="20"/>
              </w:rPr>
              <w:t>10 Current Legislation</w:t>
            </w:r>
          </w:p>
          <w:p w:rsidR="00D841C7" w:rsidRDefault="00D841C7" w:rsidP="009419F0">
            <w:pPr>
              <w:rPr>
                <w:rFonts w:ascii="Open Sans" w:hAnsi="Open Sans" w:cs="Open Sans"/>
                <w:sz w:val="20"/>
                <w:szCs w:val="20"/>
              </w:rPr>
            </w:pPr>
            <w:r w:rsidRPr="0084364D">
              <w:rPr>
                <w:rFonts w:ascii="Open Sans" w:hAnsi="Open Sans" w:cs="Open Sans"/>
                <w:sz w:val="20"/>
                <w:szCs w:val="20"/>
              </w:rPr>
              <w:t>11.3 Intellectual property rights</w:t>
            </w:r>
          </w:p>
          <w:p w:rsidR="00D841C7" w:rsidRPr="0084364D" w:rsidRDefault="00D841C7" w:rsidP="009419F0">
            <w:pPr>
              <w:rPr>
                <w:rFonts w:ascii="Open Sans" w:hAnsi="Open Sans" w:cs="Open Sans"/>
                <w:sz w:val="20"/>
                <w:szCs w:val="20"/>
              </w:rPr>
            </w:pPr>
            <w:r>
              <w:rPr>
                <w:rFonts w:ascii="Open Sans" w:hAnsi="Open Sans" w:cs="Open Sans"/>
                <w:sz w:val="20"/>
                <w:szCs w:val="20"/>
              </w:rPr>
              <w:t>12.2 Project management</w:t>
            </w:r>
          </w:p>
        </w:tc>
      </w:tr>
      <w:tr w:rsidR="00D841C7" w:rsidTr="009419F0">
        <w:trPr>
          <w:trHeight w:val="1639"/>
          <w:jc w:val="center"/>
        </w:trPr>
        <w:tc>
          <w:tcPr>
            <w:tcW w:w="975" w:type="dxa"/>
            <w:shd w:val="clear" w:color="auto" w:fill="auto"/>
            <w:vAlign w:val="center"/>
          </w:tcPr>
          <w:p w:rsidR="00D841C7" w:rsidRPr="00F13894" w:rsidRDefault="00D841C7" w:rsidP="009419F0">
            <w:pPr>
              <w:jc w:val="center"/>
              <w:rPr>
                <w:rFonts w:ascii="Open Sans" w:hAnsi="Open Sans" w:cs="Open Sans"/>
                <w:szCs w:val="32"/>
              </w:rPr>
            </w:pPr>
            <w:r w:rsidRPr="00F13894">
              <w:rPr>
                <w:rFonts w:ascii="Open Sans" w:hAnsi="Open Sans" w:cs="Open Sans"/>
                <w:szCs w:val="32"/>
              </w:rPr>
              <w:t>3</w:t>
            </w:r>
          </w:p>
        </w:tc>
        <w:tc>
          <w:tcPr>
            <w:tcW w:w="6695" w:type="dxa"/>
            <w:shd w:val="clear" w:color="auto" w:fill="auto"/>
          </w:tcPr>
          <w:p w:rsidR="00D841C7" w:rsidRDefault="00D841C7" w:rsidP="009419F0">
            <w:pPr>
              <w:rPr>
                <w:rFonts w:ascii="Open Sans" w:hAnsi="Open Sans" w:cs="Open Sans"/>
                <w:sz w:val="20"/>
                <w:szCs w:val="20"/>
              </w:rPr>
            </w:pPr>
            <w:r>
              <w:rPr>
                <w:rFonts w:ascii="Open Sans" w:hAnsi="Open Sans" w:cs="Open Sans"/>
                <w:sz w:val="20"/>
                <w:szCs w:val="20"/>
              </w:rPr>
              <w:t>NEA:</w:t>
            </w:r>
          </w:p>
          <w:p w:rsidR="00D841C7" w:rsidRDefault="00D841C7" w:rsidP="009419F0">
            <w:pPr>
              <w:rPr>
                <w:rFonts w:ascii="Open Sans" w:hAnsi="Open Sans" w:cs="Open Sans"/>
                <w:sz w:val="20"/>
                <w:szCs w:val="20"/>
              </w:rPr>
            </w:pPr>
            <w:r>
              <w:rPr>
                <w:rFonts w:ascii="Open Sans" w:hAnsi="Open Sans" w:cs="Open Sans"/>
                <w:sz w:val="20"/>
                <w:szCs w:val="20"/>
              </w:rPr>
              <w:t xml:space="preserve">Part 1: </w:t>
            </w:r>
            <w:r w:rsidR="00791E66">
              <w:rPr>
                <w:rFonts w:ascii="Open Sans" w:hAnsi="Open Sans" w:cs="Open Sans"/>
                <w:sz w:val="20"/>
                <w:szCs w:val="20"/>
              </w:rPr>
              <w:t>Identifying and outlining possibilities for design</w:t>
            </w:r>
          </w:p>
          <w:p w:rsidR="00D841C7" w:rsidRDefault="00D841C7" w:rsidP="007E05BD">
            <w:pPr>
              <w:pStyle w:val="ListParagraph"/>
              <w:numPr>
                <w:ilvl w:val="0"/>
                <w:numId w:val="29"/>
              </w:numPr>
              <w:rPr>
                <w:rFonts w:cs="Open Sans"/>
                <w:sz w:val="20"/>
                <w:szCs w:val="20"/>
              </w:rPr>
            </w:pPr>
            <w:r>
              <w:rPr>
                <w:rFonts w:cs="Open Sans"/>
                <w:sz w:val="20"/>
                <w:szCs w:val="20"/>
              </w:rPr>
              <w:t>Specification</w:t>
            </w:r>
          </w:p>
          <w:p w:rsidR="00D841C7" w:rsidRDefault="00D841C7" w:rsidP="009419F0">
            <w:pPr>
              <w:rPr>
                <w:rFonts w:ascii="Open Sans" w:hAnsi="Open Sans" w:cs="Open Sans"/>
                <w:sz w:val="20"/>
                <w:szCs w:val="20"/>
              </w:rPr>
            </w:pPr>
            <w:r>
              <w:rPr>
                <w:rFonts w:ascii="Open Sans" w:hAnsi="Open Sans" w:cs="Open Sans"/>
                <w:sz w:val="20"/>
                <w:szCs w:val="20"/>
              </w:rPr>
              <w:t>Part 2: Designing a Prototype</w:t>
            </w:r>
          </w:p>
          <w:p w:rsidR="00D841C7" w:rsidRPr="0084364D" w:rsidRDefault="00D841C7" w:rsidP="009419F0">
            <w:pPr>
              <w:rPr>
                <w:rFonts w:ascii="Open Sans" w:hAnsi="Open Sans" w:cs="Open Sans"/>
                <w:sz w:val="20"/>
                <w:szCs w:val="20"/>
              </w:rPr>
            </w:pPr>
          </w:p>
        </w:tc>
        <w:tc>
          <w:tcPr>
            <w:tcW w:w="6693" w:type="dxa"/>
            <w:shd w:val="clear" w:color="auto" w:fill="auto"/>
          </w:tcPr>
          <w:p w:rsidR="00D841C7" w:rsidRDefault="00D841C7" w:rsidP="009419F0">
            <w:pPr>
              <w:rPr>
                <w:rFonts w:ascii="Open Sans" w:hAnsi="Open Sans" w:cs="Open Sans"/>
                <w:sz w:val="20"/>
                <w:szCs w:val="20"/>
              </w:rPr>
            </w:pPr>
            <w:r>
              <w:rPr>
                <w:rFonts w:ascii="Open Sans" w:hAnsi="Open Sans" w:cs="Open Sans"/>
                <w:sz w:val="20"/>
                <w:szCs w:val="20"/>
              </w:rPr>
              <w:t>NEA:</w:t>
            </w:r>
          </w:p>
          <w:p w:rsidR="00D841C7" w:rsidRPr="00F54B0E" w:rsidRDefault="00D841C7" w:rsidP="009419F0">
            <w:pPr>
              <w:rPr>
                <w:rFonts w:ascii="Open Sans" w:hAnsi="Open Sans" w:cs="Open Sans"/>
                <w:sz w:val="20"/>
                <w:szCs w:val="20"/>
              </w:rPr>
            </w:pPr>
            <w:r w:rsidRPr="00F54B0E">
              <w:rPr>
                <w:rFonts w:ascii="Open Sans" w:hAnsi="Open Sans" w:cs="Open Sans"/>
                <w:sz w:val="20"/>
                <w:szCs w:val="20"/>
              </w:rPr>
              <w:t xml:space="preserve">Part 2: Designing a </w:t>
            </w:r>
            <w:r w:rsidR="00791E66" w:rsidRPr="00F54B0E">
              <w:rPr>
                <w:rFonts w:ascii="Open Sans" w:hAnsi="Open Sans" w:cs="Open Sans"/>
                <w:sz w:val="20"/>
                <w:szCs w:val="20"/>
              </w:rPr>
              <w:t>prototype</w:t>
            </w:r>
          </w:p>
          <w:p w:rsidR="00D841C7" w:rsidRPr="00F54B0E" w:rsidRDefault="00D841C7" w:rsidP="009419F0">
            <w:pPr>
              <w:rPr>
                <w:rFonts w:cs="Open Sans"/>
                <w:sz w:val="20"/>
                <w:szCs w:val="20"/>
              </w:rPr>
            </w:pPr>
            <w:r w:rsidRPr="00F54B0E">
              <w:rPr>
                <w:rFonts w:ascii="Open Sans" w:hAnsi="Open Sans" w:cs="Open Sans"/>
                <w:sz w:val="20"/>
                <w:szCs w:val="20"/>
              </w:rPr>
              <w:t xml:space="preserve">Part 3: Making a </w:t>
            </w:r>
            <w:r w:rsidR="00791E66" w:rsidRPr="00F54B0E">
              <w:rPr>
                <w:rFonts w:ascii="Open Sans" w:hAnsi="Open Sans" w:cs="Open Sans"/>
                <w:sz w:val="20"/>
                <w:szCs w:val="20"/>
              </w:rPr>
              <w:t>final prototype</w:t>
            </w:r>
          </w:p>
        </w:tc>
      </w:tr>
      <w:tr w:rsidR="00D841C7" w:rsidTr="009419F0">
        <w:trPr>
          <w:trHeight w:val="1639"/>
          <w:jc w:val="center"/>
        </w:trPr>
        <w:tc>
          <w:tcPr>
            <w:tcW w:w="975" w:type="dxa"/>
            <w:shd w:val="clear" w:color="auto" w:fill="auto"/>
            <w:vAlign w:val="center"/>
          </w:tcPr>
          <w:p w:rsidR="00D841C7" w:rsidRPr="00F13894" w:rsidRDefault="00D841C7" w:rsidP="009419F0">
            <w:pPr>
              <w:jc w:val="center"/>
              <w:rPr>
                <w:rFonts w:ascii="Open Sans" w:hAnsi="Open Sans" w:cs="Open Sans"/>
                <w:szCs w:val="32"/>
              </w:rPr>
            </w:pPr>
            <w:r w:rsidRPr="00F13894">
              <w:rPr>
                <w:rFonts w:ascii="Open Sans" w:hAnsi="Open Sans" w:cs="Open Sans"/>
                <w:szCs w:val="32"/>
              </w:rPr>
              <w:t>4</w:t>
            </w:r>
          </w:p>
        </w:tc>
        <w:tc>
          <w:tcPr>
            <w:tcW w:w="6695" w:type="dxa"/>
            <w:shd w:val="clear" w:color="auto" w:fill="auto"/>
          </w:tcPr>
          <w:p w:rsidR="00D841C7" w:rsidRDefault="00D841C7" w:rsidP="009419F0">
            <w:pPr>
              <w:rPr>
                <w:rFonts w:ascii="Open Sans" w:hAnsi="Open Sans" w:cs="Open Sans"/>
                <w:sz w:val="20"/>
                <w:szCs w:val="20"/>
              </w:rPr>
            </w:pPr>
            <w:r>
              <w:rPr>
                <w:rFonts w:ascii="Open Sans" w:hAnsi="Open Sans" w:cs="Open Sans"/>
                <w:sz w:val="20"/>
                <w:szCs w:val="20"/>
              </w:rPr>
              <w:t>NEA:</w:t>
            </w:r>
          </w:p>
          <w:p w:rsidR="00D841C7" w:rsidRDefault="00D841C7" w:rsidP="009419F0">
            <w:pPr>
              <w:rPr>
                <w:rFonts w:ascii="Open Sans" w:hAnsi="Open Sans" w:cs="Open Sans"/>
                <w:sz w:val="20"/>
                <w:szCs w:val="20"/>
              </w:rPr>
            </w:pPr>
            <w:r>
              <w:rPr>
                <w:rFonts w:ascii="Open Sans" w:hAnsi="Open Sans" w:cs="Open Sans"/>
                <w:sz w:val="20"/>
                <w:szCs w:val="20"/>
              </w:rPr>
              <w:t xml:space="preserve">Part 2: Designing </w:t>
            </w:r>
            <w:r w:rsidR="00791E66">
              <w:rPr>
                <w:rFonts w:ascii="Open Sans" w:hAnsi="Open Sans" w:cs="Open Sans"/>
                <w:sz w:val="20"/>
                <w:szCs w:val="20"/>
              </w:rPr>
              <w:t>a prototype</w:t>
            </w:r>
          </w:p>
          <w:p w:rsidR="00D841C7" w:rsidRPr="0073260B" w:rsidRDefault="00D841C7" w:rsidP="009419F0">
            <w:pPr>
              <w:rPr>
                <w:rFonts w:ascii="Open Sans" w:hAnsi="Open Sans" w:cs="Open Sans"/>
                <w:sz w:val="20"/>
                <w:szCs w:val="20"/>
              </w:rPr>
            </w:pPr>
          </w:p>
        </w:tc>
        <w:tc>
          <w:tcPr>
            <w:tcW w:w="6693" w:type="dxa"/>
            <w:shd w:val="clear" w:color="auto" w:fill="auto"/>
          </w:tcPr>
          <w:p w:rsidR="00D841C7" w:rsidRDefault="00D841C7" w:rsidP="009419F0">
            <w:pPr>
              <w:rPr>
                <w:rFonts w:ascii="Open Sans" w:hAnsi="Open Sans" w:cs="Open Sans"/>
                <w:sz w:val="20"/>
                <w:szCs w:val="20"/>
              </w:rPr>
            </w:pPr>
            <w:r>
              <w:rPr>
                <w:rFonts w:ascii="Open Sans" w:hAnsi="Open Sans" w:cs="Open Sans"/>
                <w:sz w:val="20"/>
                <w:szCs w:val="20"/>
              </w:rPr>
              <w:t>NEA:</w:t>
            </w:r>
          </w:p>
          <w:p w:rsidR="00D841C7" w:rsidRDefault="00D841C7" w:rsidP="009419F0">
            <w:pPr>
              <w:rPr>
                <w:rFonts w:ascii="Open Sans" w:hAnsi="Open Sans" w:cs="Open Sans"/>
                <w:sz w:val="20"/>
                <w:szCs w:val="20"/>
              </w:rPr>
            </w:pPr>
            <w:r>
              <w:rPr>
                <w:rFonts w:ascii="Open Sans" w:hAnsi="Open Sans" w:cs="Open Sans"/>
                <w:sz w:val="20"/>
                <w:szCs w:val="20"/>
              </w:rPr>
              <w:t xml:space="preserve">Part 2: </w:t>
            </w:r>
            <w:r w:rsidRPr="0073260B">
              <w:rPr>
                <w:rFonts w:ascii="Open Sans" w:hAnsi="Open Sans" w:cs="Open Sans"/>
                <w:sz w:val="20"/>
                <w:szCs w:val="20"/>
              </w:rPr>
              <w:t>Design</w:t>
            </w:r>
            <w:r>
              <w:rPr>
                <w:rFonts w:ascii="Open Sans" w:hAnsi="Open Sans" w:cs="Open Sans"/>
                <w:sz w:val="20"/>
                <w:szCs w:val="20"/>
              </w:rPr>
              <w:t xml:space="preserve">ing a </w:t>
            </w:r>
            <w:r w:rsidR="00791E66">
              <w:rPr>
                <w:rFonts w:ascii="Open Sans" w:hAnsi="Open Sans" w:cs="Open Sans"/>
                <w:sz w:val="20"/>
                <w:szCs w:val="20"/>
              </w:rPr>
              <w:t>prototype</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F54B0E" w:rsidRDefault="00D841C7" w:rsidP="007E05BD">
            <w:pPr>
              <w:pStyle w:val="ListParagraph"/>
              <w:numPr>
                <w:ilvl w:val="0"/>
                <w:numId w:val="29"/>
              </w:numPr>
              <w:rPr>
                <w:rFonts w:cs="Open Sans"/>
                <w:sz w:val="20"/>
                <w:szCs w:val="20"/>
              </w:rPr>
            </w:pPr>
            <w:r>
              <w:rPr>
                <w:rFonts w:cs="Open Sans"/>
                <w:sz w:val="20"/>
                <w:szCs w:val="20"/>
              </w:rPr>
              <w:t>Modelling</w:t>
            </w:r>
          </w:p>
        </w:tc>
      </w:tr>
    </w:tbl>
    <w:p w:rsidR="00D841C7" w:rsidRDefault="00D841C7" w:rsidP="00D841C7"/>
    <w:p w:rsidR="00D841C7" w:rsidRDefault="00D841C7" w:rsidP="00D841C7">
      <w:r>
        <w:br w:type="page"/>
      </w:r>
    </w:p>
    <w:p w:rsidR="00D841C7" w:rsidRDefault="00D841C7" w:rsidP="00D841C7"/>
    <w:tbl>
      <w:tblPr>
        <w:tblStyle w:val="TableGrid"/>
        <w:tblW w:w="14363" w:type="dxa"/>
        <w:jc w:val="center"/>
        <w:tblLook w:val="04A0" w:firstRow="1" w:lastRow="0" w:firstColumn="1" w:lastColumn="0" w:noHBand="0" w:noVBand="1"/>
      </w:tblPr>
      <w:tblGrid>
        <w:gridCol w:w="975"/>
        <w:gridCol w:w="6695"/>
        <w:gridCol w:w="6693"/>
      </w:tblGrid>
      <w:tr w:rsidR="00D841C7" w:rsidRPr="00D20593" w:rsidTr="009419F0">
        <w:trPr>
          <w:trHeight w:val="366"/>
          <w:jc w:val="center"/>
        </w:trPr>
        <w:tc>
          <w:tcPr>
            <w:tcW w:w="14363" w:type="dxa"/>
            <w:gridSpan w:val="3"/>
          </w:tcPr>
          <w:p w:rsidR="00D841C7" w:rsidRDefault="00D841C7" w:rsidP="009419F0">
            <w:pPr>
              <w:jc w:val="center"/>
              <w:rPr>
                <w:rFonts w:ascii="Open Sans" w:hAnsi="Open Sans" w:cs="Open Sans"/>
                <w:b/>
                <w:sz w:val="22"/>
                <w:szCs w:val="20"/>
              </w:rPr>
            </w:pPr>
            <w:r>
              <w:rPr>
                <w:rFonts w:ascii="Open Sans" w:hAnsi="Open Sans" w:cs="Open Sans"/>
                <w:b/>
                <w:sz w:val="22"/>
                <w:szCs w:val="20"/>
              </w:rPr>
              <w:t>Year 2</w:t>
            </w:r>
          </w:p>
        </w:tc>
      </w:tr>
      <w:tr w:rsidR="00D841C7" w:rsidRPr="00D20593" w:rsidTr="009419F0">
        <w:trPr>
          <w:trHeight w:val="366"/>
          <w:jc w:val="center"/>
        </w:trPr>
        <w:tc>
          <w:tcPr>
            <w:tcW w:w="975" w:type="dxa"/>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695" w:type="dxa"/>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693" w:type="dxa"/>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Spring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D841C7" w:rsidTr="009419F0">
        <w:trPr>
          <w:trHeight w:val="1639"/>
          <w:jc w:val="center"/>
        </w:trPr>
        <w:tc>
          <w:tcPr>
            <w:tcW w:w="975" w:type="dxa"/>
          </w:tcPr>
          <w:p w:rsidR="00D841C7" w:rsidRPr="0073260B" w:rsidRDefault="00D841C7" w:rsidP="009419F0">
            <w:pPr>
              <w:pStyle w:val="BodyText"/>
              <w:jc w:val="center"/>
            </w:pPr>
          </w:p>
          <w:p w:rsidR="00D841C7" w:rsidRPr="0073260B" w:rsidRDefault="00D841C7" w:rsidP="009419F0">
            <w:pPr>
              <w:pStyle w:val="BodyText"/>
              <w:jc w:val="center"/>
            </w:pPr>
            <w:r w:rsidRPr="0073260B">
              <w:t>1</w:t>
            </w:r>
          </w:p>
          <w:p w:rsidR="00D841C7" w:rsidRPr="0073260B" w:rsidRDefault="00D841C7" w:rsidP="009419F0">
            <w:pPr>
              <w:pStyle w:val="BodyText"/>
              <w:jc w:val="center"/>
            </w:pPr>
          </w:p>
        </w:tc>
        <w:tc>
          <w:tcPr>
            <w:tcW w:w="6695" w:type="dxa"/>
          </w:tcPr>
          <w:p w:rsidR="00D841C7" w:rsidRDefault="00791E66" w:rsidP="009419F0">
            <w:pPr>
              <w:rPr>
                <w:rFonts w:ascii="Open Sans" w:hAnsi="Open Sans" w:cs="Open Sans"/>
                <w:sz w:val="20"/>
                <w:szCs w:val="20"/>
              </w:rPr>
            </w:pPr>
            <w:r>
              <w:rPr>
                <w:rFonts w:ascii="Open Sans" w:hAnsi="Open Sans" w:cs="Open Sans"/>
                <w:sz w:val="20"/>
                <w:szCs w:val="20"/>
              </w:rPr>
              <w:t xml:space="preserve">Topic </w:t>
            </w:r>
            <w:r w:rsidR="00D841C7">
              <w:rPr>
                <w:rFonts w:ascii="Open Sans" w:hAnsi="Open Sans" w:cs="Open Sans"/>
                <w:sz w:val="20"/>
                <w:szCs w:val="20"/>
              </w:rPr>
              <w:t>9 Designing for maintenance and the cleaner environment</w:t>
            </w:r>
          </w:p>
          <w:p w:rsidR="00D841C7" w:rsidRPr="00F13894" w:rsidRDefault="00D841C7" w:rsidP="009419F0">
            <w:pPr>
              <w:rPr>
                <w:rFonts w:ascii="Open Sans" w:hAnsi="Open Sans" w:cs="Open Sans"/>
                <w:sz w:val="20"/>
                <w:szCs w:val="20"/>
              </w:rPr>
            </w:pPr>
            <w:r>
              <w:rPr>
                <w:rFonts w:ascii="Open Sans" w:hAnsi="Open Sans" w:cs="Open Sans"/>
                <w:sz w:val="20"/>
                <w:szCs w:val="20"/>
              </w:rPr>
              <w:t>12.3 Product life cycle</w:t>
            </w:r>
          </w:p>
        </w:tc>
        <w:tc>
          <w:tcPr>
            <w:tcW w:w="6693"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960BD5" w:rsidRDefault="00D841C7" w:rsidP="009419F0">
            <w:pPr>
              <w:rPr>
                <w:rFonts w:ascii="Open Sans" w:hAnsi="Open Sans" w:cs="Open Sans"/>
                <w:sz w:val="20"/>
                <w:szCs w:val="20"/>
              </w:rPr>
            </w:pPr>
            <w:r w:rsidRPr="00960BD5">
              <w:rPr>
                <w:rFonts w:ascii="Open Sans" w:hAnsi="Open Sans" w:cs="Open Sans"/>
                <w:sz w:val="20"/>
                <w:szCs w:val="20"/>
              </w:rPr>
              <w:t xml:space="preserve">Part 4: Evaluating own </w:t>
            </w:r>
            <w:r w:rsidR="00791E66" w:rsidRPr="00960BD5">
              <w:rPr>
                <w:rFonts w:ascii="Open Sans" w:hAnsi="Open Sans" w:cs="Open Sans"/>
                <w:sz w:val="20"/>
                <w:szCs w:val="20"/>
              </w:rPr>
              <w:t>design and prototype</w:t>
            </w:r>
          </w:p>
        </w:tc>
      </w:tr>
      <w:tr w:rsidR="00D841C7" w:rsidTr="009419F0">
        <w:trPr>
          <w:trHeight w:val="1639"/>
          <w:jc w:val="center"/>
        </w:trPr>
        <w:tc>
          <w:tcPr>
            <w:tcW w:w="975" w:type="dxa"/>
          </w:tcPr>
          <w:p w:rsidR="00D841C7" w:rsidRPr="0073260B" w:rsidRDefault="00D841C7" w:rsidP="009419F0">
            <w:pPr>
              <w:pStyle w:val="BodyText"/>
              <w:jc w:val="center"/>
            </w:pPr>
          </w:p>
          <w:p w:rsidR="00D841C7" w:rsidRPr="0073260B" w:rsidRDefault="00D841C7" w:rsidP="009419F0">
            <w:pPr>
              <w:pStyle w:val="BodyText"/>
              <w:jc w:val="center"/>
            </w:pPr>
            <w:r w:rsidRPr="0073260B">
              <w:t>2</w:t>
            </w:r>
          </w:p>
          <w:p w:rsidR="00D841C7" w:rsidRPr="0073260B" w:rsidRDefault="00D841C7" w:rsidP="009419F0">
            <w:pPr>
              <w:pStyle w:val="BodyText"/>
              <w:jc w:val="center"/>
            </w:pPr>
          </w:p>
        </w:tc>
        <w:tc>
          <w:tcPr>
            <w:tcW w:w="6695"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Part 3: Making a Final Prototype</w:t>
            </w:r>
          </w:p>
          <w:p w:rsidR="00D841C7" w:rsidRPr="00F54B0E" w:rsidRDefault="00D841C7" w:rsidP="007E05BD">
            <w:pPr>
              <w:pStyle w:val="ListParagraph"/>
              <w:numPr>
                <w:ilvl w:val="0"/>
                <w:numId w:val="29"/>
              </w:numPr>
              <w:rPr>
                <w:rFonts w:cs="Open Sans"/>
                <w:sz w:val="20"/>
                <w:szCs w:val="20"/>
              </w:rPr>
            </w:pPr>
            <w:r>
              <w:rPr>
                <w:rFonts w:cs="Open Sans"/>
                <w:sz w:val="20"/>
                <w:szCs w:val="20"/>
              </w:rPr>
              <w:t>Planning and making</w:t>
            </w:r>
          </w:p>
          <w:p w:rsidR="00D841C7" w:rsidRPr="00F13894" w:rsidRDefault="00D841C7" w:rsidP="009419F0">
            <w:pPr>
              <w:rPr>
                <w:rFonts w:ascii="Open Sans" w:hAnsi="Open Sans" w:cs="Open Sans"/>
                <w:sz w:val="20"/>
                <w:szCs w:val="20"/>
              </w:rPr>
            </w:pPr>
          </w:p>
        </w:tc>
        <w:tc>
          <w:tcPr>
            <w:tcW w:w="6693"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Part 3: Making a Final Prototype</w:t>
            </w:r>
          </w:p>
          <w:p w:rsidR="00D841C7" w:rsidRPr="00F13894" w:rsidRDefault="00D841C7" w:rsidP="009419F0">
            <w:pPr>
              <w:rPr>
                <w:rFonts w:ascii="Open Sans" w:hAnsi="Open Sans" w:cs="Open Sans"/>
                <w:sz w:val="20"/>
                <w:szCs w:val="20"/>
              </w:rPr>
            </w:pPr>
            <w:r w:rsidRPr="00960BD5">
              <w:rPr>
                <w:rFonts w:ascii="Open Sans" w:hAnsi="Open Sans" w:cs="Open Sans"/>
                <w:sz w:val="20"/>
                <w:szCs w:val="20"/>
              </w:rPr>
              <w:t xml:space="preserve">Part 4: Evaluating own </w:t>
            </w:r>
            <w:r w:rsidR="00791E66" w:rsidRPr="00960BD5">
              <w:rPr>
                <w:rFonts w:ascii="Open Sans" w:hAnsi="Open Sans" w:cs="Open Sans"/>
                <w:sz w:val="20"/>
                <w:szCs w:val="20"/>
              </w:rPr>
              <w:t>design and prototype</w:t>
            </w:r>
            <w:r w:rsidR="00791E66" w:rsidRPr="00F13894">
              <w:rPr>
                <w:rFonts w:ascii="Open Sans" w:hAnsi="Open Sans" w:cs="Open Sans"/>
                <w:sz w:val="20"/>
                <w:szCs w:val="20"/>
              </w:rPr>
              <w:t xml:space="preserve"> </w:t>
            </w:r>
          </w:p>
        </w:tc>
      </w:tr>
      <w:tr w:rsidR="00D841C7" w:rsidTr="009419F0">
        <w:trPr>
          <w:trHeight w:val="1639"/>
          <w:jc w:val="center"/>
        </w:trPr>
        <w:tc>
          <w:tcPr>
            <w:tcW w:w="975" w:type="dxa"/>
          </w:tcPr>
          <w:p w:rsidR="00D841C7" w:rsidRPr="0073260B" w:rsidRDefault="00D841C7" w:rsidP="009419F0">
            <w:pPr>
              <w:pStyle w:val="BodyText"/>
              <w:jc w:val="center"/>
            </w:pPr>
            <w:r w:rsidRPr="0073260B">
              <w:t>3</w:t>
            </w:r>
          </w:p>
        </w:tc>
        <w:tc>
          <w:tcPr>
            <w:tcW w:w="6695"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F54B0E" w:rsidRDefault="00D841C7" w:rsidP="007E05BD">
            <w:pPr>
              <w:pStyle w:val="ListParagraph"/>
              <w:numPr>
                <w:ilvl w:val="0"/>
                <w:numId w:val="29"/>
              </w:numPr>
              <w:rPr>
                <w:rFonts w:cs="Open Sans"/>
                <w:sz w:val="20"/>
                <w:szCs w:val="20"/>
              </w:rPr>
            </w:pPr>
            <w:r>
              <w:rPr>
                <w:rFonts w:cs="Open Sans"/>
                <w:sz w:val="20"/>
                <w:szCs w:val="20"/>
              </w:rPr>
              <w:t>Planning and making</w:t>
            </w:r>
          </w:p>
          <w:p w:rsidR="00D841C7" w:rsidRPr="00F13894" w:rsidRDefault="00D841C7" w:rsidP="009419F0">
            <w:pPr>
              <w:rPr>
                <w:rFonts w:ascii="Open Sans" w:hAnsi="Open Sans" w:cs="Open Sans"/>
                <w:i/>
                <w:sz w:val="20"/>
                <w:szCs w:val="20"/>
              </w:rPr>
            </w:pPr>
          </w:p>
        </w:tc>
        <w:tc>
          <w:tcPr>
            <w:tcW w:w="6693"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F13894" w:rsidRDefault="00D841C7" w:rsidP="009419F0">
            <w:pPr>
              <w:rPr>
                <w:rFonts w:ascii="Open Sans" w:hAnsi="Open Sans" w:cs="Open Sans"/>
                <w:sz w:val="20"/>
                <w:szCs w:val="20"/>
              </w:rPr>
            </w:pPr>
            <w:r w:rsidRPr="00960BD5">
              <w:rPr>
                <w:rFonts w:ascii="Open Sans" w:hAnsi="Open Sans" w:cs="Open Sans"/>
                <w:sz w:val="20"/>
                <w:szCs w:val="20"/>
              </w:rPr>
              <w:t xml:space="preserve">Part 4: Evaluating own </w:t>
            </w:r>
            <w:r w:rsidR="00791E66" w:rsidRPr="00960BD5">
              <w:rPr>
                <w:rFonts w:ascii="Open Sans" w:hAnsi="Open Sans" w:cs="Open Sans"/>
                <w:sz w:val="20"/>
                <w:szCs w:val="20"/>
              </w:rPr>
              <w:t>design and prototype</w:t>
            </w:r>
            <w:r w:rsidR="00791E66" w:rsidRPr="00F13894">
              <w:rPr>
                <w:rFonts w:ascii="Open Sans" w:hAnsi="Open Sans" w:cs="Open Sans"/>
                <w:sz w:val="20"/>
                <w:szCs w:val="20"/>
              </w:rPr>
              <w:t xml:space="preserve"> </w:t>
            </w:r>
          </w:p>
        </w:tc>
      </w:tr>
      <w:tr w:rsidR="00D841C7" w:rsidTr="009419F0">
        <w:trPr>
          <w:trHeight w:val="1639"/>
          <w:jc w:val="center"/>
        </w:trPr>
        <w:tc>
          <w:tcPr>
            <w:tcW w:w="975" w:type="dxa"/>
          </w:tcPr>
          <w:p w:rsidR="00D841C7" w:rsidRPr="0073260B" w:rsidRDefault="00D841C7" w:rsidP="009419F0">
            <w:pPr>
              <w:pStyle w:val="BodyText"/>
              <w:jc w:val="center"/>
            </w:pPr>
            <w:r w:rsidRPr="0073260B">
              <w:t>4</w:t>
            </w:r>
          </w:p>
        </w:tc>
        <w:tc>
          <w:tcPr>
            <w:tcW w:w="6695"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F54B0E" w:rsidRDefault="00D841C7" w:rsidP="007E05BD">
            <w:pPr>
              <w:pStyle w:val="ListParagraph"/>
              <w:numPr>
                <w:ilvl w:val="0"/>
                <w:numId w:val="29"/>
              </w:numPr>
              <w:rPr>
                <w:rFonts w:cs="Open Sans"/>
                <w:sz w:val="20"/>
                <w:szCs w:val="20"/>
              </w:rPr>
            </w:pPr>
            <w:r>
              <w:rPr>
                <w:rFonts w:cs="Open Sans"/>
                <w:sz w:val="20"/>
                <w:szCs w:val="20"/>
              </w:rPr>
              <w:t>Planning and making</w:t>
            </w:r>
          </w:p>
          <w:p w:rsidR="00D841C7" w:rsidRPr="00F13894" w:rsidRDefault="00D841C7" w:rsidP="009419F0">
            <w:pPr>
              <w:rPr>
                <w:rFonts w:ascii="Open Sans" w:hAnsi="Open Sans" w:cs="Open Sans"/>
                <w:i/>
                <w:sz w:val="20"/>
                <w:szCs w:val="20"/>
              </w:rPr>
            </w:pPr>
          </w:p>
        </w:tc>
        <w:tc>
          <w:tcPr>
            <w:tcW w:w="6693" w:type="dxa"/>
          </w:tcPr>
          <w:p w:rsidR="00D841C7" w:rsidRDefault="00D841C7" w:rsidP="009419F0">
            <w:pPr>
              <w:rPr>
                <w:rFonts w:ascii="Open Sans" w:hAnsi="Open Sans" w:cs="Open Sans"/>
                <w:sz w:val="20"/>
                <w:szCs w:val="20"/>
              </w:rPr>
            </w:pPr>
            <w:r w:rsidRPr="00F13894">
              <w:rPr>
                <w:rFonts w:ascii="Open Sans" w:hAnsi="Open Sans" w:cs="Open Sans"/>
                <w:sz w:val="20"/>
                <w:szCs w:val="20"/>
              </w:rPr>
              <w:t>NEA</w:t>
            </w:r>
            <w:r>
              <w:rPr>
                <w:rFonts w:ascii="Open Sans" w:hAnsi="Open Sans" w:cs="Open Sans"/>
                <w:sz w:val="20"/>
                <w:szCs w:val="20"/>
              </w:rPr>
              <w:t>:</w:t>
            </w:r>
          </w:p>
          <w:p w:rsidR="00D841C7" w:rsidRDefault="00D841C7" w:rsidP="009419F0">
            <w:pPr>
              <w:rPr>
                <w:rFonts w:ascii="Open Sans" w:hAnsi="Open Sans" w:cs="Open Sans"/>
                <w:sz w:val="20"/>
                <w:szCs w:val="20"/>
              </w:rPr>
            </w:pPr>
            <w:r>
              <w:rPr>
                <w:rFonts w:ascii="Open Sans" w:hAnsi="Open Sans" w:cs="Open Sans"/>
                <w:sz w:val="20"/>
                <w:szCs w:val="20"/>
              </w:rPr>
              <w:t xml:space="preserve">Part 3: Making a </w:t>
            </w:r>
            <w:r w:rsidR="00791E66">
              <w:rPr>
                <w:rFonts w:ascii="Open Sans" w:hAnsi="Open Sans" w:cs="Open Sans"/>
                <w:sz w:val="20"/>
                <w:szCs w:val="20"/>
              </w:rPr>
              <w:t>final prototype</w:t>
            </w:r>
          </w:p>
          <w:p w:rsidR="00D841C7" w:rsidRPr="00F13894" w:rsidRDefault="00D841C7" w:rsidP="009419F0">
            <w:pPr>
              <w:rPr>
                <w:rFonts w:ascii="Open Sans" w:hAnsi="Open Sans" w:cs="Open Sans"/>
                <w:sz w:val="20"/>
                <w:szCs w:val="20"/>
              </w:rPr>
            </w:pPr>
            <w:r w:rsidRPr="00960BD5">
              <w:rPr>
                <w:rFonts w:ascii="Open Sans" w:hAnsi="Open Sans" w:cs="Open Sans"/>
                <w:sz w:val="20"/>
                <w:szCs w:val="20"/>
              </w:rPr>
              <w:t xml:space="preserve">Part 4: Evaluating own </w:t>
            </w:r>
            <w:r w:rsidR="00791E66" w:rsidRPr="00960BD5">
              <w:rPr>
                <w:rFonts w:ascii="Open Sans" w:hAnsi="Open Sans" w:cs="Open Sans"/>
                <w:sz w:val="20"/>
                <w:szCs w:val="20"/>
              </w:rPr>
              <w:t>design and prototype</w:t>
            </w:r>
            <w:r w:rsidR="00791E66" w:rsidRPr="00F13894">
              <w:rPr>
                <w:rFonts w:ascii="Open Sans" w:hAnsi="Open Sans" w:cs="Open Sans"/>
                <w:sz w:val="20"/>
                <w:szCs w:val="20"/>
              </w:rPr>
              <w:t xml:space="preserve"> </w:t>
            </w:r>
          </w:p>
        </w:tc>
      </w:tr>
    </w:tbl>
    <w:p w:rsidR="00D841C7" w:rsidRDefault="00D841C7" w:rsidP="00D841C7">
      <w:pPr>
        <w:pStyle w:val="Heading3"/>
        <w:rPr>
          <w:lang w:val="en-GB" w:eastAsia="en-GB"/>
        </w:rPr>
      </w:pPr>
    </w:p>
    <w:p w:rsidR="00D841C7" w:rsidRDefault="00D841C7" w:rsidP="00D841C7">
      <w:r>
        <w:br w:type="page"/>
      </w:r>
    </w:p>
    <w:p w:rsidR="00F47B1B" w:rsidRPr="00F47B1B" w:rsidRDefault="00F47B1B" w:rsidP="00D841C7"/>
    <w:tbl>
      <w:tblPr>
        <w:tblStyle w:val="TableGrid"/>
        <w:tblW w:w="14363" w:type="dxa"/>
        <w:jc w:val="center"/>
        <w:tblLook w:val="04A0" w:firstRow="1" w:lastRow="0" w:firstColumn="1" w:lastColumn="0" w:noHBand="0" w:noVBand="1"/>
      </w:tblPr>
      <w:tblGrid>
        <w:gridCol w:w="975"/>
        <w:gridCol w:w="3240"/>
        <w:gridCol w:w="3455"/>
        <w:gridCol w:w="6693"/>
      </w:tblGrid>
      <w:tr w:rsidR="00D841C7" w:rsidRPr="00D20593" w:rsidTr="009419F0">
        <w:trPr>
          <w:trHeight w:val="366"/>
          <w:jc w:val="center"/>
        </w:trPr>
        <w:tc>
          <w:tcPr>
            <w:tcW w:w="14363" w:type="dxa"/>
            <w:gridSpan w:val="4"/>
          </w:tcPr>
          <w:p w:rsidR="00D841C7" w:rsidRDefault="00D841C7" w:rsidP="009419F0">
            <w:pPr>
              <w:jc w:val="center"/>
              <w:rPr>
                <w:rFonts w:ascii="Open Sans" w:hAnsi="Open Sans" w:cs="Open Sans"/>
                <w:b/>
                <w:sz w:val="22"/>
                <w:szCs w:val="20"/>
              </w:rPr>
            </w:pPr>
            <w:r>
              <w:rPr>
                <w:rFonts w:ascii="Open Sans" w:hAnsi="Open Sans" w:cs="Open Sans"/>
                <w:b/>
                <w:sz w:val="22"/>
                <w:szCs w:val="20"/>
              </w:rPr>
              <w:t>Year 2</w:t>
            </w:r>
          </w:p>
        </w:tc>
      </w:tr>
      <w:tr w:rsidR="00D841C7" w:rsidRPr="00D20593" w:rsidTr="009419F0">
        <w:trPr>
          <w:trHeight w:val="366"/>
          <w:jc w:val="center"/>
        </w:trPr>
        <w:tc>
          <w:tcPr>
            <w:tcW w:w="975" w:type="dxa"/>
          </w:tcPr>
          <w:p w:rsidR="00D841C7" w:rsidRPr="00D20593" w:rsidRDefault="00D841C7" w:rsidP="009419F0">
            <w:pPr>
              <w:jc w:val="center"/>
              <w:rPr>
                <w:rFonts w:ascii="Open Sans" w:hAnsi="Open Sans" w:cs="Open Sans"/>
                <w:b/>
                <w:sz w:val="22"/>
                <w:szCs w:val="20"/>
              </w:rPr>
            </w:pPr>
            <w:r w:rsidRPr="00D20593">
              <w:rPr>
                <w:rFonts w:ascii="Open Sans" w:hAnsi="Open Sans" w:cs="Open Sans"/>
                <w:b/>
                <w:sz w:val="22"/>
                <w:szCs w:val="20"/>
              </w:rPr>
              <w:t>Lesson</w:t>
            </w:r>
          </w:p>
        </w:tc>
        <w:tc>
          <w:tcPr>
            <w:tcW w:w="6695" w:type="dxa"/>
            <w:gridSpan w:val="2"/>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1</w:t>
            </w:r>
            <w:r w:rsidRPr="000A7298">
              <w:rPr>
                <w:rFonts w:ascii="Open Sans" w:hAnsi="Open Sans" w:cs="Open Sans"/>
                <w:b/>
                <w:sz w:val="22"/>
                <w:szCs w:val="20"/>
                <w:vertAlign w:val="superscript"/>
              </w:rPr>
              <w:t xml:space="preserve">st </w:t>
            </w:r>
            <w:r>
              <w:rPr>
                <w:rFonts w:ascii="Open Sans" w:hAnsi="Open Sans" w:cs="Open Sans"/>
                <w:b/>
                <w:sz w:val="22"/>
                <w:szCs w:val="20"/>
                <w:vertAlign w:val="superscript"/>
              </w:rPr>
              <w:t xml:space="preserve"> </w:t>
            </w:r>
            <w:r w:rsidRPr="00D20593">
              <w:rPr>
                <w:rFonts w:ascii="Open Sans" w:hAnsi="Open Sans" w:cs="Open Sans"/>
                <w:b/>
                <w:sz w:val="22"/>
                <w:szCs w:val="20"/>
              </w:rPr>
              <w:t>half</w:t>
            </w:r>
          </w:p>
        </w:tc>
        <w:tc>
          <w:tcPr>
            <w:tcW w:w="6693" w:type="dxa"/>
          </w:tcPr>
          <w:p w:rsidR="00D841C7" w:rsidRPr="00D20593" w:rsidRDefault="00D841C7" w:rsidP="009419F0">
            <w:pPr>
              <w:jc w:val="center"/>
              <w:rPr>
                <w:rFonts w:ascii="Open Sans" w:hAnsi="Open Sans" w:cs="Open Sans"/>
                <w:b/>
                <w:sz w:val="22"/>
                <w:szCs w:val="20"/>
              </w:rPr>
            </w:pPr>
            <w:r>
              <w:rPr>
                <w:rFonts w:ascii="Open Sans" w:hAnsi="Open Sans" w:cs="Open Sans"/>
                <w:b/>
                <w:sz w:val="22"/>
                <w:szCs w:val="20"/>
              </w:rPr>
              <w:t xml:space="preserve">Summer </w:t>
            </w:r>
            <w:r w:rsidRPr="00D20593">
              <w:rPr>
                <w:rFonts w:ascii="Open Sans" w:hAnsi="Open Sans" w:cs="Open Sans"/>
                <w:b/>
                <w:sz w:val="22"/>
                <w:szCs w:val="20"/>
              </w:rPr>
              <w:t>2</w:t>
            </w:r>
            <w:r w:rsidRPr="00D20593">
              <w:rPr>
                <w:rFonts w:ascii="Open Sans" w:hAnsi="Open Sans" w:cs="Open Sans"/>
                <w:b/>
                <w:sz w:val="22"/>
                <w:szCs w:val="20"/>
                <w:vertAlign w:val="superscript"/>
              </w:rPr>
              <w:t>nd</w:t>
            </w:r>
            <w:r w:rsidRPr="00D20593">
              <w:rPr>
                <w:rFonts w:ascii="Open Sans" w:hAnsi="Open Sans" w:cs="Open Sans"/>
                <w:b/>
                <w:sz w:val="22"/>
                <w:szCs w:val="20"/>
              </w:rPr>
              <w:t xml:space="preserve"> half</w:t>
            </w:r>
          </w:p>
        </w:tc>
      </w:tr>
      <w:tr w:rsidR="00D841C7" w:rsidTr="009419F0">
        <w:trPr>
          <w:trHeight w:val="1639"/>
          <w:jc w:val="center"/>
        </w:trPr>
        <w:tc>
          <w:tcPr>
            <w:tcW w:w="975" w:type="dxa"/>
          </w:tcPr>
          <w:p w:rsidR="00D841C7" w:rsidRPr="0073260B" w:rsidRDefault="00D841C7" w:rsidP="009419F0">
            <w:pPr>
              <w:pStyle w:val="BodyText"/>
              <w:jc w:val="center"/>
            </w:pPr>
          </w:p>
          <w:p w:rsidR="00D841C7" w:rsidRPr="0073260B" w:rsidRDefault="00D841C7" w:rsidP="009419F0">
            <w:pPr>
              <w:pStyle w:val="BodyText"/>
              <w:jc w:val="center"/>
            </w:pPr>
            <w:r w:rsidRPr="0073260B">
              <w:t>1</w:t>
            </w:r>
          </w:p>
          <w:p w:rsidR="00D841C7" w:rsidRPr="0073260B" w:rsidRDefault="00D841C7" w:rsidP="009419F0">
            <w:pPr>
              <w:pStyle w:val="BodyText"/>
              <w:jc w:val="center"/>
            </w:pPr>
          </w:p>
        </w:tc>
        <w:tc>
          <w:tcPr>
            <w:tcW w:w="6695" w:type="dxa"/>
            <w:gridSpan w:val="2"/>
          </w:tcPr>
          <w:p w:rsidR="00D841C7" w:rsidRPr="00F13894" w:rsidRDefault="00D841C7" w:rsidP="009419F0">
            <w:pPr>
              <w:rPr>
                <w:rFonts w:ascii="Open Sans" w:hAnsi="Open Sans" w:cs="Open Sans"/>
                <w:sz w:val="20"/>
                <w:szCs w:val="20"/>
              </w:rPr>
            </w:pPr>
            <w:r>
              <w:rPr>
                <w:rFonts w:ascii="Open Sans" w:hAnsi="Open Sans" w:cs="Open Sans"/>
                <w:sz w:val="20"/>
                <w:szCs w:val="20"/>
              </w:rPr>
              <w:t>Revision</w:t>
            </w:r>
          </w:p>
        </w:tc>
        <w:tc>
          <w:tcPr>
            <w:tcW w:w="6693" w:type="dxa"/>
          </w:tcPr>
          <w:p w:rsidR="00D841C7" w:rsidRPr="00960BD5" w:rsidRDefault="00D841C7" w:rsidP="009419F0">
            <w:pPr>
              <w:rPr>
                <w:rFonts w:ascii="Open Sans" w:hAnsi="Open Sans" w:cs="Open Sans"/>
                <w:sz w:val="20"/>
                <w:szCs w:val="20"/>
              </w:rPr>
            </w:pPr>
            <w:r>
              <w:rPr>
                <w:rFonts w:ascii="Open Sans" w:hAnsi="Open Sans" w:cs="Open Sans"/>
                <w:sz w:val="20"/>
                <w:szCs w:val="20"/>
              </w:rPr>
              <w:t>Exams</w:t>
            </w:r>
          </w:p>
        </w:tc>
      </w:tr>
      <w:tr w:rsidR="00D841C7" w:rsidTr="009419F0">
        <w:trPr>
          <w:trHeight w:val="1639"/>
          <w:jc w:val="center"/>
        </w:trPr>
        <w:tc>
          <w:tcPr>
            <w:tcW w:w="975" w:type="dxa"/>
          </w:tcPr>
          <w:p w:rsidR="00D841C7" w:rsidRPr="0073260B" w:rsidRDefault="00D841C7" w:rsidP="009419F0">
            <w:pPr>
              <w:pStyle w:val="BodyText"/>
              <w:jc w:val="center"/>
            </w:pPr>
          </w:p>
          <w:p w:rsidR="00D841C7" w:rsidRPr="0073260B" w:rsidRDefault="00D841C7" w:rsidP="009419F0">
            <w:pPr>
              <w:pStyle w:val="BodyText"/>
              <w:jc w:val="center"/>
            </w:pPr>
            <w:r w:rsidRPr="0073260B">
              <w:t>2</w:t>
            </w:r>
          </w:p>
          <w:p w:rsidR="00D841C7" w:rsidRPr="0073260B" w:rsidRDefault="00D841C7" w:rsidP="009419F0">
            <w:pPr>
              <w:pStyle w:val="BodyText"/>
              <w:jc w:val="center"/>
            </w:pPr>
          </w:p>
        </w:tc>
        <w:tc>
          <w:tcPr>
            <w:tcW w:w="6695" w:type="dxa"/>
            <w:gridSpan w:val="2"/>
          </w:tcPr>
          <w:p w:rsidR="00D841C7" w:rsidRPr="00960BD5" w:rsidRDefault="00D841C7" w:rsidP="009419F0">
            <w:pPr>
              <w:rPr>
                <w:rFonts w:ascii="Open Sans" w:hAnsi="Open Sans" w:cs="Open Sans"/>
                <w:sz w:val="20"/>
                <w:szCs w:val="20"/>
              </w:rPr>
            </w:pPr>
            <w:r w:rsidRPr="00960BD5">
              <w:rPr>
                <w:rFonts w:ascii="Open Sans" w:hAnsi="Open Sans" w:cs="Open Sans"/>
                <w:sz w:val="20"/>
                <w:szCs w:val="20"/>
              </w:rPr>
              <w:t>Revision</w:t>
            </w:r>
          </w:p>
          <w:p w:rsidR="00D841C7" w:rsidRPr="00F13894" w:rsidRDefault="00D841C7" w:rsidP="009419F0">
            <w:pPr>
              <w:rPr>
                <w:rFonts w:ascii="Open Sans" w:hAnsi="Open Sans" w:cs="Open Sans"/>
                <w:sz w:val="20"/>
                <w:szCs w:val="20"/>
              </w:rPr>
            </w:pPr>
          </w:p>
        </w:tc>
        <w:tc>
          <w:tcPr>
            <w:tcW w:w="6693" w:type="dxa"/>
          </w:tcPr>
          <w:p w:rsidR="00D841C7" w:rsidRPr="00F13894" w:rsidRDefault="00D841C7" w:rsidP="009419F0">
            <w:pPr>
              <w:rPr>
                <w:rFonts w:ascii="Open Sans" w:hAnsi="Open Sans" w:cs="Open Sans"/>
                <w:sz w:val="20"/>
                <w:szCs w:val="20"/>
              </w:rPr>
            </w:pPr>
            <w:r>
              <w:rPr>
                <w:rFonts w:ascii="Open Sans" w:hAnsi="Open Sans" w:cs="Open Sans"/>
                <w:sz w:val="20"/>
                <w:szCs w:val="20"/>
              </w:rPr>
              <w:t>Exams</w:t>
            </w:r>
          </w:p>
        </w:tc>
      </w:tr>
      <w:tr w:rsidR="00D841C7" w:rsidTr="009419F0">
        <w:trPr>
          <w:trHeight w:val="1639"/>
          <w:jc w:val="center"/>
        </w:trPr>
        <w:tc>
          <w:tcPr>
            <w:tcW w:w="975" w:type="dxa"/>
          </w:tcPr>
          <w:p w:rsidR="00D841C7" w:rsidRPr="0073260B" w:rsidRDefault="00D841C7" w:rsidP="009419F0">
            <w:pPr>
              <w:pStyle w:val="BodyText"/>
              <w:jc w:val="center"/>
            </w:pPr>
            <w:r w:rsidRPr="0073260B">
              <w:t>3</w:t>
            </w:r>
          </w:p>
        </w:tc>
        <w:tc>
          <w:tcPr>
            <w:tcW w:w="3240" w:type="dxa"/>
          </w:tcPr>
          <w:p w:rsidR="00D841C7" w:rsidRPr="00F13894" w:rsidRDefault="00D841C7" w:rsidP="009419F0">
            <w:pPr>
              <w:rPr>
                <w:rFonts w:ascii="Open Sans" w:hAnsi="Open Sans" w:cs="Open Sans"/>
                <w:i/>
                <w:sz w:val="20"/>
                <w:szCs w:val="20"/>
              </w:rPr>
            </w:pPr>
            <w:r w:rsidRPr="00960BD5">
              <w:rPr>
                <w:rFonts w:ascii="Open Sans" w:hAnsi="Open Sans" w:cs="Open Sans"/>
                <w:sz w:val="20"/>
                <w:szCs w:val="20"/>
              </w:rPr>
              <w:t>Prepare for assessment of NEA</w:t>
            </w:r>
            <w:r w:rsidRPr="00F13894">
              <w:rPr>
                <w:rFonts w:ascii="Open Sans" w:hAnsi="Open Sans" w:cs="Open Sans"/>
                <w:i/>
                <w:sz w:val="20"/>
                <w:szCs w:val="20"/>
              </w:rPr>
              <w:t xml:space="preserve"> </w:t>
            </w:r>
          </w:p>
        </w:tc>
        <w:tc>
          <w:tcPr>
            <w:tcW w:w="3455" w:type="dxa"/>
          </w:tcPr>
          <w:p w:rsidR="00D841C7" w:rsidRPr="00960BD5" w:rsidRDefault="00D841C7" w:rsidP="009419F0">
            <w:pPr>
              <w:rPr>
                <w:rFonts w:ascii="Open Sans" w:hAnsi="Open Sans" w:cs="Open Sans"/>
                <w:sz w:val="20"/>
                <w:szCs w:val="20"/>
              </w:rPr>
            </w:pPr>
            <w:r>
              <w:rPr>
                <w:rFonts w:ascii="Open Sans" w:hAnsi="Open Sans" w:cs="Open Sans"/>
                <w:sz w:val="20"/>
                <w:szCs w:val="20"/>
              </w:rPr>
              <w:t>Revision</w:t>
            </w:r>
          </w:p>
        </w:tc>
        <w:tc>
          <w:tcPr>
            <w:tcW w:w="6693" w:type="dxa"/>
          </w:tcPr>
          <w:p w:rsidR="00D841C7" w:rsidRPr="00F13894" w:rsidRDefault="00D841C7" w:rsidP="009419F0">
            <w:pPr>
              <w:rPr>
                <w:rFonts w:ascii="Open Sans" w:hAnsi="Open Sans" w:cs="Open Sans"/>
                <w:sz w:val="20"/>
                <w:szCs w:val="20"/>
              </w:rPr>
            </w:pPr>
            <w:r>
              <w:rPr>
                <w:rFonts w:ascii="Open Sans" w:hAnsi="Open Sans" w:cs="Open Sans"/>
                <w:sz w:val="20"/>
                <w:szCs w:val="20"/>
              </w:rPr>
              <w:t>Exams</w:t>
            </w:r>
          </w:p>
        </w:tc>
      </w:tr>
      <w:tr w:rsidR="00D841C7" w:rsidTr="009419F0">
        <w:trPr>
          <w:trHeight w:val="1639"/>
          <w:jc w:val="center"/>
        </w:trPr>
        <w:tc>
          <w:tcPr>
            <w:tcW w:w="975" w:type="dxa"/>
          </w:tcPr>
          <w:p w:rsidR="00D841C7" w:rsidRPr="0073260B" w:rsidRDefault="00D841C7" w:rsidP="009419F0">
            <w:pPr>
              <w:pStyle w:val="BodyText"/>
              <w:jc w:val="center"/>
            </w:pPr>
            <w:r w:rsidRPr="0073260B">
              <w:t>4</w:t>
            </w:r>
          </w:p>
        </w:tc>
        <w:tc>
          <w:tcPr>
            <w:tcW w:w="3240" w:type="dxa"/>
          </w:tcPr>
          <w:p w:rsidR="00D841C7" w:rsidRPr="00960BD5" w:rsidRDefault="00D841C7" w:rsidP="009419F0">
            <w:pPr>
              <w:rPr>
                <w:rFonts w:ascii="Open Sans" w:hAnsi="Open Sans" w:cs="Open Sans"/>
                <w:sz w:val="20"/>
                <w:szCs w:val="20"/>
              </w:rPr>
            </w:pPr>
            <w:r w:rsidRPr="00960BD5">
              <w:rPr>
                <w:rFonts w:ascii="Open Sans" w:hAnsi="Open Sans" w:cs="Open Sans"/>
                <w:sz w:val="20"/>
                <w:szCs w:val="20"/>
              </w:rPr>
              <w:t>Prepare for assessment of NEA</w:t>
            </w:r>
            <w:r w:rsidRPr="00F13894">
              <w:rPr>
                <w:rFonts w:ascii="Open Sans" w:hAnsi="Open Sans" w:cs="Open Sans"/>
                <w:i/>
                <w:sz w:val="20"/>
                <w:szCs w:val="20"/>
              </w:rPr>
              <w:t xml:space="preserve"> </w:t>
            </w:r>
          </w:p>
        </w:tc>
        <w:tc>
          <w:tcPr>
            <w:tcW w:w="3455" w:type="dxa"/>
          </w:tcPr>
          <w:p w:rsidR="00D841C7" w:rsidRPr="00960BD5" w:rsidRDefault="00D841C7" w:rsidP="009419F0">
            <w:pPr>
              <w:rPr>
                <w:rFonts w:ascii="Open Sans" w:hAnsi="Open Sans" w:cs="Open Sans"/>
                <w:sz w:val="20"/>
                <w:szCs w:val="20"/>
              </w:rPr>
            </w:pPr>
            <w:r>
              <w:rPr>
                <w:rFonts w:ascii="Open Sans" w:hAnsi="Open Sans" w:cs="Open Sans"/>
                <w:sz w:val="20"/>
                <w:szCs w:val="20"/>
              </w:rPr>
              <w:t>Revision</w:t>
            </w:r>
          </w:p>
        </w:tc>
        <w:tc>
          <w:tcPr>
            <w:tcW w:w="6693" w:type="dxa"/>
          </w:tcPr>
          <w:p w:rsidR="00D841C7" w:rsidRPr="00F13894" w:rsidRDefault="00D841C7" w:rsidP="009419F0">
            <w:pPr>
              <w:rPr>
                <w:rFonts w:ascii="Open Sans" w:hAnsi="Open Sans" w:cs="Open Sans"/>
                <w:sz w:val="20"/>
                <w:szCs w:val="20"/>
              </w:rPr>
            </w:pPr>
            <w:r>
              <w:rPr>
                <w:rFonts w:ascii="Open Sans" w:hAnsi="Open Sans" w:cs="Open Sans"/>
                <w:sz w:val="20"/>
                <w:szCs w:val="20"/>
              </w:rPr>
              <w:t>Exams</w:t>
            </w:r>
          </w:p>
        </w:tc>
      </w:tr>
      <w:bookmarkEnd w:id="1"/>
      <w:bookmarkEnd w:id="5"/>
    </w:tbl>
    <w:p w:rsidR="00D841C7" w:rsidRDefault="00D841C7" w:rsidP="00D841C7">
      <w:pPr>
        <w:pStyle w:val="Heading3"/>
        <w:rPr>
          <w:lang w:val="en-GB" w:eastAsia="en-GB"/>
        </w:rPr>
      </w:pPr>
    </w:p>
    <w:sectPr w:rsidR="00D841C7" w:rsidSect="00900613">
      <w:headerReference w:type="default" r:id="rId21"/>
      <w:type w:val="continuous"/>
      <w:pgSz w:w="16840" w:h="11907" w:orient="landscape" w:code="9"/>
      <w:pgMar w:top="794" w:right="771" w:bottom="794" w:left="56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D1" w:rsidRDefault="00682DD1" w:rsidP="003F4BE3">
      <w:r>
        <w:separator/>
      </w:r>
    </w:p>
    <w:p w:rsidR="00682DD1" w:rsidRDefault="00682DD1"/>
    <w:p w:rsidR="00682DD1" w:rsidRDefault="00682DD1"/>
  </w:endnote>
  <w:endnote w:type="continuationSeparator" w:id="0">
    <w:p w:rsidR="00682DD1" w:rsidRDefault="00682DD1" w:rsidP="003F4BE3">
      <w:r>
        <w:continuationSeparator/>
      </w:r>
    </w:p>
    <w:p w:rsidR="00682DD1" w:rsidRDefault="00682DD1"/>
    <w:p w:rsidR="00682DD1" w:rsidRDefault="0068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OpenSans-Light">
    <w:charset w:val="00"/>
    <w:family w:val="auto"/>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9B2D16" w:rsidP="00DA4FAB">
    <w:pPr>
      <w:framePr w:h="284" w:hRule="exact" w:wrap="around" w:vAnchor="text" w:hAnchor="margin" w:xAlign="outside" w:y="58"/>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2</w:t>
    </w:r>
    <w:r w:rsidRPr="00EE1556">
      <w:rPr>
        <w:rStyle w:val="PageNumber"/>
      </w:rPr>
      <w:fldChar w:fldCharType="end"/>
    </w:r>
  </w:p>
  <w:p w:rsidR="009B2D16" w:rsidRDefault="009B2D16" w:rsidP="00DA4FAB">
    <w:pPr>
      <w:pStyle w:val="Footereven"/>
    </w:pPr>
    <w:r w:rsidRPr="00EE6625">
      <w:t xml:space="preserve">© Pearson </w:t>
    </w:r>
    <w:r w:rsidRPr="00EE6625">
      <w:rPr>
        <w:noProof/>
        <w:szCs w:val="50"/>
        <w:lang w:eastAsia="en-GB"/>
      </w:rPr>
      <w:t>Education</w:t>
    </w:r>
    <w:r w:rsidRPr="00EE6625">
      <w:t xml:space="preserve"> Ltd 201</w:t>
    </w:r>
    <w: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9B2D16" w:rsidP="00DA4FAB">
    <w:pPr>
      <w:pStyle w:val="Footer"/>
    </w:pPr>
    <w:r>
      <w:t>Draft Version 0.1 22/7/16</w:t>
    </w:r>
    <w:r>
      <w:tab/>
      <w:t xml:space="preserve">                                    </w:t>
    </w:r>
    <w:r w:rsidRPr="00EE6625">
      <w:t xml:space="preserve">© </w:t>
    </w:r>
    <w:r w:rsidRPr="00E50219">
      <w:t>Pearson</w:t>
    </w:r>
    <w:r w:rsidRPr="00EE6625">
      <w:t xml:space="preserve"> </w:t>
    </w:r>
    <w:r w:rsidRPr="00EE6625">
      <w:rPr>
        <w:noProof/>
        <w:szCs w:val="50"/>
        <w:lang w:eastAsia="en-GB"/>
      </w:rPr>
      <w:t>Education</w:t>
    </w:r>
    <w:r>
      <w:t xml:space="preserve"> Ltd 2015                                          Page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9B2D16" w:rsidP="00DA4FAB">
    <w:pPr>
      <w:pStyle w:val="Footer"/>
    </w:pPr>
    <w:r>
      <w:t>Version 1 23/11/16</w:t>
    </w:r>
    <w:r>
      <w:tab/>
      <w:t xml:space="preserve">                                    </w:t>
    </w:r>
    <w:r w:rsidRPr="00EE6625">
      <w:t xml:space="preserve">© </w:t>
    </w:r>
    <w:r w:rsidRPr="00E50219">
      <w:t>Pearson</w:t>
    </w:r>
    <w:r w:rsidRPr="00EE6625">
      <w:t xml:space="preserve"> </w:t>
    </w:r>
    <w:r w:rsidRPr="00EE6625">
      <w:rPr>
        <w:noProof/>
        <w:szCs w:val="50"/>
        <w:lang w:eastAsia="en-GB"/>
      </w:rPr>
      <w:t>Education</w:t>
    </w:r>
    <w:r>
      <w:t xml:space="preserve"> Ltd 2015                                          Page </w:t>
    </w:r>
    <w:r>
      <w:fldChar w:fldCharType="begin"/>
    </w:r>
    <w:r>
      <w:instrText xml:space="preserve"> PAGE   \* MERGEFORMAT </w:instrText>
    </w:r>
    <w:r>
      <w:fldChar w:fldCharType="separate"/>
    </w:r>
    <w:r w:rsidR="0013679F">
      <w:rPr>
        <w:noProof/>
      </w:rPr>
      <w:t>2</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9779F6" w:rsidRDefault="009B2D16" w:rsidP="009779F6">
    <w:pPr>
      <w:pStyle w:val="Footer"/>
    </w:pPr>
    <w:r>
      <w:t>Draft Version 0.1 22/7/16</w:t>
    </w:r>
    <w:r>
      <w:tab/>
      <w:t xml:space="preserve">                                    </w:t>
    </w:r>
    <w:r w:rsidRPr="00EE6625">
      <w:t xml:space="preserve">© </w:t>
    </w:r>
    <w:r w:rsidRPr="00E50219">
      <w:t>Pearson</w:t>
    </w:r>
    <w:r w:rsidRPr="00EE6625">
      <w:t xml:space="preserve"> </w:t>
    </w:r>
    <w:r w:rsidRPr="00EE6625">
      <w:rPr>
        <w:noProof/>
        <w:szCs w:val="50"/>
        <w:lang w:eastAsia="en-GB"/>
      </w:rPr>
      <w:t>Education</w:t>
    </w:r>
    <w:r>
      <w:t xml:space="preserve"> Ltd 2015                                          Page </w:t>
    </w:r>
    <w:r>
      <w:fldChar w:fldCharType="begin"/>
    </w:r>
    <w:r>
      <w:instrText xml:space="preserve"> PAGE   \* MERGEFORMAT </w:instrText>
    </w:r>
    <w:r>
      <w:fldChar w:fldCharType="separate"/>
    </w:r>
    <w:r>
      <w:rPr>
        <w:noProof/>
      </w:rPr>
      <w:t>10</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F4256F" w:rsidP="00DA4FAB">
    <w:pPr>
      <w:pStyle w:val="Footer"/>
    </w:pPr>
    <w:r>
      <w:t>Version 1 23/11/16</w:t>
    </w:r>
    <w:r>
      <w:tab/>
      <w:t xml:space="preserve">                                    </w:t>
    </w:r>
    <w:r w:rsidR="009B2D16">
      <w:tab/>
    </w:r>
    <w:r w:rsidR="009B2D16" w:rsidRPr="00EE6625">
      <w:t xml:space="preserve">© </w:t>
    </w:r>
    <w:r w:rsidR="009B2D16" w:rsidRPr="00E50219">
      <w:t>Pearson</w:t>
    </w:r>
    <w:r w:rsidR="009B2D16" w:rsidRPr="00EE6625">
      <w:t xml:space="preserve"> </w:t>
    </w:r>
    <w:r w:rsidR="009B2D16" w:rsidRPr="00EE6625">
      <w:rPr>
        <w:noProof/>
        <w:szCs w:val="50"/>
        <w:lang w:eastAsia="en-GB"/>
      </w:rPr>
      <w:t>Education</w:t>
    </w:r>
    <w:r w:rsidR="009B2D16">
      <w:t xml:space="preserve"> Ltd 2015                                         </w:t>
    </w:r>
    <w:r w:rsidR="009B2D16">
      <w:tab/>
    </w:r>
    <w:r w:rsidR="009B2D16">
      <w:tab/>
    </w:r>
    <w:r w:rsidR="009B2D16">
      <w:tab/>
    </w:r>
    <w:r w:rsidR="009B2D16">
      <w:tab/>
    </w:r>
    <w:r w:rsidR="009B2D16">
      <w:tab/>
      <w:t xml:space="preserve"> Page </w:t>
    </w:r>
    <w:r w:rsidR="009B2D16">
      <w:fldChar w:fldCharType="begin"/>
    </w:r>
    <w:r w:rsidR="009B2D16">
      <w:instrText xml:space="preserve"> PAGE   \* MERGEFORMAT </w:instrText>
    </w:r>
    <w:r w:rsidR="009B2D16">
      <w:fldChar w:fldCharType="separate"/>
    </w:r>
    <w:r w:rsidR="0013679F">
      <w:rPr>
        <w:noProof/>
      </w:rPr>
      <w:t>4</w:t>
    </w:r>
    <w:r w:rsidR="009B2D16">
      <w:rPr>
        <w:noProof/>
      </w:rPr>
      <w:fldChar w:fldCharType="end"/>
    </w:r>
    <w:r w:rsidR="009B2D16">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F4256F" w:rsidP="00DA4FAB">
    <w:pPr>
      <w:pStyle w:val="Footer"/>
    </w:pPr>
    <w:r>
      <w:t>Version 1 23/11/16</w:t>
    </w:r>
    <w:r>
      <w:tab/>
      <w:t xml:space="preserve">                     </w:t>
    </w:r>
    <w:r w:rsidR="009B2D16">
      <w:t xml:space="preserve">                           </w:t>
    </w:r>
    <w:r w:rsidR="009B2D16" w:rsidRPr="00EE6625">
      <w:t xml:space="preserve">© </w:t>
    </w:r>
    <w:r w:rsidR="009B2D16" w:rsidRPr="00E50219">
      <w:t>Pearson</w:t>
    </w:r>
    <w:r w:rsidR="009B2D16" w:rsidRPr="00EE6625">
      <w:t xml:space="preserve"> </w:t>
    </w:r>
    <w:r w:rsidR="009B2D16" w:rsidRPr="00EE6625">
      <w:rPr>
        <w:noProof/>
        <w:szCs w:val="50"/>
        <w:lang w:eastAsia="en-GB"/>
      </w:rPr>
      <w:t>Education</w:t>
    </w:r>
    <w:r w:rsidR="009B2D16">
      <w:t xml:space="preserve"> Ltd 2015                                    </w:t>
    </w:r>
    <w:r w:rsidR="009B2D16">
      <w:tab/>
      <w:t xml:space="preserve">         Page </w:t>
    </w:r>
    <w:r w:rsidR="009B2D16">
      <w:fldChar w:fldCharType="begin"/>
    </w:r>
    <w:r w:rsidR="009B2D16">
      <w:instrText xml:space="preserve"> PAGE   \* MERGEFORMAT </w:instrText>
    </w:r>
    <w:r w:rsidR="009B2D16">
      <w:fldChar w:fldCharType="separate"/>
    </w:r>
    <w:r w:rsidR="0013679F">
      <w:rPr>
        <w:noProof/>
      </w:rPr>
      <w:t>5</w:t>
    </w:r>
    <w:r w:rsidR="009B2D16">
      <w:rPr>
        <w:noProof/>
      </w:rPr>
      <w:fldChar w:fldCharType="end"/>
    </w:r>
    <w:r w:rsidR="009B2D16">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F4256F" w:rsidP="00DA4FAB">
    <w:pPr>
      <w:pStyle w:val="Footer"/>
    </w:pPr>
    <w:r>
      <w:t>Version 1 23/11/16</w:t>
    </w:r>
    <w:r w:rsidR="009B2D16">
      <w:tab/>
      <w:t xml:space="preserve">                             </w:t>
    </w:r>
    <w:r w:rsidR="009B2D16">
      <w:tab/>
      <w:t xml:space="preserve"> </w:t>
    </w:r>
    <w:r w:rsidR="009B2D16" w:rsidRPr="00EE6625">
      <w:t xml:space="preserve">© </w:t>
    </w:r>
    <w:r w:rsidR="009B2D16" w:rsidRPr="00E50219">
      <w:t>Pearson</w:t>
    </w:r>
    <w:r w:rsidR="009B2D16" w:rsidRPr="00EE6625">
      <w:t xml:space="preserve"> </w:t>
    </w:r>
    <w:r w:rsidR="009B2D16" w:rsidRPr="00EE6625">
      <w:rPr>
        <w:noProof/>
        <w:szCs w:val="50"/>
        <w:lang w:eastAsia="en-GB"/>
      </w:rPr>
      <w:t>Education</w:t>
    </w:r>
    <w:r w:rsidR="009B2D16">
      <w:t xml:space="preserve"> Ltd 2015                                    </w:t>
    </w:r>
    <w:r w:rsidR="009B2D16">
      <w:tab/>
      <w:t xml:space="preserve">    </w:t>
    </w:r>
    <w:r w:rsidR="009B2D16">
      <w:tab/>
    </w:r>
    <w:r w:rsidR="009B2D16">
      <w:tab/>
    </w:r>
    <w:r w:rsidR="009B2D16">
      <w:tab/>
    </w:r>
    <w:r w:rsidR="009B2D16">
      <w:tab/>
      <w:t xml:space="preserve">Page </w:t>
    </w:r>
    <w:r w:rsidR="009B2D16">
      <w:fldChar w:fldCharType="begin"/>
    </w:r>
    <w:r w:rsidR="009B2D16">
      <w:instrText xml:space="preserve"> PAGE   \* MERGEFORMAT </w:instrText>
    </w:r>
    <w:r w:rsidR="009B2D16">
      <w:fldChar w:fldCharType="separate"/>
    </w:r>
    <w:r w:rsidR="0013679F">
      <w:rPr>
        <w:noProof/>
      </w:rPr>
      <w:t>19</w:t>
    </w:r>
    <w:r w:rsidR="009B2D16">
      <w:rPr>
        <w:noProof/>
      </w:rPr>
      <w:fldChar w:fldCharType="end"/>
    </w:r>
    <w:r w:rsidR="009B2D1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D1" w:rsidRDefault="00682DD1" w:rsidP="003F4BE3">
      <w:r>
        <w:separator/>
      </w:r>
    </w:p>
    <w:p w:rsidR="00682DD1" w:rsidRDefault="00682DD1"/>
    <w:p w:rsidR="00682DD1" w:rsidRDefault="00682DD1"/>
  </w:footnote>
  <w:footnote w:type="continuationSeparator" w:id="0">
    <w:p w:rsidR="00682DD1" w:rsidRDefault="00682DD1" w:rsidP="003F4BE3">
      <w:r>
        <w:continuationSeparator/>
      </w:r>
    </w:p>
    <w:p w:rsidR="00682DD1" w:rsidRDefault="00682DD1"/>
    <w:p w:rsidR="00682DD1" w:rsidRDefault="00682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Default="009B2D16" w:rsidP="00DA4FAB">
    <w:pPr>
      <w:pStyle w:val="IconRight"/>
      <w:framePr w:wrap="around"/>
    </w:pPr>
    <w:r>
      <w:rPr>
        <w:noProof/>
        <w:lang w:eastAsia="en-GB"/>
      </w:rPr>
      <w:drawing>
        <wp:inline distT="0" distB="0" distL="0" distR="0" wp14:anchorId="2AA24612" wp14:editId="2E66E6AD">
          <wp:extent cx="609600" cy="533400"/>
          <wp:effectExtent l="0" t="0" r="0" b="0"/>
          <wp:docPr id="43" name="Picture 43" descr="LFABF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ABF_R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p w:rsidR="009B2D16" w:rsidRDefault="009B2D16" w:rsidP="00DA4FAB">
    <w:pPr>
      <w:pStyle w:val="Header"/>
    </w:pPr>
    <w:r>
      <w:t>&lt;Header&gt;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CA66A7" w:rsidRDefault="009B2D16" w:rsidP="00CA66A7">
    <w:pPr>
      <w:pStyle w:val="Header"/>
      <w:jc w:val="right"/>
      <w:rPr>
        <w:sz w:val="18"/>
      </w:rPr>
    </w:pPr>
    <w:r w:rsidRPr="00CA66A7">
      <w:rPr>
        <w:sz w:val="18"/>
      </w:rPr>
      <w:t>AS and A level Design and Technology (Product Design) Course Planner</w:t>
    </w:r>
  </w:p>
  <w:p w:rsidR="009B2D16" w:rsidRDefault="009B2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CA66A7" w:rsidRDefault="009B2D16" w:rsidP="009779F6">
    <w:pPr>
      <w:pStyle w:val="Header"/>
      <w:jc w:val="right"/>
      <w:rPr>
        <w:sz w:val="18"/>
      </w:rPr>
    </w:pPr>
    <w:r w:rsidRPr="00CA66A7">
      <w:rPr>
        <w:sz w:val="18"/>
      </w:rPr>
      <w:t>AS and A level Design and Technology (Product Design) Course Planner</w:t>
    </w:r>
  </w:p>
  <w:p w:rsidR="009B2D16" w:rsidRDefault="009B2D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8D33DC" w:rsidRDefault="009B2D16" w:rsidP="008D33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CA66A7" w:rsidRDefault="009B2D16" w:rsidP="00CA66A7">
    <w:pPr>
      <w:pStyle w:val="Header"/>
      <w:jc w:val="right"/>
      <w:rPr>
        <w:sz w:val="18"/>
      </w:rPr>
    </w:pPr>
    <w:r w:rsidRPr="00CA66A7">
      <w:rPr>
        <w:sz w:val="18"/>
      </w:rPr>
      <w:t>AS and A level Design and Technology (Product Design) Course Planner</w:t>
    </w:r>
  </w:p>
  <w:p w:rsidR="009B2D16" w:rsidRDefault="009B2D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16" w:rsidRPr="00CA66A7" w:rsidRDefault="009B2D16" w:rsidP="00CA66A7">
    <w:pPr>
      <w:pStyle w:val="Header"/>
      <w:jc w:val="right"/>
      <w:rPr>
        <w:sz w:val="18"/>
      </w:rPr>
    </w:pPr>
    <w:r w:rsidRPr="00CA66A7">
      <w:rPr>
        <w:sz w:val="18"/>
      </w:rPr>
      <w:t>AS and A level Design and Technology (Product Design) Course Planner</w:t>
    </w:r>
  </w:p>
  <w:p w:rsidR="009B2D16" w:rsidRDefault="009B2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7"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8" w15:restartNumberingAfterBreak="0">
    <w:nsid w:val="FFFFFF89"/>
    <w:multiLevelType w:val="singleLevel"/>
    <w:tmpl w:val="E41CC9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0"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AB95726"/>
    <w:multiLevelType w:val="hybridMultilevel"/>
    <w:tmpl w:val="2452B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B462C3"/>
    <w:multiLevelType w:val="hybridMultilevel"/>
    <w:tmpl w:val="5C7A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634C4B"/>
    <w:multiLevelType w:val="hybridMultilevel"/>
    <w:tmpl w:val="2C309F66"/>
    <w:lvl w:ilvl="0" w:tplc="B2A260FC">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84858"/>
    <w:multiLevelType w:val="hybridMultilevel"/>
    <w:tmpl w:val="47DEA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E9512A"/>
    <w:multiLevelType w:val="hybridMultilevel"/>
    <w:tmpl w:val="F09A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F3715"/>
    <w:multiLevelType w:val="multilevel"/>
    <w:tmpl w:val="80E43E76"/>
    <w:numStyleLink w:val="Listnum"/>
  </w:abstractNum>
  <w:abstractNum w:abstractNumId="20"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240BD4"/>
    <w:multiLevelType w:val="hybridMultilevel"/>
    <w:tmpl w:val="F2962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23"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24" w15:restartNumberingAfterBreak="0">
    <w:nsid w:val="5DE279B0"/>
    <w:multiLevelType w:val="multilevel"/>
    <w:tmpl w:val="29505346"/>
    <w:numStyleLink w:val="Listtable"/>
  </w:abstractNum>
  <w:abstractNum w:abstractNumId="25" w15:restartNumberingAfterBreak="0">
    <w:nsid w:val="654A0510"/>
    <w:multiLevelType w:val="hybridMultilevel"/>
    <w:tmpl w:val="8A5C58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7B65A6"/>
    <w:multiLevelType w:val="multilevel"/>
    <w:tmpl w:val="8356112A"/>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5E357D0"/>
    <w:multiLevelType w:val="hybridMultilevel"/>
    <w:tmpl w:val="B7280556"/>
    <w:lvl w:ilvl="0" w:tplc="30605EC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701CBE"/>
    <w:multiLevelType w:val="hybridMultilevel"/>
    <w:tmpl w:val="0EB224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757754"/>
    <w:multiLevelType w:val="hybridMultilevel"/>
    <w:tmpl w:val="DD080DFA"/>
    <w:lvl w:ilvl="0" w:tplc="C3D65A8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8"/>
  </w:num>
  <w:num w:numId="2">
    <w:abstractNumId w:val="23"/>
  </w:num>
  <w:num w:numId="3">
    <w:abstractNumId w:val="7"/>
  </w:num>
  <w:num w:numId="4">
    <w:abstractNumId w:val="6"/>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22"/>
  </w:num>
  <w:num w:numId="13">
    <w:abstractNumId w:val="20"/>
  </w:num>
  <w:num w:numId="14">
    <w:abstractNumId w:val="30"/>
  </w:num>
  <w:num w:numId="15">
    <w:abstractNumId w:val="28"/>
  </w:num>
  <w:num w:numId="16">
    <w:abstractNumId w:val="9"/>
  </w:num>
  <w:num w:numId="17">
    <w:abstractNumId w:val="29"/>
  </w:num>
  <w:num w:numId="18">
    <w:abstractNumId w:val="15"/>
  </w:num>
  <w:num w:numId="19">
    <w:abstractNumId w:val="19"/>
  </w:num>
  <w:num w:numId="20">
    <w:abstractNumId w:val="26"/>
  </w:num>
  <w:num w:numId="21">
    <w:abstractNumId w:val="11"/>
  </w:num>
  <w:num w:numId="22">
    <w:abstractNumId w:val="27"/>
  </w:num>
  <w:num w:numId="23">
    <w:abstractNumId w:val="10"/>
  </w:num>
  <w:num w:numId="24">
    <w:abstractNumId w:val="24"/>
  </w:num>
  <w:num w:numId="25">
    <w:abstractNumId w:val="12"/>
  </w:num>
  <w:num w:numId="26">
    <w:abstractNumId w:val="31"/>
  </w:num>
  <w:num w:numId="27">
    <w:abstractNumId w:val="18"/>
  </w:num>
  <w:num w:numId="28">
    <w:abstractNumId w:val="13"/>
  </w:num>
  <w:num w:numId="29">
    <w:abstractNumId w:val="14"/>
  </w:num>
  <w:num w:numId="30">
    <w:abstractNumId w:val="32"/>
  </w:num>
  <w:num w:numId="31">
    <w:abstractNumId w:val="25"/>
  </w:num>
  <w:num w:numId="32">
    <w:abstractNumId w:val="21"/>
  </w:num>
  <w:num w:numId="33">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F03A94"/>
    <w:rsid w:val="00007CB7"/>
    <w:rsid w:val="000122CC"/>
    <w:rsid w:val="000348F9"/>
    <w:rsid w:val="00037899"/>
    <w:rsid w:val="000379A2"/>
    <w:rsid w:val="00053208"/>
    <w:rsid w:val="00053F84"/>
    <w:rsid w:val="00057C2F"/>
    <w:rsid w:val="00064CFA"/>
    <w:rsid w:val="00081434"/>
    <w:rsid w:val="000902A4"/>
    <w:rsid w:val="000B523F"/>
    <w:rsid w:val="000B597C"/>
    <w:rsid w:val="000D22F0"/>
    <w:rsid w:val="000D38EE"/>
    <w:rsid w:val="000D51BA"/>
    <w:rsid w:val="000E14A7"/>
    <w:rsid w:val="000E7EC1"/>
    <w:rsid w:val="00102BFA"/>
    <w:rsid w:val="00105ADD"/>
    <w:rsid w:val="001127EE"/>
    <w:rsid w:val="00117F1F"/>
    <w:rsid w:val="0012098C"/>
    <w:rsid w:val="0013679F"/>
    <w:rsid w:val="0015549D"/>
    <w:rsid w:val="001679F8"/>
    <w:rsid w:val="00171271"/>
    <w:rsid w:val="00181199"/>
    <w:rsid w:val="001819BF"/>
    <w:rsid w:val="00184CAA"/>
    <w:rsid w:val="00193B73"/>
    <w:rsid w:val="001C645B"/>
    <w:rsid w:val="001C69A4"/>
    <w:rsid w:val="001D33A3"/>
    <w:rsid w:val="001D54A2"/>
    <w:rsid w:val="001E57B1"/>
    <w:rsid w:val="001E5C50"/>
    <w:rsid w:val="001F7B64"/>
    <w:rsid w:val="00203E43"/>
    <w:rsid w:val="002046E7"/>
    <w:rsid w:val="002351C4"/>
    <w:rsid w:val="00247EAA"/>
    <w:rsid w:val="002653BB"/>
    <w:rsid w:val="0026673C"/>
    <w:rsid w:val="00273A62"/>
    <w:rsid w:val="00293A47"/>
    <w:rsid w:val="002D355A"/>
    <w:rsid w:val="002D46A3"/>
    <w:rsid w:val="00334437"/>
    <w:rsid w:val="0034112A"/>
    <w:rsid w:val="00350D6A"/>
    <w:rsid w:val="003523F0"/>
    <w:rsid w:val="00354F66"/>
    <w:rsid w:val="00370DFE"/>
    <w:rsid w:val="00372CAF"/>
    <w:rsid w:val="0037577F"/>
    <w:rsid w:val="0037680C"/>
    <w:rsid w:val="003A0627"/>
    <w:rsid w:val="003A0A13"/>
    <w:rsid w:val="003A6485"/>
    <w:rsid w:val="003B5584"/>
    <w:rsid w:val="003C3860"/>
    <w:rsid w:val="003C68D9"/>
    <w:rsid w:val="003E387B"/>
    <w:rsid w:val="003E6918"/>
    <w:rsid w:val="003F4BE3"/>
    <w:rsid w:val="0040647C"/>
    <w:rsid w:val="00412EA3"/>
    <w:rsid w:val="00425F71"/>
    <w:rsid w:val="00437762"/>
    <w:rsid w:val="00444E7A"/>
    <w:rsid w:val="00451930"/>
    <w:rsid w:val="004625BE"/>
    <w:rsid w:val="004636B2"/>
    <w:rsid w:val="004A5A7A"/>
    <w:rsid w:val="004B5905"/>
    <w:rsid w:val="004C46C8"/>
    <w:rsid w:val="004D0035"/>
    <w:rsid w:val="004D1A96"/>
    <w:rsid w:val="004D1EC2"/>
    <w:rsid w:val="004D7E42"/>
    <w:rsid w:val="00502EF6"/>
    <w:rsid w:val="00540A14"/>
    <w:rsid w:val="0054162F"/>
    <w:rsid w:val="00544C21"/>
    <w:rsid w:val="00547F97"/>
    <w:rsid w:val="00553B48"/>
    <w:rsid w:val="00563798"/>
    <w:rsid w:val="00564BCB"/>
    <w:rsid w:val="005767CD"/>
    <w:rsid w:val="0059472F"/>
    <w:rsid w:val="005955EF"/>
    <w:rsid w:val="005A3092"/>
    <w:rsid w:val="005A6B4B"/>
    <w:rsid w:val="005B3FE8"/>
    <w:rsid w:val="005C0D18"/>
    <w:rsid w:val="005C13F3"/>
    <w:rsid w:val="005C2716"/>
    <w:rsid w:val="005D30E4"/>
    <w:rsid w:val="006110F0"/>
    <w:rsid w:val="0061555E"/>
    <w:rsid w:val="006205B7"/>
    <w:rsid w:val="00631134"/>
    <w:rsid w:val="00661ED5"/>
    <w:rsid w:val="00667558"/>
    <w:rsid w:val="00677381"/>
    <w:rsid w:val="00682DD1"/>
    <w:rsid w:val="006A1748"/>
    <w:rsid w:val="006B72CE"/>
    <w:rsid w:val="006C1438"/>
    <w:rsid w:val="006D3CEC"/>
    <w:rsid w:val="00704696"/>
    <w:rsid w:val="00712B96"/>
    <w:rsid w:val="00715E19"/>
    <w:rsid w:val="00721737"/>
    <w:rsid w:val="007301AA"/>
    <w:rsid w:val="00747EAF"/>
    <w:rsid w:val="00751C01"/>
    <w:rsid w:val="00766C1F"/>
    <w:rsid w:val="00774BAF"/>
    <w:rsid w:val="00781A9C"/>
    <w:rsid w:val="00786841"/>
    <w:rsid w:val="00791E66"/>
    <w:rsid w:val="0079779E"/>
    <w:rsid w:val="007A4078"/>
    <w:rsid w:val="007B2C4D"/>
    <w:rsid w:val="007C49BE"/>
    <w:rsid w:val="007D718E"/>
    <w:rsid w:val="007E05BD"/>
    <w:rsid w:val="008051B3"/>
    <w:rsid w:val="00817AFE"/>
    <w:rsid w:val="00835AB3"/>
    <w:rsid w:val="0084364D"/>
    <w:rsid w:val="00847041"/>
    <w:rsid w:val="00861C41"/>
    <w:rsid w:val="00874831"/>
    <w:rsid w:val="00880E15"/>
    <w:rsid w:val="0088458B"/>
    <w:rsid w:val="00885022"/>
    <w:rsid w:val="00886509"/>
    <w:rsid w:val="008A648E"/>
    <w:rsid w:val="008B07C2"/>
    <w:rsid w:val="008B11DD"/>
    <w:rsid w:val="008C396E"/>
    <w:rsid w:val="008C4418"/>
    <w:rsid w:val="008C5373"/>
    <w:rsid w:val="008D33DC"/>
    <w:rsid w:val="008E4762"/>
    <w:rsid w:val="008E6836"/>
    <w:rsid w:val="008F369C"/>
    <w:rsid w:val="008F3F90"/>
    <w:rsid w:val="008F52C1"/>
    <w:rsid w:val="00900513"/>
    <w:rsid w:val="00900613"/>
    <w:rsid w:val="00923163"/>
    <w:rsid w:val="009419F0"/>
    <w:rsid w:val="00950750"/>
    <w:rsid w:val="0095150B"/>
    <w:rsid w:val="00952FB5"/>
    <w:rsid w:val="009543F9"/>
    <w:rsid w:val="00960BD5"/>
    <w:rsid w:val="00962DFD"/>
    <w:rsid w:val="009779F6"/>
    <w:rsid w:val="009B2D16"/>
    <w:rsid w:val="009B553F"/>
    <w:rsid w:val="009C472E"/>
    <w:rsid w:val="009C6DA5"/>
    <w:rsid w:val="009D5F9D"/>
    <w:rsid w:val="00A13C21"/>
    <w:rsid w:val="00A17EEE"/>
    <w:rsid w:val="00A2521F"/>
    <w:rsid w:val="00A33826"/>
    <w:rsid w:val="00A42E78"/>
    <w:rsid w:val="00A43012"/>
    <w:rsid w:val="00A450AC"/>
    <w:rsid w:val="00A64830"/>
    <w:rsid w:val="00A66197"/>
    <w:rsid w:val="00A7280F"/>
    <w:rsid w:val="00A73534"/>
    <w:rsid w:val="00AB36E3"/>
    <w:rsid w:val="00AD5F45"/>
    <w:rsid w:val="00AE2D43"/>
    <w:rsid w:val="00AE7FBC"/>
    <w:rsid w:val="00AF02B1"/>
    <w:rsid w:val="00AF445C"/>
    <w:rsid w:val="00B21040"/>
    <w:rsid w:val="00B25A5F"/>
    <w:rsid w:val="00B314E6"/>
    <w:rsid w:val="00B35BE1"/>
    <w:rsid w:val="00B40B44"/>
    <w:rsid w:val="00B415B7"/>
    <w:rsid w:val="00B44D2D"/>
    <w:rsid w:val="00B53DD4"/>
    <w:rsid w:val="00B709DD"/>
    <w:rsid w:val="00BB6C7A"/>
    <w:rsid w:val="00BC578F"/>
    <w:rsid w:val="00BC6855"/>
    <w:rsid w:val="00BD6036"/>
    <w:rsid w:val="00C1774B"/>
    <w:rsid w:val="00C21870"/>
    <w:rsid w:val="00C32710"/>
    <w:rsid w:val="00C35904"/>
    <w:rsid w:val="00C46C04"/>
    <w:rsid w:val="00C51B48"/>
    <w:rsid w:val="00C53885"/>
    <w:rsid w:val="00C81C69"/>
    <w:rsid w:val="00C84A2A"/>
    <w:rsid w:val="00CA2B9B"/>
    <w:rsid w:val="00CA66A7"/>
    <w:rsid w:val="00CD0ADE"/>
    <w:rsid w:val="00CD4919"/>
    <w:rsid w:val="00CE10CB"/>
    <w:rsid w:val="00D065F1"/>
    <w:rsid w:val="00D166C4"/>
    <w:rsid w:val="00D50C80"/>
    <w:rsid w:val="00D6785A"/>
    <w:rsid w:val="00D72403"/>
    <w:rsid w:val="00D841C7"/>
    <w:rsid w:val="00D8676C"/>
    <w:rsid w:val="00DA4FAB"/>
    <w:rsid w:val="00DA61F9"/>
    <w:rsid w:val="00DB186A"/>
    <w:rsid w:val="00DD171B"/>
    <w:rsid w:val="00DD4DC8"/>
    <w:rsid w:val="00DE5DF0"/>
    <w:rsid w:val="00DF3A0D"/>
    <w:rsid w:val="00DF7A14"/>
    <w:rsid w:val="00E054AC"/>
    <w:rsid w:val="00E128DE"/>
    <w:rsid w:val="00E14D71"/>
    <w:rsid w:val="00E251D7"/>
    <w:rsid w:val="00E41A40"/>
    <w:rsid w:val="00E524FF"/>
    <w:rsid w:val="00E535B6"/>
    <w:rsid w:val="00E5418C"/>
    <w:rsid w:val="00E64741"/>
    <w:rsid w:val="00E6642C"/>
    <w:rsid w:val="00E71ACF"/>
    <w:rsid w:val="00E81C00"/>
    <w:rsid w:val="00E9353B"/>
    <w:rsid w:val="00EB2930"/>
    <w:rsid w:val="00EB470B"/>
    <w:rsid w:val="00ED40D9"/>
    <w:rsid w:val="00EE7341"/>
    <w:rsid w:val="00EF08D0"/>
    <w:rsid w:val="00EF67EC"/>
    <w:rsid w:val="00F03A94"/>
    <w:rsid w:val="00F04C1F"/>
    <w:rsid w:val="00F06919"/>
    <w:rsid w:val="00F06D48"/>
    <w:rsid w:val="00F160D0"/>
    <w:rsid w:val="00F374D6"/>
    <w:rsid w:val="00F4256F"/>
    <w:rsid w:val="00F47B1B"/>
    <w:rsid w:val="00F47CB3"/>
    <w:rsid w:val="00F52167"/>
    <w:rsid w:val="00F54B0E"/>
    <w:rsid w:val="00F60D72"/>
    <w:rsid w:val="00F72CB3"/>
    <w:rsid w:val="00F87919"/>
    <w:rsid w:val="00F87F26"/>
    <w:rsid w:val="00FB11BF"/>
    <w:rsid w:val="00FC5048"/>
    <w:rsid w:val="00FC79C9"/>
    <w:rsid w:val="00FD3D77"/>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2C0673A-F54D-4D36-A679-81F2F33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9419F0"/>
    <w:pPr>
      <w:keepNext/>
      <w:keepLines/>
      <w:pageBreakBefore/>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9F0"/>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1"/>
    <w:unhideWhenUsed/>
    <w:qFormat/>
    <w:rsid w:val="00A7280F"/>
    <w:pPr>
      <w:spacing w:before="120" w:after="240" w:line="360" w:lineRule="atLeast"/>
    </w:pPr>
    <w:rPr>
      <w:rFonts w:ascii="Open Sans" w:hAnsi="Open Sans" w:cstheme="minorBidi"/>
      <w:lang w:val="en-US" w:eastAsia="en-US"/>
    </w:rPr>
  </w:style>
  <w:style w:type="character" w:customStyle="1" w:styleId="BodyTextChar">
    <w:name w:val="Body Text Char"/>
    <w:basedOn w:val="DefaultParagraphFont"/>
    <w:link w:val="BodyText"/>
    <w:uiPriority w:val="1"/>
    <w:rsid w:val="00A7280F"/>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ind w:left="357" w:hanging="357"/>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semiHidden/>
    <w:rsid w:val="0037680C"/>
    <w:rPr>
      <w:rFonts w:ascii="Open Sans" w:hAnsi="Open Sans" w:cs="Lucida Grande"/>
      <w:color w:val="000000" w:themeColor="text1"/>
      <w:sz w:val="18"/>
      <w:szCs w:val="18"/>
    </w:rPr>
  </w:style>
  <w:style w:type="table" w:styleId="TableGrid">
    <w:name w:val="Table Grid"/>
    <w:basedOn w:val="TableNormal"/>
    <w:uiPriority w:val="39"/>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4"/>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3"/>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2"/>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2"/>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5"/>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qFormat/>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qFormat/>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1"/>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0"/>
      </w:numPr>
      <w:contextualSpacing/>
    </w:pPr>
    <w:rPr>
      <w:rFonts w:ascii="Open Sans" w:hAnsi="Open Sans"/>
    </w:rPr>
  </w:style>
  <w:style w:type="paragraph" w:styleId="ListBullet5">
    <w:name w:val="List Bullet 5"/>
    <w:basedOn w:val="Normal"/>
    <w:uiPriority w:val="99"/>
    <w:semiHidden/>
    <w:unhideWhenUsed/>
    <w:rsid w:val="00A13C21"/>
    <w:pPr>
      <w:numPr>
        <w:numId w:val="9"/>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8"/>
      </w:numPr>
      <w:contextualSpacing/>
    </w:pPr>
    <w:rPr>
      <w:rFonts w:ascii="Open Sans" w:hAnsi="Open Sans"/>
    </w:rPr>
  </w:style>
  <w:style w:type="paragraph" w:styleId="ListNumber5">
    <w:name w:val="List Number 5"/>
    <w:basedOn w:val="Normal"/>
    <w:uiPriority w:val="99"/>
    <w:semiHidden/>
    <w:unhideWhenUsed/>
    <w:rsid w:val="00A13C21"/>
    <w:pPr>
      <w:numPr>
        <w:numId w:val="7"/>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numPr>
        <w:numId w:val="6"/>
      </w:numPr>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6"/>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6"/>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6"/>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6"/>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6"/>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6"/>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6"/>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6"/>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 w:type="paragraph" w:customStyle="1" w:styleId="text">
    <w:name w:val="text"/>
    <w:link w:val="textChar"/>
    <w:qFormat/>
    <w:rsid w:val="00F03A94"/>
    <w:pPr>
      <w:spacing w:before="80" w:after="60" w:line="240" w:lineRule="atLeast"/>
      <w:ind w:left="567"/>
    </w:pPr>
    <w:rPr>
      <w:rFonts w:ascii="Verdana" w:eastAsia="Times New Roman" w:hAnsi="Verdana" w:cs="Arial"/>
      <w:sz w:val="20"/>
      <w:lang w:val="en-GB"/>
    </w:rPr>
  </w:style>
  <w:style w:type="character" w:customStyle="1" w:styleId="textChar">
    <w:name w:val="text Char"/>
    <w:link w:val="text"/>
    <w:locked/>
    <w:rsid w:val="00F03A94"/>
    <w:rPr>
      <w:rFonts w:ascii="Verdana" w:eastAsia="Times New Roman" w:hAnsi="Verdana" w:cs="Arial"/>
      <w:sz w:val="20"/>
      <w:lang w:val="en-GB"/>
    </w:rPr>
  </w:style>
  <w:style w:type="paragraph" w:customStyle="1" w:styleId="HeaderOdd">
    <w:name w:val="Header Odd"/>
    <w:basedOn w:val="Header"/>
    <w:rsid w:val="00F03A94"/>
    <w:pPr>
      <w:tabs>
        <w:tab w:val="clear" w:pos="4680"/>
        <w:tab w:val="clear" w:pos="9360"/>
      </w:tabs>
      <w:spacing w:before="260"/>
    </w:pPr>
    <w:rPr>
      <w:rFonts w:ascii="Verdana" w:eastAsia="Times New Roman" w:hAnsi="Verdana" w:cs="Times New Roman"/>
      <w:b/>
      <w:color w:val="A32E18"/>
      <w:sz w:val="19"/>
      <w:lang w:val="en-GB"/>
    </w:rPr>
  </w:style>
  <w:style w:type="paragraph" w:customStyle="1" w:styleId="IconRight">
    <w:name w:val="IconRight"/>
    <w:basedOn w:val="Normal"/>
    <w:rsid w:val="00F03A94"/>
    <w:pPr>
      <w:framePr w:w="1429" w:h="907" w:hSpace="2268" w:wrap="around" w:vAnchor="page" w:hAnchor="page" w:xAlign="outside" w:y="313"/>
      <w:jc w:val="right"/>
    </w:pPr>
    <w:rPr>
      <w:rFonts w:eastAsia="Times New Roman"/>
      <w:lang w:eastAsia="en-US"/>
    </w:rPr>
  </w:style>
  <w:style w:type="paragraph" w:customStyle="1" w:styleId="Footereven">
    <w:name w:val="Footer even"/>
    <w:basedOn w:val="Footer"/>
    <w:rsid w:val="00F03A94"/>
    <w:pPr>
      <w:pBdr>
        <w:top w:val="single" w:sz="6" w:space="4" w:color="828172"/>
      </w:pBdr>
      <w:tabs>
        <w:tab w:val="clear" w:pos="4680"/>
        <w:tab w:val="clear" w:pos="9360"/>
      </w:tabs>
      <w:spacing w:before="0"/>
      <w:ind w:left="-57" w:right="-57"/>
      <w:jc w:val="right"/>
    </w:pPr>
    <w:rPr>
      <w:rFonts w:ascii="Verdana" w:eastAsia="Times New Roman" w:hAnsi="Verdana" w:cs="Times New Roman"/>
      <w:color w:val="auto"/>
      <w:sz w:val="14"/>
      <w:lang w:val="en-GB"/>
    </w:rPr>
  </w:style>
  <w:style w:type="paragraph" w:customStyle="1" w:styleId="Icon">
    <w:name w:val="Icon"/>
    <w:rsid w:val="00F03A94"/>
    <w:pPr>
      <w:framePr w:w="1429" w:h="907" w:hSpace="2268" w:wrap="around" w:vAnchor="page" w:hAnchor="page" w:xAlign="outside" w:y="313"/>
    </w:pPr>
    <w:rPr>
      <w:rFonts w:ascii="Times New Roman" w:eastAsia="Times New Roman" w:hAnsi="Times New Roman" w:cs="Times New Roman"/>
      <w:lang w:val="en-GB"/>
    </w:rPr>
  </w:style>
  <w:style w:type="character" w:customStyle="1" w:styleId="apple-converted-space">
    <w:name w:val="apple-converted-space"/>
    <w:basedOn w:val="DefaultParagraphFont"/>
    <w:rsid w:val="00444E7A"/>
  </w:style>
  <w:style w:type="character" w:styleId="HTMLVariable">
    <w:name w:val="HTML Variable"/>
    <w:basedOn w:val="DefaultParagraphFont"/>
    <w:uiPriority w:val="99"/>
    <w:semiHidden/>
    <w:unhideWhenUsed/>
    <w:rsid w:val="00444E7A"/>
    <w:rPr>
      <w:i/>
      <w:iCs/>
    </w:rPr>
  </w:style>
  <w:style w:type="paragraph" w:styleId="MacroText">
    <w:name w:val="macro"/>
    <w:link w:val="MacroTextChar"/>
    <w:uiPriority w:val="99"/>
    <w:semiHidden/>
    <w:unhideWhenUsed/>
    <w:rsid w:val="00444E7A"/>
    <w:pPr>
      <w:tabs>
        <w:tab w:val="left" w:pos="576"/>
        <w:tab w:val="left" w:pos="1152"/>
        <w:tab w:val="left" w:pos="1728"/>
        <w:tab w:val="left" w:pos="2304"/>
        <w:tab w:val="left" w:pos="2880"/>
        <w:tab w:val="left" w:pos="3456"/>
        <w:tab w:val="left" w:pos="4032"/>
      </w:tabs>
    </w:pPr>
    <w:rPr>
      <w:rFonts w:ascii="Open Sans" w:hAnsi="Open Sans" w:cs="Times New Roman"/>
      <w:sz w:val="20"/>
      <w:szCs w:val="20"/>
      <w:lang w:val="en-GB" w:eastAsia="en-GB"/>
    </w:rPr>
  </w:style>
  <w:style w:type="character" w:customStyle="1" w:styleId="MacroTextChar">
    <w:name w:val="Macro Text Char"/>
    <w:basedOn w:val="DefaultParagraphFont"/>
    <w:link w:val="MacroText"/>
    <w:uiPriority w:val="99"/>
    <w:semiHidden/>
    <w:rsid w:val="00444E7A"/>
    <w:rPr>
      <w:rFonts w:ascii="Open Sans" w:hAnsi="Open Sans" w:cs="Times New Roman"/>
      <w:sz w:val="20"/>
      <w:szCs w:val="20"/>
      <w:lang w:val="en-GB" w:eastAsia="en-GB"/>
    </w:rPr>
  </w:style>
  <w:style w:type="paragraph" w:customStyle="1" w:styleId="Unithead">
    <w:name w:val="Unit head"/>
    <w:next w:val="text"/>
    <w:qFormat/>
    <w:rsid w:val="00444E7A"/>
    <w:pPr>
      <w:pBdr>
        <w:top w:val="single" w:sz="8" w:space="2" w:color="827B72"/>
        <w:bottom w:val="single" w:sz="8" w:space="2" w:color="827B72"/>
      </w:pBdr>
      <w:spacing w:after="360" w:line="440" w:lineRule="exact"/>
      <w:ind w:left="28" w:right="284"/>
    </w:pPr>
    <w:rPr>
      <w:rFonts w:ascii="Verdana" w:eastAsia="Times New Roman" w:hAnsi="Verdana" w:cs="Times New Roman"/>
      <w:b/>
      <w:color w:val="A32E18"/>
      <w:sz w:val="40"/>
      <w:szCs w:val="50"/>
      <w:lang w:val="en-GB" w:eastAsia="en-GB"/>
    </w:rPr>
  </w:style>
  <w:style w:type="paragraph" w:customStyle="1" w:styleId="Ahead">
    <w:name w:val="A head"/>
    <w:next w:val="text"/>
    <w:qFormat/>
    <w:rsid w:val="00444E7A"/>
    <w:pPr>
      <w:keepNext/>
      <w:pBdr>
        <w:bottom w:val="single" w:sz="8" w:space="1" w:color="827B72"/>
      </w:pBdr>
      <w:spacing w:before="120" w:after="360"/>
    </w:pPr>
    <w:rPr>
      <w:rFonts w:ascii="Verdana" w:eastAsia="Times New Roman" w:hAnsi="Verdana" w:cs="Times New Roman"/>
      <w:b/>
      <w:color w:val="A32E18"/>
      <w:sz w:val="32"/>
      <w:lang w:val="en-GB"/>
    </w:rPr>
  </w:style>
  <w:style w:type="paragraph" w:customStyle="1" w:styleId="Bhead">
    <w:name w:val="B head"/>
    <w:next w:val="text"/>
    <w:qFormat/>
    <w:rsid w:val="00444E7A"/>
    <w:pPr>
      <w:keepNext/>
      <w:spacing w:before="240" w:after="120"/>
    </w:pPr>
    <w:rPr>
      <w:rFonts w:ascii="Verdana" w:eastAsia="Times New Roman" w:hAnsi="Verdana" w:cs="Arial"/>
      <w:b/>
      <w:color w:val="A32E18"/>
      <w:sz w:val="26"/>
      <w:lang w:val="en-GB"/>
    </w:rPr>
  </w:style>
  <w:style w:type="paragraph" w:customStyle="1" w:styleId="Chead">
    <w:name w:val="C head"/>
    <w:next w:val="text"/>
    <w:qFormat/>
    <w:rsid w:val="00444E7A"/>
    <w:pPr>
      <w:keepNext/>
      <w:spacing w:before="240" w:after="120"/>
      <w:ind w:left="567"/>
    </w:pPr>
    <w:rPr>
      <w:rFonts w:ascii="Verdana" w:eastAsia="Times New Roman" w:hAnsi="Verdana" w:cs="Arial"/>
      <w:b/>
      <w:sz w:val="22"/>
      <w:lang w:val="en-GB"/>
    </w:rPr>
  </w:style>
  <w:style w:type="paragraph" w:customStyle="1" w:styleId="textbullets">
    <w:name w:val="text bullets"/>
    <w:qFormat/>
    <w:rsid w:val="00444E7A"/>
    <w:pPr>
      <w:numPr>
        <w:numId w:val="21"/>
      </w:numPr>
      <w:tabs>
        <w:tab w:val="clear" w:pos="397"/>
        <w:tab w:val="left" w:pos="964"/>
      </w:tabs>
      <w:spacing w:before="80" w:after="60" w:line="240" w:lineRule="atLeast"/>
      <w:ind w:left="964"/>
    </w:pPr>
    <w:rPr>
      <w:rFonts w:ascii="Verdana" w:eastAsia="Times New Roman" w:hAnsi="Verdana" w:cs="Arial"/>
      <w:sz w:val="20"/>
      <w:lang w:val="en-GB"/>
    </w:rPr>
  </w:style>
  <w:style w:type="numbering" w:customStyle="1" w:styleId="Listnum">
    <w:name w:val="List num"/>
    <w:basedOn w:val="NoList"/>
    <w:semiHidden/>
    <w:rsid w:val="00444E7A"/>
    <w:pPr>
      <w:numPr>
        <w:numId w:val="14"/>
      </w:numPr>
    </w:pPr>
  </w:style>
  <w:style w:type="character" w:customStyle="1" w:styleId="Feature2textChar">
    <w:name w:val="Feature 2 text Char"/>
    <w:link w:val="Feature2text"/>
    <w:rsid w:val="00444E7A"/>
    <w:rPr>
      <w:rFonts w:ascii="Verdana" w:hAnsi="Verdana" w:cs="Arial"/>
      <w:lang w:val="en-GB"/>
    </w:rPr>
  </w:style>
  <w:style w:type="paragraph" w:customStyle="1" w:styleId="Numberedlist">
    <w:name w:val="Numbered list"/>
    <w:qFormat/>
    <w:rsid w:val="00444E7A"/>
    <w:pPr>
      <w:numPr>
        <w:numId w:val="25"/>
      </w:numPr>
      <w:tabs>
        <w:tab w:val="left" w:pos="964"/>
      </w:tabs>
      <w:spacing w:before="80" w:after="60" w:line="240" w:lineRule="atLeast"/>
      <w:ind w:left="964" w:hanging="397"/>
    </w:pPr>
    <w:rPr>
      <w:rFonts w:ascii="Verdana" w:eastAsia="Times New Roman" w:hAnsi="Verdana" w:cs="Times New Roman"/>
      <w:sz w:val="20"/>
      <w:lang w:val="en-GB" w:eastAsia="en-GB"/>
    </w:rPr>
  </w:style>
  <w:style w:type="paragraph" w:customStyle="1" w:styleId="Feature1head">
    <w:name w:val="Feature 1 head"/>
    <w:next w:val="Feature1text"/>
    <w:qFormat/>
    <w:rsid w:val="00444E7A"/>
    <w:pPr>
      <w:keepNext/>
      <w:pBdr>
        <w:top w:val="single" w:sz="4" w:space="2" w:color="A32E18"/>
        <w:left w:val="single" w:sz="4" w:space="4" w:color="A32E18"/>
        <w:bottom w:val="single" w:sz="4" w:space="2" w:color="A32E18"/>
        <w:right w:val="single" w:sz="4" w:space="4" w:color="A32E18"/>
      </w:pBdr>
      <w:shd w:val="clear" w:color="auto" w:fill="ECD6C9"/>
      <w:spacing w:before="80" w:after="60"/>
      <w:ind w:left="675" w:right="108"/>
    </w:pPr>
    <w:rPr>
      <w:rFonts w:ascii="Verdana" w:eastAsia="Times New Roman" w:hAnsi="Verdana" w:cs="Arial"/>
      <w:b/>
      <w:sz w:val="22"/>
      <w:lang w:val="en-GB"/>
    </w:rPr>
  </w:style>
  <w:style w:type="paragraph" w:customStyle="1" w:styleId="Feature1sub-head">
    <w:name w:val="Feature 1 sub-head"/>
    <w:next w:val="Feature1text"/>
    <w:qFormat/>
    <w:rsid w:val="00444E7A"/>
    <w:pPr>
      <w:keepNext/>
      <w:pBdr>
        <w:top w:val="single" w:sz="4" w:space="2" w:color="A32E18"/>
        <w:left w:val="single" w:sz="4" w:space="4" w:color="A32E18"/>
        <w:bottom w:val="single" w:sz="4" w:space="2" w:color="A32E18"/>
        <w:right w:val="single" w:sz="4" w:space="4" w:color="A32E18"/>
      </w:pBdr>
      <w:shd w:val="clear" w:color="auto" w:fill="ECD6C9"/>
      <w:spacing w:before="80" w:after="60"/>
      <w:ind w:left="675" w:right="108"/>
    </w:pPr>
    <w:rPr>
      <w:rFonts w:ascii="Verdana" w:eastAsia="Times New Roman" w:hAnsi="Verdana" w:cs="Arial"/>
      <w:b/>
      <w:sz w:val="20"/>
      <w:lang w:val="en-GB"/>
    </w:rPr>
  </w:style>
  <w:style w:type="paragraph" w:customStyle="1" w:styleId="Feature1text">
    <w:name w:val="Feature 1 text"/>
    <w:qFormat/>
    <w:rsid w:val="00444E7A"/>
    <w:pPr>
      <w:pBdr>
        <w:top w:val="single" w:sz="4" w:space="2" w:color="A32E18"/>
        <w:left w:val="single" w:sz="4" w:space="4" w:color="A32E18"/>
        <w:bottom w:val="single" w:sz="4" w:space="2" w:color="A32E18"/>
        <w:right w:val="single" w:sz="4" w:space="4" w:color="A32E18"/>
      </w:pBdr>
      <w:shd w:val="clear" w:color="auto" w:fill="ECD6C9"/>
      <w:tabs>
        <w:tab w:val="left" w:pos="2114"/>
      </w:tabs>
      <w:spacing w:before="80" w:after="60" w:line="240" w:lineRule="atLeast"/>
      <w:ind w:left="675" w:right="108"/>
    </w:pPr>
    <w:rPr>
      <w:rFonts w:ascii="Verdana" w:eastAsia="Times New Roman" w:hAnsi="Verdana" w:cs="Arial"/>
      <w:sz w:val="20"/>
      <w:lang w:val="en-GB"/>
    </w:rPr>
  </w:style>
  <w:style w:type="paragraph" w:customStyle="1" w:styleId="Feature1textbullets">
    <w:name w:val="Feature 1 text bullets"/>
    <w:qFormat/>
    <w:rsid w:val="00444E7A"/>
    <w:pPr>
      <w:numPr>
        <w:numId w:val="18"/>
      </w:numPr>
      <w:pBdr>
        <w:top w:val="single" w:sz="4" w:space="2" w:color="A32E18"/>
        <w:left w:val="single" w:sz="4" w:space="4" w:color="A32E18"/>
        <w:bottom w:val="single" w:sz="4" w:space="2" w:color="A32E18"/>
        <w:right w:val="single" w:sz="4" w:space="4" w:color="A32E18"/>
      </w:pBdr>
      <w:shd w:val="clear" w:color="auto" w:fill="ECD6C9"/>
      <w:tabs>
        <w:tab w:val="clear" w:pos="505"/>
        <w:tab w:val="num" w:pos="1072"/>
      </w:tabs>
      <w:spacing w:before="80" w:after="60" w:line="240" w:lineRule="atLeast"/>
      <w:ind w:left="1072" w:right="108"/>
    </w:pPr>
    <w:rPr>
      <w:rFonts w:ascii="Verdana" w:eastAsia="Times New Roman" w:hAnsi="Verdana" w:cs="Arial"/>
      <w:sz w:val="20"/>
      <w:lang w:val="en-GB"/>
    </w:rPr>
  </w:style>
  <w:style w:type="paragraph" w:customStyle="1" w:styleId="Feature2head">
    <w:name w:val="Feature 2 head"/>
    <w:next w:val="Feature2text"/>
    <w:qFormat/>
    <w:rsid w:val="00444E7A"/>
    <w:pPr>
      <w:keepNext/>
      <w:pBdr>
        <w:top w:val="single" w:sz="4" w:space="2" w:color="A32E18"/>
        <w:left w:val="single" w:sz="4" w:space="4" w:color="A32E18"/>
        <w:bottom w:val="single" w:sz="4" w:space="2" w:color="A32E18"/>
        <w:right w:val="single" w:sz="4" w:space="4" w:color="A32E18"/>
      </w:pBdr>
      <w:spacing w:before="80" w:after="60"/>
      <w:ind w:left="675" w:right="108"/>
    </w:pPr>
    <w:rPr>
      <w:rFonts w:ascii="Verdana" w:eastAsia="Times New Roman" w:hAnsi="Verdana" w:cs="Arial"/>
      <w:b/>
      <w:sz w:val="22"/>
      <w:lang w:val="en-GB"/>
    </w:rPr>
  </w:style>
  <w:style w:type="paragraph" w:customStyle="1" w:styleId="Feature1textnumberedlist">
    <w:name w:val="Feature 1 text numbered list"/>
    <w:qFormat/>
    <w:rsid w:val="00444E7A"/>
    <w:pPr>
      <w:numPr>
        <w:numId w:val="20"/>
      </w:numPr>
      <w:pBdr>
        <w:top w:val="single" w:sz="4" w:space="2" w:color="A32E18"/>
        <w:left w:val="single" w:sz="4" w:space="4" w:color="A32E18"/>
        <w:bottom w:val="single" w:sz="4" w:space="2" w:color="A32E18"/>
        <w:right w:val="single" w:sz="4" w:space="4" w:color="A32E18"/>
      </w:pBdr>
      <w:shd w:val="clear" w:color="auto" w:fill="ECD6C9"/>
      <w:tabs>
        <w:tab w:val="clear" w:pos="505"/>
        <w:tab w:val="num" w:pos="1072"/>
      </w:tabs>
      <w:spacing w:before="80" w:after="60" w:line="240" w:lineRule="atLeast"/>
      <w:ind w:left="1072" w:right="108"/>
    </w:pPr>
    <w:rPr>
      <w:rFonts w:ascii="Verdana" w:eastAsia="Times New Roman" w:hAnsi="Verdana" w:cs="Arial"/>
      <w:sz w:val="20"/>
      <w:lang w:val="en-GB"/>
    </w:rPr>
  </w:style>
  <w:style w:type="paragraph" w:customStyle="1" w:styleId="Feature2sub-head">
    <w:name w:val="Feature 2 sub-head"/>
    <w:next w:val="Feature2text"/>
    <w:qFormat/>
    <w:rsid w:val="00444E7A"/>
    <w:pPr>
      <w:keepNext/>
      <w:pBdr>
        <w:top w:val="single" w:sz="4" w:space="2" w:color="A32E18"/>
        <w:left w:val="single" w:sz="4" w:space="4" w:color="A32E18"/>
        <w:bottom w:val="single" w:sz="4" w:space="2" w:color="A32E18"/>
        <w:right w:val="single" w:sz="4" w:space="4" w:color="A32E18"/>
      </w:pBdr>
      <w:spacing w:before="80" w:after="60"/>
      <w:ind w:left="675" w:right="108"/>
    </w:pPr>
    <w:rPr>
      <w:rFonts w:ascii="Verdana" w:eastAsia="Times New Roman" w:hAnsi="Verdana" w:cs="Arial"/>
      <w:b/>
      <w:sz w:val="20"/>
      <w:lang w:val="en-GB"/>
    </w:rPr>
  </w:style>
  <w:style w:type="paragraph" w:customStyle="1" w:styleId="Feature2text">
    <w:name w:val="Feature 2 text"/>
    <w:link w:val="Feature2textChar"/>
    <w:qFormat/>
    <w:rsid w:val="00444E7A"/>
    <w:pPr>
      <w:pBdr>
        <w:top w:val="single" w:sz="4" w:space="2" w:color="A32E18"/>
        <w:left w:val="single" w:sz="4" w:space="4" w:color="A32E18"/>
        <w:bottom w:val="single" w:sz="4" w:space="2" w:color="A32E18"/>
        <w:right w:val="single" w:sz="4" w:space="4" w:color="A32E18"/>
      </w:pBdr>
      <w:spacing w:before="80" w:after="60" w:line="240" w:lineRule="atLeast"/>
      <w:ind w:left="675" w:right="108"/>
    </w:pPr>
    <w:rPr>
      <w:rFonts w:ascii="Verdana" w:hAnsi="Verdana" w:cs="Arial"/>
      <w:lang w:val="en-GB"/>
    </w:rPr>
  </w:style>
  <w:style w:type="paragraph" w:customStyle="1" w:styleId="Feature2textbullets">
    <w:name w:val="Feature 2 text bullets"/>
    <w:qFormat/>
    <w:rsid w:val="00444E7A"/>
    <w:pPr>
      <w:numPr>
        <w:numId w:val="17"/>
      </w:numPr>
      <w:pBdr>
        <w:top w:val="single" w:sz="4" w:space="2" w:color="A32E18"/>
        <w:left w:val="single" w:sz="4" w:space="4" w:color="A32E18"/>
        <w:bottom w:val="single" w:sz="4" w:space="2" w:color="A32E18"/>
        <w:right w:val="single" w:sz="4" w:space="4" w:color="A32E18"/>
      </w:pBdr>
      <w:tabs>
        <w:tab w:val="clear" w:pos="505"/>
        <w:tab w:val="left" w:pos="1072"/>
      </w:tabs>
      <w:spacing w:before="80" w:after="60" w:line="240" w:lineRule="atLeast"/>
      <w:ind w:left="1072" w:right="108"/>
    </w:pPr>
    <w:rPr>
      <w:rFonts w:ascii="Verdana" w:eastAsia="Times New Roman" w:hAnsi="Verdana" w:cs="Arial"/>
      <w:sz w:val="20"/>
      <w:lang w:val="en-GB"/>
    </w:rPr>
  </w:style>
  <w:style w:type="paragraph" w:customStyle="1" w:styleId="Feature2textnumberedlist">
    <w:name w:val="Feature 2 text numbered list"/>
    <w:qFormat/>
    <w:rsid w:val="00444E7A"/>
    <w:pPr>
      <w:numPr>
        <w:numId w:val="19"/>
      </w:numPr>
      <w:pBdr>
        <w:top w:val="single" w:sz="4" w:space="2" w:color="A32E18"/>
        <w:left w:val="single" w:sz="4" w:space="4" w:color="A32E18"/>
        <w:bottom w:val="single" w:sz="4" w:space="2" w:color="A32E18"/>
        <w:right w:val="single" w:sz="4" w:space="4" w:color="A32E18"/>
      </w:pBdr>
      <w:tabs>
        <w:tab w:val="clear" w:pos="397"/>
        <w:tab w:val="left" w:pos="1072"/>
      </w:tabs>
      <w:spacing w:before="80" w:after="60" w:line="240" w:lineRule="atLeast"/>
      <w:ind w:left="1072" w:right="108"/>
    </w:pPr>
    <w:rPr>
      <w:rFonts w:ascii="Verdana" w:eastAsia="Times New Roman" w:hAnsi="Verdana" w:cs="Arial"/>
      <w:sz w:val="20"/>
      <w:lang w:val="en-GB"/>
    </w:rPr>
  </w:style>
  <w:style w:type="paragraph" w:customStyle="1" w:styleId="Tablehead">
    <w:name w:val="Table head"/>
    <w:next w:val="Tabletext"/>
    <w:qFormat/>
    <w:rsid w:val="00444E7A"/>
    <w:pPr>
      <w:spacing w:before="80" w:after="60"/>
    </w:pPr>
    <w:rPr>
      <w:rFonts w:ascii="Verdana" w:eastAsia="Times New Roman" w:hAnsi="Verdana" w:cs="Arial"/>
      <w:b/>
      <w:sz w:val="22"/>
      <w:lang w:val="en-GB"/>
    </w:rPr>
  </w:style>
  <w:style w:type="paragraph" w:customStyle="1" w:styleId="Tablesub-head">
    <w:name w:val="Table sub-head"/>
    <w:next w:val="Tabletext"/>
    <w:qFormat/>
    <w:rsid w:val="00444E7A"/>
    <w:pPr>
      <w:spacing w:before="80" w:after="60"/>
    </w:pPr>
    <w:rPr>
      <w:rFonts w:ascii="Verdana" w:eastAsia="Times New Roman" w:hAnsi="Verdana" w:cs="Arial"/>
      <w:b/>
      <w:sz w:val="20"/>
      <w:lang w:val="en-GB"/>
    </w:rPr>
  </w:style>
  <w:style w:type="paragraph" w:customStyle="1" w:styleId="Tabletext">
    <w:name w:val="Table text"/>
    <w:rsid w:val="00444E7A"/>
    <w:pPr>
      <w:spacing w:before="80" w:after="60" w:line="240" w:lineRule="atLeast"/>
    </w:pPr>
    <w:rPr>
      <w:rFonts w:ascii="Verdana" w:eastAsia="Times New Roman" w:hAnsi="Verdana" w:cs="Arial"/>
      <w:sz w:val="20"/>
      <w:lang w:val="en-GB"/>
    </w:rPr>
  </w:style>
  <w:style w:type="paragraph" w:customStyle="1" w:styleId="Tabletextbullets">
    <w:name w:val="Table text bullets"/>
    <w:qFormat/>
    <w:rsid w:val="00444E7A"/>
    <w:pPr>
      <w:numPr>
        <w:numId w:val="22"/>
      </w:numPr>
      <w:spacing w:before="80" w:after="60" w:line="240" w:lineRule="atLeast"/>
    </w:pPr>
    <w:rPr>
      <w:rFonts w:ascii="Verdana" w:eastAsia="Times New Roman" w:hAnsi="Verdana" w:cs="Arial"/>
      <w:sz w:val="20"/>
      <w:lang w:val="en-GB"/>
    </w:rPr>
  </w:style>
  <w:style w:type="paragraph" w:customStyle="1" w:styleId="Tabletextnumberedlist">
    <w:name w:val="Table text numbered list"/>
    <w:qFormat/>
    <w:rsid w:val="00444E7A"/>
    <w:pPr>
      <w:numPr>
        <w:numId w:val="24"/>
      </w:numPr>
      <w:spacing w:before="80" w:after="60" w:line="240" w:lineRule="atLeast"/>
    </w:pPr>
    <w:rPr>
      <w:rFonts w:ascii="Verdana" w:eastAsia="Times New Roman" w:hAnsi="Verdana" w:cs="Arial"/>
      <w:sz w:val="20"/>
      <w:lang w:val="en-GB"/>
    </w:rPr>
  </w:style>
  <w:style w:type="paragraph" w:customStyle="1" w:styleId="Crossreference">
    <w:name w:val="Cross reference"/>
    <w:next w:val="text"/>
    <w:qFormat/>
    <w:rsid w:val="00444E7A"/>
    <w:pPr>
      <w:spacing w:before="60" w:after="60"/>
      <w:ind w:right="851"/>
      <w:jc w:val="right"/>
    </w:pPr>
    <w:rPr>
      <w:rFonts w:ascii="Verdana" w:eastAsia="Times New Roman" w:hAnsi="Verdana" w:cs="Arial"/>
      <w:sz w:val="18"/>
      <w:lang w:val="en-GB"/>
    </w:rPr>
  </w:style>
  <w:style w:type="paragraph" w:customStyle="1" w:styleId="Textonwritingline">
    <w:name w:val="Text on writing line"/>
    <w:next w:val="text"/>
    <w:qFormat/>
    <w:rsid w:val="00444E7A"/>
    <w:pPr>
      <w:spacing w:before="60" w:after="60"/>
      <w:ind w:left="567"/>
    </w:pPr>
    <w:rPr>
      <w:rFonts w:ascii="Comic Sans MS" w:eastAsia="Times New Roman" w:hAnsi="Comic Sans MS" w:cs="Arial"/>
      <w:sz w:val="20"/>
      <w:u w:val="single"/>
      <w:lang w:val="en-GB"/>
    </w:rPr>
  </w:style>
  <w:style w:type="paragraph" w:customStyle="1" w:styleId="awsmallspace">
    <w:name w:val="a/w small space"/>
    <w:next w:val="text"/>
    <w:qFormat/>
    <w:rsid w:val="00444E7A"/>
    <w:pPr>
      <w:spacing w:before="2800" w:after="120"/>
      <w:jc w:val="center"/>
    </w:pPr>
    <w:rPr>
      <w:rFonts w:ascii="Verdana" w:eastAsia="Times New Roman" w:hAnsi="Verdana" w:cs="Arial"/>
      <w:color w:val="FF00FF"/>
      <w:sz w:val="20"/>
      <w:lang w:val="en-GB"/>
    </w:rPr>
  </w:style>
  <w:style w:type="paragraph" w:customStyle="1" w:styleId="awmediumspace">
    <w:name w:val="a/w medium space"/>
    <w:next w:val="text"/>
    <w:rsid w:val="00444E7A"/>
    <w:pPr>
      <w:spacing w:before="4800" w:after="120"/>
      <w:jc w:val="center"/>
    </w:pPr>
    <w:rPr>
      <w:rFonts w:ascii="Verdana" w:eastAsia="Times New Roman" w:hAnsi="Verdana" w:cs="Arial"/>
      <w:color w:val="FF00FF"/>
      <w:sz w:val="20"/>
      <w:lang w:val="en-GB"/>
    </w:rPr>
  </w:style>
  <w:style w:type="paragraph" w:customStyle="1" w:styleId="awlargespace">
    <w:name w:val="a/w large space"/>
    <w:next w:val="text"/>
    <w:rsid w:val="00444E7A"/>
    <w:pPr>
      <w:spacing w:before="6800" w:after="120"/>
      <w:jc w:val="center"/>
    </w:pPr>
    <w:rPr>
      <w:rFonts w:ascii="Verdana" w:eastAsia="Times New Roman" w:hAnsi="Verdana" w:cs="Arial"/>
      <w:color w:val="FF00FF"/>
      <w:sz w:val="20"/>
      <w:lang w:val="en-GB"/>
    </w:rPr>
  </w:style>
  <w:style w:type="table" w:customStyle="1" w:styleId="Table1">
    <w:name w:val="Table 1"/>
    <w:basedOn w:val="TableNormal"/>
    <w:rsid w:val="00444E7A"/>
    <w:rPr>
      <w:rFonts w:ascii="Verdana" w:eastAsia="Times New Roman" w:hAnsi="Verdana" w:cs="Times New Roman"/>
      <w:sz w:val="20"/>
      <w:szCs w:val="20"/>
      <w:lang w:val="en-GB" w:eastAsia="en-GB"/>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
    <w:tblStylePr w:type="firstRow">
      <w:tblPr/>
      <w:tcPr>
        <w:tcBorders>
          <w:top w:val="single" w:sz="4" w:space="0" w:color="A32E18"/>
          <w:left w:val="single" w:sz="4" w:space="0" w:color="A32E18"/>
          <w:bottom w:val="single" w:sz="4" w:space="0" w:color="A32E18"/>
          <w:right w:val="single" w:sz="4" w:space="0" w:color="A32E18"/>
          <w:insideH w:val="single" w:sz="4" w:space="0" w:color="A32E18"/>
          <w:insideV w:val="single" w:sz="4" w:space="0" w:color="A32E18"/>
          <w:tl2br w:val="nil"/>
          <w:tr2bl w:val="nil"/>
        </w:tcBorders>
        <w:shd w:val="clear" w:color="auto" w:fill="ECD6C9"/>
      </w:tcPr>
    </w:tblStylePr>
  </w:style>
  <w:style w:type="table" w:customStyle="1" w:styleId="Table4">
    <w:name w:val="Table 4"/>
    <w:basedOn w:val="TableNormal"/>
    <w:rsid w:val="00444E7A"/>
    <w:rPr>
      <w:rFonts w:ascii="Verdana" w:eastAsia="Times New Roman" w:hAnsi="Verdana" w:cs="Times New Roman"/>
      <w:sz w:val="20"/>
      <w:szCs w:val="20"/>
      <w:lang w:val="en-GB" w:eastAsia="en-GB"/>
    </w:rPr>
    <w:tblPr>
      <w:tblInd w:w="108" w:type="dxa"/>
      <w:tblBorders>
        <w:top w:val="single" w:sz="4" w:space="0" w:color="ECD6C9"/>
        <w:left w:val="single" w:sz="4" w:space="0" w:color="ECD6C9"/>
        <w:bottom w:val="single" w:sz="4" w:space="0" w:color="ECD6C9"/>
        <w:right w:val="single" w:sz="4" w:space="0" w:color="ECD6C9"/>
        <w:insideH w:val="single" w:sz="4" w:space="0" w:color="ECD6C9"/>
        <w:insideV w:val="single" w:sz="4" w:space="0" w:color="ECD6C9"/>
      </w:tblBorders>
    </w:tblPr>
    <w:tblStylePr w:type="firstRow">
      <w:rPr>
        <w:color w:val="FFFFFF"/>
      </w:rPr>
      <w:tblPr/>
      <w:tcPr>
        <w:tcBorders>
          <w:top w:val="single" w:sz="4" w:space="0" w:color="ECD6C9"/>
          <w:left w:val="single" w:sz="4" w:space="0" w:color="ECD6C9"/>
          <w:bottom w:val="single" w:sz="4" w:space="0" w:color="ECD6C9"/>
          <w:right w:val="single" w:sz="4" w:space="0" w:color="ECD6C9"/>
          <w:insideH w:val="single" w:sz="4" w:space="0" w:color="ECD6C9"/>
          <w:insideV w:val="single" w:sz="4" w:space="0" w:color="ECD6C9"/>
          <w:tl2br w:val="nil"/>
          <w:tr2bl w:val="nil"/>
        </w:tcBorders>
        <w:shd w:val="clear" w:color="auto" w:fill="A32E18"/>
      </w:tcPr>
    </w:tblStylePr>
    <w:tblStylePr w:type="firstCol">
      <w:rPr>
        <w:color w:val="FFFFFF"/>
      </w:rPr>
      <w:tblPr/>
      <w:tcPr>
        <w:tcBorders>
          <w:top w:val="single" w:sz="4" w:space="0" w:color="ECD6C9"/>
          <w:left w:val="single" w:sz="4" w:space="0" w:color="ECD6C9"/>
          <w:bottom w:val="single" w:sz="4" w:space="0" w:color="ECD6C9"/>
          <w:right w:val="single" w:sz="4" w:space="0" w:color="ECD6C9"/>
          <w:insideH w:val="nil"/>
          <w:insideV w:val="nil"/>
          <w:tl2br w:val="nil"/>
          <w:tr2bl w:val="nil"/>
        </w:tcBorders>
        <w:shd w:val="clear" w:color="auto" w:fill="A32E18"/>
      </w:tcPr>
    </w:tblStylePr>
  </w:style>
  <w:style w:type="table" w:customStyle="1" w:styleId="Table3">
    <w:name w:val="Table 3"/>
    <w:basedOn w:val="TableNormal"/>
    <w:rsid w:val="00444E7A"/>
    <w:rPr>
      <w:rFonts w:ascii="Verdana" w:eastAsia="Times New Roman" w:hAnsi="Verdana" w:cs="Times New Roman"/>
      <w:sz w:val="20"/>
      <w:szCs w:val="20"/>
      <w:lang w:val="en-GB" w:eastAsia="en-GB"/>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D6C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A32E18"/>
      </w:tcPr>
    </w:tblStylePr>
  </w:style>
  <w:style w:type="numbering" w:customStyle="1" w:styleId="Listfeature">
    <w:name w:val="List feature"/>
    <w:basedOn w:val="NoList"/>
    <w:semiHidden/>
    <w:rsid w:val="00444E7A"/>
    <w:pPr>
      <w:numPr>
        <w:numId w:val="20"/>
      </w:numPr>
    </w:pPr>
  </w:style>
  <w:style w:type="numbering" w:customStyle="1" w:styleId="Listtable">
    <w:name w:val="List table"/>
    <w:basedOn w:val="NoList"/>
    <w:semiHidden/>
    <w:rsid w:val="00444E7A"/>
    <w:pPr>
      <w:numPr>
        <w:numId w:val="23"/>
      </w:numPr>
    </w:pPr>
  </w:style>
  <w:style w:type="table" w:customStyle="1" w:styleId="Table2">
    <w:name w:val="Table 2"/>
    <w:basedOn w:val="TableNormal"/>
    <w:rsid w:val="00444E7A"/>
    <w:rPr>
      <w:rFonts w:ascii="Verdana" w:eastAsia="Times New Roman" w:hAnsi="Verdana" w:cs="Times New Roman"/>
      <w:sz w:val="20"/>
      <w:szCs w:val="20"/>
      <w:lang w:val="en-GB" w:eastAsia="en-GB"/>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
  </w:style>
  <w:style w:type="paragraph" w:customStyle="1" w:styleId="Contents">
    <w:name w:val="Contents"/>
    <w:next w:val="TOC1"/>
    <w:qFormat/>
    <w:rsid w:val="00444E7A"/>
    <w:pPr>
      <w:pBdr>
        <w:bottom w:val="single" w:sz="12" w:space="1" w:color="A32E18"/>
      </w:pBdr>
      <w:shd w:val="clear" w:color="auto" w:fill="A32E18"/>
      <w:spacing w:after="240" w:line="420" w:lineRule="atLeast"/>
      <w:ind w:left="28" w:right="284"/>
      <w:outlineLvl w:val="0"/>
    </w:pPr>
    <w:rPr>
      <w:rFonts w:ascii="Verdana" w:eastAsia="Times New Roman" w:hAnsi="Verdana" w:cs="Trebuchet MS"/>
      <w:b/>
      <w:bCs/>
      <w:color w:val="FFFFFF"/>
      <w:sz w:val="32"/>
      <w:szCs w:val="32"/>
      <w:lang w:val="en-GB"/>
    </w:rPr>
  </w:style>
  <w:style w:type="paragraph" w:customStyle="1" w:styleId="Chapternumber">
    <w:name w:val="Chapter number"/>
    <w:basedOn w:val="Unithead"/>
    <w:qFormat/>
    <w:rsid w:val="00444E7A"/>
    <w:rPr>
      <w:b w:val="0"/>
    </w:rPr>
  </w:style>
  <w:style w:type="paragraph" w:customStyle="1" w:styleId="Alphalist">
    <w:name w:val="Alpha list"/>
    <w:qFormat/>
    <w:rsid w:val="00444E7A"/>
    <w:pPr>
      <w:numPr>
        <w:numId w:val="15"/>
      </w:numPr>
      <w:tabs>
        <w:tab w:val="clear" w:pos="794"/>
        <w:tab w:val="left" w:pos="1361"/>
      </w:tabs>
      <w:spacing w:before="80" w:after="60" w:line="240" w:lineRule="atLeast"/>
      <w:ind w:left="1361"/>
    </w:pPr>
    <w:rPr>
      <w:rFonts w:ascii="Verdana" w:eastAsia="Times New Roman" w:hAnsi="Verdana" w:cs="Times New Roman"/>
      <w:sz w:val="20"/>
      <w:lang w:val="en-GB" w:eastAsia="en-GB"/>
    </w:rPr>
  </w:style>
  <w:style w:type="numbering" w:customStyle="1" w:styleId="Listalpha">
    <w:name w:val="List alpha"/>
    <w:basedOn w:val="NoList"/>
    <w:semiHidden/>
    <w:rsid w:val="00444E7A"/>
    <w:pPr>
      <w:numPr>
        <w:numId w:val="15"/>
      </w:numPr>
    </w:pPr>
  </w:style>
  <w:style w:type="numbering" w:customStyle="1" w:styleId="Listroman">
    <w:name w:val="List roman"/>
    <w:basedOn w:val="NoList"/>
    <w:semiHidden/>
    <w:rsid w:val="00444E7A"/>
    <w:pPr>
      <w:numPr>
        <w:numId w:val="16"/>
      </w:numPr>
    </w:pPr>
  </w:style>
  <w:style w:type="paragraph" w:customStyle="1" w:styleId="TableParagraph">
    <w:name w:val="Table Paragraph"/>
    <w:basedOn w:val="Normal"/>
    <w:uiPriority w:val="1"/>
    <w:qFormat/>
    <w:rsid w:val="00444E7A"/>
    <w:pPr>
      <w:autoSpaceDE w:val="0"/>
      <w:autoSpaceDN w:val="0"/>
      <w:adjustRightInd w:val="0"/>
    </w:pPr>
    <w:rPr>
      <w:rFonts w:eastAsia="Times New Roman"/>
    </w:rPr>
  </w:style>
  <w:style w:type="paragraph" w:customStyle="1" w:styleId="textindented">
    <w:name w:val="text indented"/>
    <w:next w:val="text"/>
    <w:rsid w:val="00444E7A"/>
    <w:pPr>
      <w:spacing w:before="60" w:after="60" w:line="260" w:lineRule="atLeast"/>
      <w:ind w:left="357" w:hanging="357"/>
    </w:pPr>
    <w:rPr>
      <w:rFonts w:ascii="Verdana" w:eastAsia="Times New Roman" w:hAnsi="Verdana" w:cs="Times New Roman"/>
      <w:color w:val="000000"/>
      <w:sz w:val="18"/>
      <w:szCs w:val="22"/>
      <w:lang w:val="en-GB" w:eastAsia="en-GB"/>
    </w:rPr>
  </w:style>
  <w:style w:type="paragraph" w:customStyle="1" w:styleId="Default">
    <w:name w:val="Default"/>
    <w:rsid w:val="00444E7A"/>
    <w:pPr>
      <w:autoSpaceDE w:val="0"/>
      <w:autoSpaceDN w:val="0"/>
      <w:adjustRightInd w:val="0"/>
    </w:pPr>
    <w:rPr>
      <w:rFonts w:ascii="Arial" w:eastAsia="Times New Roman" w:hAnsi="Arial" w:cs="Arial"/>
      <w:color w:val="000000"/>
      <w:lang w:val="en-GB" w:eastAsia="en-GB"/>
    </w:rPr>
  </w:style>
  <w:style w:type="paragraph" w:customStyle="1" w:styleId="Text0">
    <w:name w:val="Text"/>
    <w:basedOn w:val="Normal"/>
    <w:rsid w:val="00444E7A"/>
    <w:pPr>
      <w:spacing w:before="40" w:after="40" w:line="200" w:lineRule="atLeast"/>
    </w:pPr>
    <w:rPr>
      <w:rFonts w:ascii="Trebuchet MS" w:eastAsia="Times New Roman" w:hAnsi="Trebuchet MS"/>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on_h\Downloads\Pearson-Fonts-GenericPortraitDoc(A4)%20(1).dotx" TargetMode="Externa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4376-DE5C-4B01-8D05-603BF27D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Pearson-Fonts-GenericPortraitDoc(A4) (1)</Template>
  <TotalTime>0</TotalTime>
  <Pages>24</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18806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Robertson, Hannah</dc:creator>
  <cp:keywords/>
  <dc:description/>
  <cp:lastModifiedBy>Alexander, Maureen</cp:lastModifiedBy>
  <cp:revision>2</cp:revision>
  <cp:lastPrinted>2016-01-22T16:54:00Z</cp:lastPrinted>
  <dcterms:created xsi:type="dcterms:W3CDTF">2017-01-11T22:36:00Z</dcterms:created>
  <dcterms:modified xsi:type="dcterms:W3CDTF">2017-01-11T22:36:00Z</dcterms:modified>
  <cp:category/>
</cp:coreProperties>
</file>